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5787" w:rsidRDefault="00245787" w:rsidP="002457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Государственное бюджетное профессиональное образовательное учреждение</w:t>
      </w:r>
    </w:p>
    <w:p w:rsidR="00245787" w:rsidRDefault="00245787" w:rsidP="002457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Иркутской области</w:t>
      </w:r>
    </w:p>
    <w:p w:rsidR="00245787" w:rsidRDefault="00245787" w:rsidP="002457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center"/>
        <w:rPr>
          <w:sz w:val="28"/>
          <w:szCs w:val="28"/>
        </w:rPr>
      </w:pPr>
      <w:r>
        <w:rPr>
          <w:sz w:val="28"/>
          <w:szCs w:val="28"/>
        </w:rPr>
        <w:t>"</w:t>
      </w:r>
      <w:proofErr w:type="spellStart"/>
      <w:r>
        <w:rPr>
          <w:sz w:val="28"/>
          <w:szCs w:val="28"/>
        </w:rPr>
        <w:t>Тайшетский</w:t>
      </w:r>
      <w:proofErr w:type="spellEnd"/>
      <w:r>
        <w:rPr>
          <w:sz w:val="28"/>
          <w:szCs w:val="28"/>
        </w:rPr>
        <w:t xml:space="preserve"> промышленно-технологический техникум"</w:t>
      </w:r>
    </w:p>
    <w:p w:rsidR="00245787" w:rsidRDefault="00245787" w:rsidP="00245787">
      <w:pPr>
        <w:tabs>
          <w:tab w:val="left" w:pos="5621"/>
        </w:tabs>
        <w:spacing w:line="360" w:lineRule="auto"/>
        <w:rPr>
          <w:b/>
          <w:sz w:val="28"/>
          <w:szCs w:val="28"/>
        </w:rPr>
      </w:pPr>
    </w:p>
    <w:p w:rsidR="009A40EB" w:rsidRPr="009A40EB" w:rsidRDefault="009A40EB" w:rsidP="009A40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rFonts w:eastAsia="Times New Roman"/>
          <w:sz w:val="28"/>
        </w:rPr>
      </w:pPr>
    </w:p>
    <w:p w:rsidR="009A40EB" w:rsidRPr="009A40EB" w:rsidRDefault="009A40EB" w:rsidP="009A40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rFonts w:eastAsia="Times New Roman"/>
          <w:sz w:val="28"/>
        </w:rPr>
      </w:pPr>
    </w:p>
    <w:p w:rsidR="009A40EB" w:rsidRPr="009A40EB" w:rsidRDefault="009A40EB" w:rsidP="009A40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rFonts w:eastAsia="Times New Roman"/>
          <w:sz w:val="28"/>
        </w:rPr>
      </w:pPr>
    </w:p>
    <w:p w:rsidR="009A40EB" w:rsidRPr="009A40EB" w:rsidRDefault="009A40EB" w:rsidP="00245787">
      <w:pPr>
        <w:spacing w:line="360" w:lineRule="auto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center"/>
        <w:rPr>
          <w:rFonts w:eastAsia="Times New Roman"/>
          <w:b/>
          <w:sz w:val="28"/>
        </w:rPr>
      </w:pPr>
      <w:r w:rsidRPr="009A40EB">
        <w:rPr>
          <w:rFonts w:eastAsia="Times New Roman"/>
          <w:b/>
          <w:sz w:val="28"/>
        </w:rPr>
        <w:t xml:space="preserve">Комплект </w:t>
      </w:r>
    </w:p>
    <w:p w:rsidR="009A40EB" w:rsidRPr="009A40EB" w:rsidRDefault="009A40EB" w:rsidP="009A40EB">
      <w:pPr>
        <w:spacing w:line="360" w:lineRule="auto"/>
        <w:jc w:val="center"/>
        <w:rPr>
          <w:rFonts w:eastAsia="Times New Roman"/>
          <w:b/>
          <w:sz w:val="28"/>
        </w:rPr>
      </w:pPr>
      <w:r w:rsidRPr="009A40EB">
        <w:rPr>
          <w:rFonts w:eastAsia="Times New Roman"/>
          <w:b/>
          <w:sz w:val="28"/>
        </w:rPr>
        <w:t xml:space="preserve">контрольно-оценочных средств </w:t>
      </w:r>
    </w:p>
    <w:p w:rsidR="009A40EB" w:rsidRPr="009A40EB" w:rsidRDefault="009A40EB" w:rsidP="009A40EB">
      <w:pPr>
        <w:spacing w:line="360" w:lineRule="auto"/>
        <w:jc w:val="center"/>
        <w:rPr>
          <w:rFonts w:eastAsia="Times New Roman"/>
          <w:b/>
          <w:sz w:val="28"/>
        </w:rPr>
      </w:pPr>
      <w:r w:rsidRPr="009A40EB">
        <w:rPr>
          <w:rFonts w:eastAsia="Times New Roman"/>
          <w:b/>
          <w:sz w:val="28"/>
        </w:rPr>
        <w:t>по учебной дисциплине</w:t>
      </w:r>
    </w:p>
    <w:p w:rsidR="009A40EB" w:rsidRPr="009A40EB" w:rsidRDefault="009A40EB" w:rsidP="009A40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eastAsia="Times New Roman"/>
          <w:b/>
          <w:sz w:val="32"/>
        </w:rPr>
      </w:pPr>
      <w:r w:rsidRPr="009A40EB">
        <w:rPr>
          <w:rFonts w:eastAsia="Times New Roman"/>
          <w:b/>
          <w:sz w:val="28"/>
        </w:rPr>
        <w:t>Физика</w:t>
      </w:r>
    </w:p>
    <w:p w:rsidR="009A40EB" w:rsidRPr="009A40EB" w:rsidRDefault="009A40EB" w:rsidP="009A40EB">
      <w:pPr>
        <w:spacing w:line="360" w:lineRule="auto"/>
        <w:jc w:val="center"/>
        <w:rPr>
          <w:rFonts w:eastAsia="Times New Roman"/>
          <w:sz w:val="28"/>
        </w:rPr>
      </w:pPr>
      <w:r w:rsidRPr="009A40EB">
        <w:rPr>
          <w:rFonts w:eastAsia="Times New Roman"/>
          <w:sz w:val="28"/>
        </w:rPr>
        <w:t>основной образовательной программы (ОП)</w:t>
      </w:r>
    </w:p>
    <w:p w:rsidR="009A40EB" w:rsidRPr="009A40EB" w:rsidRDefault="009A40EB" w:rsidP="009A40EB">
      <w:pPr>
        <w:spacing w:line="360" w:lineRule="auto"/>
        <w:jc w:val="center"/>
        <w:rPr>
          <w:rFonts w:eastAsia="Times New Roman"/>
          <w:sz w:val="28"/>
        </w:rPr>
      </w:pPr>
      <w:r w:rsidRPr="009A40EB">
        <w:rPr>
          <w:rFonts w:eastAsia="Times New Roman"/>
          <w:sz w:val="28"/>
        </w:rPr>
        <w:t>по профессии СПО</w:t>
      </w:r>
    </w:p>
    <w:p w:rsidR="009A40EB" w:rsidRPr="009A40EB" w:rsidRDefault="009A40EB" w:rsidP="009A40EB">
      <w:pPr>
        <w:spacing w:line="360" w:lineRule="auto"/>
        <w:jc w:val="center"/>
        <w:rPr>
          <w:rFonts w:eastAsia="Times New Roman"/>
          <w:b/>
          <w:color w:val="FF0000"/>
          <w:sz w:val="32"/>
          <w:u w:val="single"/>
        </w:rPr>
      </w:pPr>
      <w:r w:rsidRPr="009A40EB">
        <w:rPr>
          <w:rFonts w:eastAsia="Times New Roman"/>
          <w:b/>
          <w:sz w:val="28"/>
          <w:u w:val="single"/>
        </w:rPr>
        <w:t>19.01.17. Повар, кондитер</w:t>
      </w: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9A40EB" w:rsidRPr="009A40EB" w:rsidRDefault="009A40EB" w:rsidP="009A40EB">
      <w:pPr>
        <w:spacing w:line="360" w:lineRule="auto"/>
        <w:jc w:val="both"/>
        <w:rPr>
          <w:rFonts w:eastAsia="Times New Roman"/>
          <w:b/>
          <w:sz w:val="28"/>
        </w:rPr>
      </w:pPr>
    </w:p>
    <w:p w:rsidR="00C349A5" w:rsidRPr="009A40EB" w:rsidRDefault="009A40EB" w:rsidP="009A40EB">
      <w:pPr>
        <w:spacing w:line="360" w:lineRule="auto"/>
        <w:jc w:val="center"/>
        <w:rPr>
          <w:rFonts w:eastAsia="Times New Roman"/>
          <w:sz w:val="28"/>
        </w:rPr>
      </w:pPr>
      <w:r w:rsidRPr="009A40EB">
        <w:rPr>
          <w:rFonts w:eastAsia="Times New Roman"/>
          <w:sz w:val="28"/>
        </w:rPr>
        <w:t>Тайшет 2015</w:t>
      </w:r>
    </w:p>
    <w:p w:rsidR="0022540C" w:rsidRPr="004A61A4" w:rsidRDefault="0022540C" w:rsidP="00D13701">
      <w:pPr>
        <w:spacing w:line="360" w:lineRule="auto"/>
        <w:rPr>
          <w:b/>
          <w:bCs/>
          <w:sz w:val="28"/>
          <w:szCs w:val="28"/>
        </w:rPr>
      </w:pPr>
    </w:p>
    <w:p w:rsidR="009A40EB" w:rsidRPr="009A40EB" w:rsidRDefault="00067995" w:rsidP="009A40EB">
      <w:pPr>
        <w:spacing w:line="360" w:lineRule="auto"/>
        <w:jc w:val="both"/>
        <w:rPr>
          <w:rFonts w:eastAsia="Times New Roman"/>
          <w:b/>
          <w:color w:val="FF0000"/>
          <w:sz w:val="32"/>
          <w:u w:val="single"/>
        </w:rPr>
      </w:pPr>
      <w:r>
        <w:rPr>
          <w:bCs/>
          <w:sz w:val="28"/>
          <w:szCs w:val="28"/>
        </w:rPr>
        <w:t xml:space="preserve">Комплект контрольно-оценочных средств по учебной дисциплине «Физика» </w:t>
      </w:r>
      <w:r>
        <w:rPr>
          <w:sz w:val="28"/>
          <w:szCs w:val="28"/>
        </w:rPr>
        <w:t>разработаны на основе Федерального государственного образовательного стандарта по професси</w:t>
      </w:r>
      <w:r w:rsidR="00E445F4">
        <w:rPr>
          <w:sz w:val="28"/>
          <w:szCs w:val="28"/>
        </w:rPr>
        <w:t>и</w:t>
      </w:r>
      <w:r>
        <w:rPr>
          <w:sz w:val="28"/>
          <w:szCs w:val="28"/>
        </w:rPr>
        <w:t xml:space="preserve"> среднего профессионального образования </w:t>
      </w:r>
      <w:r w:rsidR="009A40EB" w:rsidRPr="009A40EB">
        <w:rPr>
          <w:rFonts w:eastAsia="Times New Roman"/>
          <w:b/>
          <w:sz w:val="28"/>
          <w:u w:val="single"/>
        </w:rPr>
        <w:t>19.01.17. Повар, кондитер</w:t>
      </w:r>
    </w:p>
    <w:p w:rsidR="00067995" w:rsidRDefault="00067995" w:rsidP="009A40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 w:firstLine="741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 w:firstLine="741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both"/>
        <w:rPr>
          <w:sz w:val="28"/>
          <w:szCs w:val="28"/>
        </w:rPr>
      </w:pPr>
      <w:r>
        <w:rPr>
          <w:b/>
          <w:sz w:val="28"/>
          <w:szCs w:val="28"/>
        </w:rPr>
        <w:t>Организация-разработчик:</w:t>
      </w:r>
      <w:r>
        <w:rPr>
          <w:sz w:val="28"/>
          <w:szCs w:val="28"/>
        </w:rPr>
        <w:t xml:space="preserve"> Государственное бюджетное профессиональное образовательное учреждение Иркутской области «Тайшетский промышленно-технологический техникум»</w:t>
      </w: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 w:firstLine="741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 w:firstLine="741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 w:firstLine="741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 w:firstLine="741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Разработчик:</w:t>
      </w:r>
      <w:bookmarkStart w:id="0" w:name="_GoBack"/>
      <w:bookmarkEnd w:id="0"/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Мандрикова</w:t>
      </w:r>
      <w:proofErr w:type="spellEnd"/>
      <w:r>
        <w:rPr>
          <w:sz w:val="28"/>
          <w:szCs w:val="28"/>
        </w:rPr>
        <w:t xml:space="preserve"> Н.А, преподаватель ГБПОУ ИО ТПТТ;</w:t>
      </w:r>
    </w:p>
    <w:p w:rsidR="00067995" w:rsidRDefault="00067995" w:rsidP="00067995">
      <w:pPr>
        <w:rPr>
          <w:sz w:val="28"/>
          <w:szCs w:val="28"/>
        </w:rPr>
      </w:pPr>
      <w:r>
        <w:rPr>
          <w:sz w:val="28"/>
          <w:szCs w:val="28"/>
        </w:rPr>
        <w:t>Смирнова Л.И.,  преподаватель ГБПОУ ИО ТПТТ</w:t>
      </w:r>
    </w:p>
    <w:p w:rsidR="00067995" w:rsidRDefault="00067995" w:rsidP="00067995">
      <w:pPr>
        <w:rPr>
          <w:b/>
          <w:sz w:val="28"/>
          <w:szCs w:val="28"/>
        </w:rPr>
      </w:pPr>
    </w:p>
    <w:p w:rsidR="00067995" w:rsidRDefault="00067995" w:rsidP="00067995">
      <w:pPr>
        <w:rPr>
          <w:b/>
          <w:sz w:val="28"/>
          <w:szCs w:val="28"/>
        </w:rPr>
      </w:pPr>
    </w:p>
    <w:p w:rsidR="00067995" w:rsidRDefault="00067995" w:rsidP="00067995">
      <w:pPr>
        <w:rPr>
          <w:b/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67995" w:rsidRDefault="00067995" w:rsidP="000679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67995" w:rsidRDefault="00067995" w:rsidP="0006799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067995" w:rsidRDefault="00067995" w:rsidP="0006799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067995" w:rsidRDefault="00067995" w:rsidP="0006799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</w:t>
      </w:r>
    </w:p>
    <w:p w:rsidR="00067995" w:rsidRDefault="00067995" w:rsidP="00067995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067995" w:rsidRDefault="00067995" w:rsidP="00067995">
      <w:pPr>
        <w:rPr>
          <w:sz w:val="28"/>
          <w:szCs w:val="28"/>
        </w:rPr>
      </w:pPr>
    </w:p>
    <w:p w:rsidR="00067995" w:rsidRPr="00E445F4" w:rsidRDefault="009A40EB" w:rsidP="004E4D4C">
      <w:pPr>
        <w:pStyle w:val="2"/>
        <w:spacing w:before="0" w:after="0"/>
        <w:rPr>
          <w:rFonts w:ascii="Times New Roman" w:hAnsi="Times New Roman"/>
          <w:i w:val="0"/>
          <w:iCs w:val="0"/>
        </w:rPr>
      </w:pPr>
      <w:bookmarkStart w:id="1" w:name="_Toc316860036"/>
      <w:r>
        <w:rPr>
          <w:rFonts w:ascii="Times New Roman" w:hAnsi="Times New Roman"/>
          <w:b w:val="0"/>
          <w:bCs w:val="0"/>
          <w:i w:val="0"/>
          <w:iCs w:val="0"/>
          <w:noProof/>
        </w:rPr>
        <w:drawing>
          <wp:inline distT="0" distB="0" distL="0" distR="0">
            <wp:extent cx="5940425" cy="674851"/>
            <wp:effectExtent l="0" t="0" r="3175" b="0"/>
            <wp:docPr id="6" name="Рисунок 6" descr="C:\Users\Зоя\Desktop\ПРОГРАММЫ ,КОС,СРС\снопк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Зоя\Desktop\ПРОГРАММЫ ,КОС,СРС\снопков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7995" w:rsidRPr="00E445F4">
        <w:rPr>
          <w:rFonts w:ascii="Times New Roman" w:hAnsi="Times New Roman"/>
          <w:i w:val="0"/>
          <w:iCs w:val="0"/>
        </w:rPr>
        <w:br w:type="page"/>
      </w:r>
    </w:p>
    <w:p w:rsidR="00611EED" w:rsidRDefault="00611EED" w:rsidP="004E4D4C">
      <w:pPr>
        <w:pStyle w:val="2"/>
        <w:spacing w:before="0" w:after="0"/>
        <w:rPr>
          <w:rFonts w:ascii="Times New Roman" w:hAnsi="Times New Roman"/>
          <w:i w:val="0"/>
          <w:iCs w:val="0"/>
        </w:rPr>
      </w:pPr>
      <w:r>
        <w:rPr>
          <w:rFonts w:ascii="Times New Roman" w:hAnsi="Times New Roman"/>
          <w:i w:val="0"/>
          <w:iCs w:val="0"/>
          <w:lang w:val="en-US"/>
        </w:rPr>
        <w:lastRenderedPageBreak/>
        <w:t>I</w:t>
      </w:r>
      <w:r w:rsidRPr="00611EED">
        <w:rPr>
          <w:rFonts w:ascii="Times New Roman" w:hAnsi="Times New Roman"/>
          <w:i w:val="0"/>
          <w:iCs w:val="0"/>
        </w:rPr>
        <w:t>.</w:t>
      </w:r>
      <w:r>
        <w:rPr>
          <w:rFonts w:ascii="Times New Roman" w:hAnsi="Times New Roman"/>
          <w:i w:val="0"/>
          <w:iCs w:val="0"/>
          <w:lang w:val="uk-UA"/>
        </w:rPr>
        <w:t xml:space="preserve"> </w:t>
      </w:r>
      <w:r>
        <w:rPr>
          <w:rFonts w:ascii="Times New Roman" w:hAnsi="Times New Roman"/>
          <w:i w:val="0"/>
          <w:iCs w:val="0"/>
        </w:rPr>
        <w:t xml:space="preserve">Паспорт </w:t>
      </w:r>
      <w:r w:rsidR="0022540C">
        <w:rPr>
          <w:rFonts w:ascii="Times New Roman" w:hAnsi="Times New Roman"/>
          <w:i w:val="0"/>
          <w:iCs w:val="0"/>
        </w:rPr>
        <w:t xml:space="preserve">комплекта </w:t>
      </w:r>
      <w:r w:rsidR="00067995">
        <w:rPr>
          <w:rFonts w:ascii="Times New Roman" w:hAnsi="Times New Roman"/>
          <w:i w:val="0"/>
          <w:iCs w:val="0"/>
        </w:rPr>
        <w:t>контрольно-</w:t>
      </w:r>
      <w:r w:rsidR="0022540C">
        <w:rPr>
          <w:rFonts w:ascii="Times New Roman" w:hAnsi="Times New Roman"/>
          <w:i w:val="0"/>
          <w:iCs w:val="0"/>
        </w:rPr>
        <w:t>оценочных средств</w:t>
      </w:r>
      <w:r w:rsidR="00107E32">
        <w:rPr>
          <w:rFonts w:ascii="Times New Roman" w:hAnsi="Times New Roman"/>
          <w:i w:val="0"/>
          <w:iCs w:val="0"/>
        </w:rPr>
        <w:t xml:space="preserve"> </w:t>
      </w:r>
    </w:p>
    <w:bookmarkEnd w:id="1"/>
    <w:p w:rsidR="00D70927" w:rsidRDefault="00D70927" w:rsidP="004E4D4C">
      <w:pPr>
        <w:spacing w:line="360" w:lineRule="auto"/>
        <w:ind w:firstLine="567"/>
        <w:jc w:val="both"/>
        <w:rPr>
          <w:sz w:val="28"/>
          <w:szCs w:val="28"/>
        </w:rPr>
      </w:pPr>
    </w:p>
    <w:p w:rsidR="00FE6FA7" w:rsidRPr="00FE6FA7" w:rsidRDefault="00FE6FA7" w:rsidP="004E4D4C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FE6FA7">
        <w:rPr>
          <w:b/>
          <w:sz w:val="28"/>
          <w:szCs w:val="28"/>
        </w:rPr>
        <w:t>1. Область применения комплекта оценочных средств</w:t>
      </w:r>
    </w:p>
    <w:p w:rsidR="009A40EB" w:rsidRPr="009A40EB" w:rsidRDefault="004E4D4C" w:rsidP="009A40EB">
      <w:pPr>
        <w:spacing w:line="360" w:lineRule="auto"/>
        <w:jc w:val="both"/>
        <w:rPr>
          <w:rFonts w:eastAsia="Times New Roman"/>
          <w:b/>
          <w:color w:val="FF0000"/>
          <w:sz w:val="32"/>
          <w:u w:val="single"/>
        </w:rPr>
      </w:pPr>
      <w:r w:rsidRPr="001F7305">
        <w:rPr>
          <w:sz w:val="28"/>
          <w:szCs w:val="28"/>
        </w:rPr>
        <w:t>Комплект оценочных сре</w:t>
      </w:r>
      <w:proofErr w:type="gramStart"/>
      <w:r w:rsidRPr="001F7305">
        <w:rPr>
          <w:sz w:val="28"/>
          <w:szCs w:val="28"/>
        </w:rPr>
        <w:t>дств пр</w:t>
      </w:r>
      <w:proofErr w:type="gramEnd"/>
      <w:r w:rsidRPr="001F7305">
        <w:rPr>
          <w:sz w:val="28"/>
          <w:szCs w:val="28"/>
        </w:rPr>
        <w:t xml:space="preserve">едназначен для </w:t>
      </w:r>
      <w:r w:rsidR="00E85033">
        <w:rPr>
          <w:sz w:val="28"/>
          <w:szCs w:val="28"/>
        </w:rPr>
        <w:t>оценки</w:t>
      </w:r>
      <w:r w:rsidRPr="001F7305">
        <w:rPr>
          <w:sz w:val="28"/>
          <w:szCs w:val="28"/>
        </w:rPr>
        <w:t xml:space="preserve"> результатов освоения</w:t>
      </w:r>
      <w:r w:rsidR="005A7BC1">
        <w:rPr>
          <w:sz w:val="28"/>
          <w:szCs w:val="28"/>
        </w:rPr>
        <w:t xml:space="preserve"> </w:t>
      </w:r>
      <w:r w:rsidR="005A7BC1" w:rsidRPr="005A7BC1">
        <w:rPr>
          <w:iCs/>
          <w:sz w:val="28"/>
          <w:szCs w:val="28"/>
        </w:rPr>
        <w:t>учебной дисциплины</w:t>
      </w:r>
      <w:r w:rsidR="005A7BC1" w:rsidRPr="005A7BC1">
        <w:rPr>
          <w:sz w:val="28"/>
          <w:szCs w:val="28"/>
        </w:rPr>
        <w:t xml:space="preserve"> </w:t>
      </w:r>
      <w:r w:rsidR="005A7BC1">
        <w:rPr>
          <w:sz w:val="28"/>
          <w:szCs w:val="28"/>
        </w:rPr>
        <w:t xml:space="preserve"> </w:t>
      </w:r>
      <w:r w:rsidR="00A370AA">
        <w:rPr>
          <w:sz w:val="28"/>
          <w:szCs w:val="28"/>
        </w:rPr>
        <w:t>ОУД.08</w:t>
      </w:r>
      <w:r w:rsidR="005A7BC1">
        <w:rPr>
          <w:sz w:val="28"/>
          <w:szCs w:val="28"/>
        </w:rPr>
        <w:t xml:space="preserve"> </w:t>
      </w:r>
      <w:r w:rsidR="00A370AA">
        <w:rPr>
          <w:sz w:val="28"/>
          <w:szCs w:val="28"/>
        </w:rPr>
        <w:t>Физика</w:t>
      </w:r>
      <w:r w:rsidR="005A7BC1">
        <w:rPr>
          <w:sz w:val="28"/>
          <w:szCs w:val="28"/>
        </w:rPr>
        <w:t xml:space="preserve"> по профессии </w:t>
      </w:r>
      <w:r w:rsidR="009A40EB" w:rsidRPr="009A40EB">
        <w:rPr>
          <w:rFonts w:eastAsia="Times New Roman"/>
          <w:b/>
          <w:sz w:val="28"/>
          <w:u w:val="single"/>
        </w:rPr>
        <w:t>19.01.17. Повар, кондитер</w:t>
      </w:r>
    </w:p>
    <w:p w:rsidR="007D7012" w:rsidRDefault="007D7012" w:rsidP="005A7BC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p w:rsidR="005A7BC1" w:rsidRPr="007847AB" w:rsidRDefault="007D7012" w:rsidP="005A7BC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b/>
          <w:iCs/>
          <w:sz w:val="28"/>
          <w:szCs w:val="28"/>
        </w:rPr>
        <w:t>1.2.</w:t>
      </w:r>
      <w:r>
        <w:rPr>
          <w:rFonts w:eastAsia="+mj-ea"/>
          <w:b/>
          <w:bCs/>
          <w:iCs/>
          <w:sz w:val="28"/>
          <w:szCs w:val="28"/>
        </w:rPr>
        <w:t xml:space="preserve"> </w:t>
      </w:r>
      <w:r>
        <w:rPr>
          <w:b/>
          <w:bCs/>
          <w:iCs/>
          <w:sz w:val="28"/>
          <w:szCs w:val="28"/>
        </w:rPr>
        <w:t xml:space="preserve"> Сводные данные об объектах оценивания, основных показателях оценки, типах заданий, формах аттестации</w:t>
      </w:r>
      <w:r w:rsidR="005A7BC1" w:rsidRPr="005A7BC1">
        <w:rPr>
          <w:sz w:val="28"/>
          <w:szCs w:val="28"/>
        </w:rPr>
        <w:t>.</w:t>
      </w:r>
      <w:r w:rsidR="005A7BC1">
        <w:rPr>
          <w:b/>
          <w:sz w:val="28"/>
          <w:szCs w:val="28"/>
        </w:rPr>
        <w:t xml:space="preserve"> </w:t>
      </w:r>
    </w:p>
    <w:p w:rsidR="004259AC" w:rsidRDefault="00547D66" w:rsidP="00E73070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W w:w="978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3"/>
        <w:gridCol w:w="2966"/>
        <w:gridCol w:w="1983"/>
        <w:gridCol w:w="2170"/>
      </w:tblGrid>
      <w:tr w:rsidR="007C718D" w:rsidRPr="00D10753" w:rsidTr="002D5ACB">
        <w:tc>
          <w:tcPr>
            <w:tcW w:w="2663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753">
              <w:rPr>
                <w:rFonts w:ascii="Times New Roman" w:hAnsi="Times New Roman"/>
                <w:b/>
                <w:sz w:val="24"/>
                <w:szCs w:val="24"/>
              </w:rPr>
              <w:t>Результаты освоения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(объекты оценивания)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b/>
                <w:sz w:val="24"/>
                <w:szCs w:val="24"/>
              </w:rPr>
              <w:t>Основные показатели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 оценки результата и их критерии </w:t>
            </w:r>
          </w:p>
        </w:tc>
        <w:tc>
          <w:tcPr>
            <w:tcW w:w="1983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753">
              <w:rPr>
                <w:rFonts w:ascii="Times New Roman" w:hAnsi="Times New Roman"/>
                <w:b/>
                <w:sz w:val="24"/>
                <w:szCs w:val="24"/>
              </w:rPr>
              <w:t>Тип задания;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0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10753">
              <w:rPr>
                <w:rFonts w:ascii="Times New Roman" w:hAnsi="Times New Roman"/>
                <w:b/>
                <w:sz w:val="24"/>
                <w:szCs w:val="24"/>
              </w:rPr>
              <w:t>Форма аттестации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718D" w:rsidRPr="00D10753" w:rsidTr="002D5ACB">
        <w:tc>
          <w:tcPr>
            <w:tcW w:w="9782" w:type="dxa"/>
            <w:gridSpan w:val="4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Механика</w:t>
            </w:r>
          </w:p>
        </w:tc>
      </w:tr>
      <w:tr w:rsidR="007C718D" w:rsidRPr="00D10753" w:rsidTr="002D5ACB">
        <w:tc>
          <w:tcPr>
            <w:tcW w:w="2663" w:type="dxa"/>
            <w:vMerge w:val="restart"/>
          </w:tcPr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proofErr w:type="gramStart"/>
            <w:r w:rsidRPr="00D10753">
              <w:rPr>
                <w:color w:val="auto"/>
              </w:rPr>
              <w:t>1</w:t>
            </w:r>
            <w:proofErr w:type="gramEnd"/>
            <w:r w:rsidRPr="00D10753">
              <w:rPr>
                <w:color w:val="auto"/>
              </w:rPr>
              <w:t>. Представлять механическое движение тела уравнениями зависимости координат и проекции скорости от времени.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proofErr w:type="gramStart"/>
            <w:r w:rsidRPr="00D10753">
              <w:rPr>
                <w:color w:val="auto"/>
              </w:rPr>
              <w:t>2</w:t>
            </w:r>
            <w:proofErr w:type="gramEnd"/>
            <w:r w:rsidRPr="00D10753">
              <w:rPr>
                <w:color w:val="auto"/>
              </w:rPr>
              <w:t xml:space="preserve">. Представлять механическое движение тела графиками зависимости координат и </w:t>
            </w:r>
          </w:p>
          <w:p w:rsidR="007C718D" w:rsidRPr="00D10753" w:rsidRDefault="007C718D" w:rsidP="002D5ACB">
            <w:pPr>
              <w:pStyle w:val="Default"/>
              <w:ind w:left="176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проекции скорости от времени.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У3.Определять координаты, пройденный путь, скорость и ускорение тела по графикам зависимости координат и проекций скорости от времени. У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.Определять координаты, пройденный путь, скорость и ускорение тела по уравнениям зависимости координат и проекций скорости от времени.</w:t>
            </w:r>
          </w:p>
          <w:p w:rsidR="007C718D" w:rsidRPr="00D10753" w:rsidRDefault="007C718D" w:rsidP="002D5ACB">
            <w:r w:rsidRPr="00D10753">
              <w:t xml:space="preserve">У5.Проводить сравнительный анализ </w:t>
            </w:r>
            <w:r w:rsidRPr="00D10753">
              <w:lastRenderedPageBreak/>
              <w:t>равномерного и равнопеременного движений.</w:t>
            </w:r>
          </w:p>
          <w:p w:rsidR="007C718D" w:rsidRPr="00D10753" w:rsidRDefault="007C718D" w:rsidP="002D5ACB">
            <w:r w:rsidRPr="00D10753">
              <w:t>З</w:t>
            </w:r>
            <w:proofErr w:type="gramStart"/>
            <w:r w:rsidRPr="00D10753">
              <w:t>1</w:t>
            </w:r>
            <w:proofErr w:type="gramEnd"/>
            <w:r w:rsidRPr="00D10753">
              <w:t>. Законы равномерного и равнопеременного движения, основны</w:t>
            </w:r>
            <w:r w:rsidR="002B4481">
              <w:t>е кинематические характеристики.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1</w:t>
            </w:r>
            <w:proofErr w:type="gramEnd"/>
            <w:r w:rsidRPr="00D10753">
              <w:rPr>
                <w:color w:val="auto"/>
              </w:rPr>
              <w:t>. Приобретать опыт работы в группе с выполнением различных социальных ролей.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2</w:t>
            </w:r>
            <w:proofErr w:type="gramEnd"/>
            <w:r w:rsidRPr="00D10753">
              <w:rPr>
                <w:color w:val="auto"/>
              </w:rPr>
              <w:t>. Разработать возможную систему действий и конструкцию для достижения поставленной цели.</w:t>
            </w:r>
          </w:p>
          <w:p w:rsidR="007C718D" w:rsidRPr="00D10753" w:rsidRDefault="007C718D" w:rsidP="00F6610E">
            <w:pPr>
              <w:pStyle w:val="Default"/>
              <w:jc w:val="both"/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 w:rsidR="00F6610E">
              <w:rPr>
                <w:color w:val="auto"/>
              </w:rPr>
              <w:t xml:space="preserve">графической, </w:t>
            </w:r>
            <w:r>
              <w:rPr>
                <w:color w:val="auto"/>
              </w:rPr>
              <w:t>табличной</w:t>
            </w:r>
            <w:r w:rsidR="005B46F8">
              <w:rPr>
                <w:color w:val="auto"/>
              </w:rPr>
              <w:t xml:space="preserve"> или другой структурированной, стандартной или нестандартной </w:t>
            </w:r>
            <w:r w:rsidR="00F6610E">
              <w:rPr>
                <w:color w:val="auto"/>
              </w:rPr>
              <w:t>форме.</w:t>
            </w:r>
          </w:p>
        </w:tc>
        <w:tc>
          <w:tcPr>
            <w:tcW w:w="2966" w:type="dxa"/>
            <w:vMerge w:val="restart"/>
          </w:tcPr>
          <w:p w:rsidR="007C718D" w:rsidRDefault="007C718D" w:rsidP="002D5ACB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Применение и воспроизведение формул характеристик механического движения, осуществление перехода от уравнения зависимостей к характеристикам движения (описание движения по физическому уравнению) и обратно; построение графиков движения; осуществление перехода от описания механического движения к его графической интерпретации, чте</w:t>
            </w:r>
            <w:r>
              <w:rPr>
                <w:rFonts w:ascii="Times New Roman" w:hAnsi="Times New Roman"/>
                <w:sz w:val="24"/>
                <w:szCs w:val="24"/>
              </w:rPr>
              <w:t>ние графиков движения;</w:t>
            </w:r>
          </w:p>
          <w:p w:rsidR="007C718D" w:rsidRDefault="007C718D" w:rsidP="002D5ACB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представление информации о видах движения в таблицах</w:t>
            </w:r>
            <w:r w:rsidR="005B46F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5B46F8" w:rsidRPr="00D10753" w:rsidRDefault="005B46F8" w:rsidP="002D5ACB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3" w:type="dxa"/>
            <w:vMerge w:val="restart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Контрольная работа № 1,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C95C77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Самостоятельная </w:t>
            </w:r>
            <w:r w:rsidR="00176BB0">
              <w:rPr>
                <w:rFonts w:ascii="Times New Roman" w:hAnsi="Times New Roman"/>
                <w:sz w:val="24"/>
                <w:szCs w:val="24"/>
              </w:rPr>
              <w:t xml:space="preserve">(практическая) </w:t>
            </w: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  <w:r w:rsidR="00C95C77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7C718D" w:rsidRPr="00D10753" w:rsidRDefault="00C95C77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текущий контроль, письменная проверка</w:t>
            </w:r>
            <w:r>
              <w:rPr>
                <w:rFonts w:ascii="Times New Roman" w:hAnsi="Times New Roman"/>
                <w:sz w:val="24"/>
                <w:szCs w:val="24"/>
              </w:rPr>
              <w:t>, устный опрос</w:t>
            </w:r>
          </w:p>
        </w:tc>
      </w:tr>
      <w:tr w:rsidR="007C718D" w:rsidRPr="00D10753" w:rsidTr="002D5ACB">
        <w:tc>
          <w:tcPr>
            <w:tcW w:w="2663" w:type="dxa"/>
            <w:vMerge/>
          </w:tcPr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2966" w:type="dxa"/>
            <w:vMerge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3" w:type="dxa"/>
            <w:vMerge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0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718D" w:rsidRPr="00D10753" w:rsidTr="002D5ACB">
        <w:tc>
          <w:tcPr>
            <w:tcW w:w="2663" w:type="dxa"/>
          </w:tcPr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У</w:t>
            </w:r>
            <w:proofErr w:type="gramStart"/>
            <w:r w:rsidRPr="00D10753">
              <w:rPr>
                <w:color w:val="auto"/>
              </w:rPr>
              <w:t>6</w:t>
            </w:r>
            <w:proofErr w:type="gramEnd"/>
            <w:r w:rsidRPr="00D10753">
              <w:rPr>
                <w:color w:val="auto"/>
              </w:rPr>
              <w:t xml:space="preserve">. Применять </w:t>
            </w:r>
            <w:r>
              <w:rPr>
                <w:color w:val="auto"/>
              </w:rPr>
              <w:t xml:space="preserve">основные законы </w:t>
            </w:r>
            <w:r w:rsidRPr="00D10753">
              <w:rPr>
                <w:color w:val="auto"/>
              </w:rPr>
              <w:t xml:space="preserve"> Ньютона для решения физических задач.</w:t>
            </w:r>
          </w:p>
          <w:p w:rsidR="007C718D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proofErr w:type="gramStart"/>
            <w:r w:rsidRPr="00D10753">
              <w:rPr>
                <w:color w:val="auto"/>
              </w:rPr>
              <w:t>2</w:t>
            </w:r>
            <w:proofErr w:type="gramEnd"/>
            <w:r w:rsidRPr="00D10753">
              <w:rPr>
                <w:color w:val="auto"/>
              </w:rPr>
              <w:t>. Законы Ньютона, основные понятия и формулы динамики.</w:t>
            </w:r>
          </w:p>
          <w:p w:rsidR="00CD7216" w:rsidRDefault="00CD7216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2</w:t>
            </w:r>
            <w:proofErr w:type="gramEnd"/>
            <w:r w:rsidRPr="00D10753">
              <w:rPr>
                <w:color w:val="auto"/>
              </w:rPr>
              <w:t>. Разработать возможную систему действий и конструкцию для достижения поставленной цели.</w:t>
            </w:r>
          </w:p>
          <w:p w:rsidR="007C718D" w:rsidRPr="00D10753" w:rsidRDefault="005B46F8" w:rsidP="00F6610E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</w:tc>
        <w:tc>
          <w:tcPr>
            <w:tcW w:w="2966" w:type="dxa"/>
          </w:tcPr>
          <w:p w:rsidR="007C718D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Решение физических зада</w:t>
            </w:r>
            <w:r>
              <w:rPr>
                <w:color w:val="auto"/>
              </w:rPr>
              <w:t>ч на применение законов Ньютона;</w:t>
            </w:r>
          </w:p>
          <w:p w:rsidR="007C718D" w:rsidRDefault="007C718D" w:rsidP="002D5ACB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представление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необходимой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информации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о </w:t>
            </w:r>
            <w:r>
              <w:rPr>
                <w:rFonts w:ascii="Times New Roman" w:hAnsi="Times New Roman"/>
                <w:sz w:val="24"/>
                <w:szCs w:val="24"/>
              </w:rPr>
              <w:t>силах)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 в табли</w:t>
            </w:r>
            <w:r>
              <w:rPr>
                <w:rFonts w:ascii="Times New Roman" w:hAnsi="Times New Roman"/>
                <w:sz w:val="24"/>
                <w:szCs w:val="24"/>
              </w:rPr>
              <w:t>чной и графической форме</w:t>
            </w:r>
            <w:r w:rsidR="005B46F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C718D" w:rsidRPr="00D10753" w:rsidRDefault="005B46F8" w:rsidP="002D5ACB">
            <w:pPr>
              <w:pStyle w:val="Default"/>
              <w:jc w:val="both"/>
              <w:rPr>
                <w:color w:val="auto"/>
              </w:rPr>
            </w:pPr>
            <w:r>
              <w:t xml:space="preserve">осуществление перехода от производных единиц измерения </w:t>
            </w:r>
            <w:proofErr w:type="gramStart"/>
            <w:r>
              <w:t>к</w:t>
            </w:r>
            <w:proofErr w:type="gramEnd"/>
            <w:r>
              <w:t xml:space="preserve"> основным (и обратно)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3" w:type="dxa"/>
          </w:tcPr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Контрольная работа №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ая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работ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 № 2, </w:t>
            </w:r>
          </w:p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ая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работ</w:t>
            </w:r>
            <w:r>
              <w:rPr>
                <w:rFonts w:ascii="Times New Roman" w:hAnsi="Times New Roman"/>
                <w:sz w:val="24"/>
                <w:szCs w:val="24"/>
              </w:rPr>
              <w:t>а № 3</w:t>
            </w:r>
            <w:r w:rsidR="00C95C77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C95C77" w:rsidRPr="00D10753" w:rsidRDefault="00C95C77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Письменная проверка, текущий контроль</w:t>
            </w:r>
            <w:r>
              <w:rPr>
                <w:rFonts w:ascii="Times New Roman" w:hAnsi="Times New Roman"/>
                <w:sz w:val="24"/>
                <w:szCs w:val="24"/>
              </w:rPr>
              <w:t>, устный опрос</w:t>
            </w:r>
          </w:p>
        </w:tc>
      </w:tr>
      <w:tr w:rsidR="007C718D" w:rsidRPr="00D10753" w:rsidTr="002D5ACB">
        <w:tc>
          <w:tcPr>
            <w:tcW w:w="2663" w:type="dxa"/>
          </w:tcPr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proofErr w:type="gramStart"/>
            <w:r w:rsidRPr="00D10753">
              <w:rPr>
                <w:color w:val="auto"/>
              </w:rPr>
              <w:t>7</w:t>
            </w:r>
            <w:proofErr w:type="gramEnd"/>
            <w:r w:rsidRPr="00D10753">
              <w:rPr>
                <w:color w:val="auto"/>
              </w:rPr>
              <w:t xml:space="preserve">. Применять закон сохранения импульса для вычисления изменений скоростей тел при их </w:t>
            </w:r>
            <w:r w:rsidRPr="00D10753">
              <w:rPr>
                <w:color w:val="auto"/>
              </w:rPr>
              <w:lastRenderedPageBreak/>
              <w:t>взаимодействиях.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У8.Вычислять работу сил и изменение кинетической энергии тела.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proofErr w:type="gramStart"/>
            <w:r w:rsidRPr="00D10753">
              <w:rPr>
                <w:color w:val="auto"/>
              </w:rPr>
              <w:t>9</w:t>
            </w:r>
            <w:proofErr w:type="gramEnd"/>
            <w:r w:rsidRPr="00D10753">
              <w:rPr>
                <w:color w:val="auto"/>
              </w:rPr>
              <w:t xml:space="preserve">.Вычислять потенциальную энергию тел. 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0</w:t>
            </w:r>
            <w:r w:rsidRPr="00D10753">
              <w:rPr>
                <w:color w:val="auto"/>
              </w:rPr>
              <w:t>.Применять закон сохранения механической энергии при расчётах результатов взаимодействий тел гравитационными силами и силами упругости.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З3. Законы сохранения механики, основные понятия и формулы динамики.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1</w:t>
            </w:r>
            <w:proofErr w:type="gramEnd"/>
            <w:r w:rsidRPr="00D10753">
              <w:rPr>
                <w:color w:val="auto"/>
              </w:rPr>
              <w:t>. Приобретать опыт работы в группе с выполнением различных социальных ролей.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2</w:t>
            </w:r>
            <w:proofErr w:type="gramEnd"/>
            <w:r w:rsidRPr="00D10753">
              <w:rPr>
                <w:color w:val="auto"/>
              </w:rPr>
              <w:t>. Разработать возможную систему действий и конструкцию для достижения поставленной цели.</w:t>
            </w:r>
          </w:p>
          <w:p w:rsidR="007C718D" w:rsidRPr="00D10753" w:rsidRDefault="005B46F8" w:rsidP="00F6610E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</w:tc>
        <w:tc>
          <w:tcPr>
            <w:tcW w:w="2966" w:type="dxa"/>
          </w:tcPr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Решение физических задач на применение законов сохранения импульса и энергии.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Default="007C718D" w:rsidP="002D5ACB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редставление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необходимой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информации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 графической и табличной форме</w:t>
            </w:r>
            <w:r w:rsidR="005B46F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5B46F8" w:rsidRPr="00D10753" w:rsidRDefault="005B46F8" w:rsidP="002D5ACB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</w:tc>
        <w:tc>
          <w:tcPr>
            <w:tcW w:w="1983" w:type="dxa"/>
          </w:tcPr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Контрольная работа №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ая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работ</w:t>
            </w:r>
            <w:r>
              <w:rPr>
                <w:rFonts w:ascii="Times New Roman" w:hAnsi="Times New Roman"/>
                <w:sz w:val="24"/>
                <w:szCs w:val="24"/>
              </w:rPr>
              <w:t>а № 4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ая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работ</w:t>
            </w:r>
            <w:r>
              <w:rPr>
                <w:rFonts w:ascii="Times New Roman" w:hAnsi="Times New Roman"/>
                <w:sz w:val="24"/>
                <w:szCs w:val="24"/>
              </w:rPr>
              <w:t>а № 5,</w:t>
            </w:r>
          </w:p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ая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работ</w:t>
            </w:r>
            <w:r>
              <w:rPr>
                <w:rFonts w:ascii="Times New Roman" w:hAnsi="Times New Roman"/>
                <w:sz w:val="24"/>
                <w:szCs w:val="24"/>
              </w:rPr>
              <w:t>а № 6,</w:t>
            </w:r>
          </w:p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ая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работ</w:t>
            </w:r>
            <w:r>
              <w:rPr>
                <w:rFonts w:ascii="Times New Roman" w:hAnsi="Times New Roman"/>
                <w:sz w:val="24"/>
                <w:szCs w:val="24"/>
              </w:rPr>
              <w:t>а № 7</w:t>
            </w:r>
            <w:r w:rsidR="00CD7216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CD7216" w:rsidRPr="00D10753" w:rsidRDefault="00CD7216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</w:tr>
      <w:tr w:rsidR="007C718D" w:rsidRPr="00D10753" w:rsidTr="002D5ACB">
        <w:tc>
          <w:tcPr>
            <w:tcW w:w="9782" w:type="dxa"/>
            <w:gridSpan w:val="4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Молекулярная физика и термодинамика</w:t>
            </w:r>
          </w:p>
        </w:tc>
      </w:tr>
      <w:tr w:rsidR="007C718D" w:rsidRPr="00D10753" w:rsidTr="002D5ACB">
        <w:tc>
          <w:tcPr>
            <w:tcW w:w="2663" w:type="dxa"/>
          </w:tcPr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1</w:t>
            </w:r>
            <w:r w:rsidRPr="00D10753">
              <w:rPr>
                <w:color w:val="auto"/>
              </w:rPr>
              <w:t>.Решать задачи с применением основного уравнения МКТ  газов.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2</w:t>
            </w:r>
            <w:r w:rsidRPr="00D10753">
              <w:rPr>
                <w:color w:val="auto"/>
              </w:rPr>
              <w:t>.Определять параметры вещества в газообразном состоянии на основании уравнения состояния идеального газа.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3</w:t>
            </w:r>
            <w:r w:rsidRPr="00D10753">
              <w:rPr>
                <w:color w:val="auto"/>
              </w:rPr>
              <w:t xml:space="preserve">.Определять </w:t>
            </w:r>
            <w:r w:rsidRPr="00D10753">
              <w:rPr>
                <w:color w:val="auto"/>
              </w:rPr>
              <w:lastRenderedPageBreak/>
              <w:t xml:space="preserve">параметры вещества в газообразном состоянии и происходящие процессы по графикам зависимости </w:t>
            </w:r>
            <w:proofErr w:type="gramStart"/>
            <w:r w:rsidRPr="00D10753">
              <w:rPr>
                <w:color w:val="auto"/>
              </w:rPr>
              <w:t>р(</w:t>
            </w:r>
            <w:proofErr w:type="gramEnd"/>
            <w:r w:rsidRPr="00D10753">
              <w:rPr>
                <w:color w:val="auto"/>
              </w:rPr>
              <w:t>Т),</w:t>
            </w:r>
            <w:r w:rsidRPr="00D10753">
              <w:rPr>
                <w:color w:val="auto"/>
                <w:lang w:val="en-US"/>
              </w:rPr>
              <w:t>v</w:t>
            </w:r>
            <w:r w:rsidRPr="00D10753">
              <w:rPr>
                <w:color w:val="auto"/>
              </w:rPr>
              <w:t>(</w:t>
            </w:r>
            <w:r w:rsidRPr="00D10753">
              <w:rPr>
                <w:color w:val="auto"/>
                <w:lang w:val="en-US"/>
              </w:rPr>
              <w:t>T</w:t>
            </w:r>
            <w:r w:rsidRPr="00D10753">
              <w:rPr>
                <w:color w:val="auto"/>
              </w:rPr>
              <w:t>), р(</w:t>
            </w:r>
            <w:r w:rsidRPr="00D10753">
              <w:rPr>
                <w:color w:val="auto"/>
                <w:lang w:val="en-US"/>
              </w:rPr>
              <w:t>V</w:t>
            </w:r>
            <w:r w:rsidRPr="00D10753">
              <w:rPr>
                <w:color w:val="auto"/>
              </w:rPr>
              <w:t>).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4</w:t>
            </w:r>
            <w:r w:rsidRPr="00D10753">
              <w:rPr>
                <w:color w:val="auto"/>
              </w:rPr>
              <w:t xml:space="preserve">. Исследовать  зависимости </w:t>
            </w:r>
            <w:proofErr w:type="gramStart"/>
            <w:r w:rsidRPr="00D10753">
              <w:rPr>
                <w:color w:val="auto"/>
              </w:rPr>
              <w:t>р(</w:t>
            </w:r>
            <w:proofErr w:type="gramEnd"/>
            <w:r w:rsidRPr="00D10753">
              <w:rPr>
                <w:color w:val="auto"/>
              </w:rPr>
              <w:t>Т), V (</w:t>
            </w:r>
            <w:r w:rsidRPr="00D10753">
              <w:rPr>
                <w:color w:val="auto"/>
                <w:lang w:val="en-US"/>
              </w:rPr>
              <w:t>t</w:t>
            </w:r>
            <w:r w:rsidRPr="00D10753">
              <w:rPr>
                <w:color w:val="auto"/>
              </w:rPr>
              <w:t>), р (</w:t>
            </w:r>
            <w:r w:rsidRPr="00D10753">
              <w:rPr>
                <w:color w:val="auto"/>
                <w:lang w:val="en-US"/>
              </w:rPr>
              <w:t>V</w:t>
            </w:r>
            <w:r w:rsidRPr="00D10753">
              <w:rPr>
                <w:color w:val="auto"/>
              </w:rPr>
              <w:t>).  Представлять графиками изохорный, изобарный и изотермический процессы.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5</w:t>
            </w:r>
            <w:r w:rsidRPr="00D10753">
              <w:rPr>
                <w:color w:val="auto"/>
              </w:rPr>
              <w:t>. Вычислять среднюю кинетическую энергию теплового движения молекул по известной температуре вещества.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6</w:t>
            </w:r>
            <w:r w:rsidRPr="00D10753">
              <w:rPr>
                <w:color w:val="auto"/>
              </w:rPr>
              <w:t>. Высказывать гипотезы для объяснения наблюдаемых явлений.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Основное уравнение МКТ, газовые законы, уравнение  состояния идеального газа, основные понятия и формулы молекулярной физики.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1</w:t>
            </w:r>
            <w:proofErr w:type="gramEnd"/>
            <w:r w:rsidRPr="00D10753">
              <w:rPr>
                <w:color w:val="auto"/>
              </w:rPr>
              <w:t>. Приобретать опыт работы в группе с выполнением различных социальных ролей.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2</w:t>
            </w:r>
            <w:proofErr w:type="gramEnd"/>
            <w:r w:rsidRPr="00D10753">
              <w:rPr>
                <w:color w:val="auto"/>
              </w:rPr>
              <w:t>. Разработать возможную систему действий и конструкцию для достижения поставленной цели.</w:t>
            </w:r>
          </w:p>
          <w:p w:rsidR="007C718D" w:rsidRPr="00D10753" w:rsidRDefault="005B46F8" w:rsidP="002D5ACB">
            <w:pPr>
              <w:pStyle w:val="Default"/>
              <w:ind w:left="34"/>
              <w:jc w:val="both"/>
              <w:rPr>
                <w:color w:val="auto"/>
                <w:sz w:val="28"/>
                <w:szCs w:val="28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</w:tc>
        <w:tc>
          <w:tcPr>
            <w:tcW w:w="2966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Применение основного уравнения МКТ, уравнения состояния идеального газа и уравнений газовых законов для решения поставленных физических задач.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Чтение графиков </w:t>
            </w:r>
            <w:r w:rsidR="00C95C77">
              <w:rPr>
                <w:rFonts w:ascii="Times New Roman" w:hAnsi="Times New Roman"/>
                <w:sz w:val="24"/>
                <w:szCs w:val="24"/>
              </w:rPr>
              <w:lastRenderedPageBreak/>
              <w:t>изопроцессов, построения график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ов изопроцессов по х описанию;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наблюдение явлений, подтверждающих МКТ 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Default="007C718D" w:rsidP="002D5ACB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Решение физических задач на применение основных формул молекулярной физики</w:t>
            </w:r>
            <w:r w:rsidR="005B46F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5B46F8" w:rsidRPr="00D10753" w:rsidRDefault="005B46F8" w:rsidP="002D5ACB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Представление необходимой информации (об изопроцессах) в графической форме 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3" w:type="dxa"/>
          </w:tcPr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  <w:szCs w:val="24"/>
              </w:rPr>
              <w:t>а № 8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практические самостоятельные работы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онтрольная работа №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C95C77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C95C77" w:rsidRPr="00D10753" w:rsidRDefault="00C95C77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, устный опрос</w:t>
            </w:r>
          </w:p>
        </w:tc>
      </w:tr>
      <w:tr w:rsidR="007C718D" w:rsidRPr="00D10753" w:rsidTr="002D5ACB">
        <w:tc>
          <w:tcPr>
            <w:tcW w:w="2663" w:type="dxa"/>
          </w:tcPr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У1</w:t>
            </w:r>
            <w:r>
              <w:rPr>
                <w:color w:val="auto"/>
              </w:rPr>
              <w:t>7</w:t>
            </w:r>
            <w:r w:rsidRPr="00D10753">
              <w:rPr>
                <w:color w:val="auto"/>
              </w:rPr>
              <w:t xml:space="preserve">.Измерять </w:t>
            </w:r>
            <w:r w:rsidRPr="00D10753">
              <w:rPr>
                <w:color w:val="auto"/>
              </w:rPr>
              <w:lastRenderedPageBreak/>
              <w:t xml:space="preserve">количество теплоты в процессах теплопередачи; рассчитывать количество теплоты, необходимой для осуществления заданного процесса с теплопередачей. 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У1</w:t>
            </w:r>
            <w:r>
              <w:rPr>
                <w:color w:val="auto"/>
              </w:rPr>
              <w:t>8</w:t>
            </w:r>
            <w:r w:rsidRPr="00D10753">
              <w:rPr>
                <w:color w:val="auto"/>
              </w:rPr>
              <w:t>. Рассчитывать изменения внутренней энергии тел, работу и переданное количество теплоты с использованием первого закона термодинамики.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19</w:t>
            </w:r>
            <w:r w:rsidRPr="00D10753">
              <w:rPr>
                <w:color w:val="auto"/>
              </w:rPr>
              <w:t>. Рассчитывать работу, совершённу</w:t>
            </w:r>
            <w:r>
              <w:rPr>
                <w:color w:val="auto"/>
              </w:rPr>
              <w:t>ю газом, по графику зависимости.</w:t>
            </w:r>
          </w:p>
          <w:p w:rsidR="007C718D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r>
              <w:rPr>
                <w:color w:val="auto"/>
              </w:rPr>
              <w:t>5</w:t>
            </w:r>
            <w:r w:rsidRPr="00D10753">
              <w:rPr>
                <w:color w:val="auto"/>
              </w:rPr>
              <w:t>. Теплопередача, тепловые процессы, внутренняя энергия системы (тела),  первый закон термодинамики,  основные понятия и формулы термодинамики.</w:t>
            </w:r>
          </w:p>
          <w:p w:rsidR="005B46F8" w:rsidRPr="00D10753" w:rsidRDefault="005B46F8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Использовать Интернет для поиска необходимой информации.</w:t>
            </w:r>
          </w:p>
          <w:p w:rsidR="007C718D" w:rsidRPr="00D10753" w:rsidRDefault="007C718D" w:rsidP="002D5ACB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ОК5. Уметь вести диалог, выслушивать мнение оппонента, участвовать в дискуссии, </w:t>
            </w:r>
          </w:p>
          <w:p w:rsidR="007C718D" w:rsidRPr="00D10753" w:rsidRDefault="007C718D" w:rsidP="0069007D">
            <w:pPr>
              <w:pStyle w:val="Default"/>
              <w:ind w:left="34"/>
              <w:jc w:val="both"/>
              <w:rPr>
                <w:color w:val="auto"/>
                <w:sz w:val="28"/>
                <w:szCs w:val="28"/>
              </w:rPr>
            </w:pPr>
            <w:r w:rsidRPr="00D10753">
              <w:rPr>
                <w:color w:val="auto"/>
              </w:rPr>
              <w:t>открыто выражать и отстаивать свою точку зрения.</w:t>
            </w:r>
          </w:p>
        </w:tc>
        <w:tc>
          <w:tcPr>
            <w:tcW w:w="2966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Применение основных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формул термодинамики, первого закона термодинамики для решения физических задач.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Определение работы газа по графику зависимости </w:t>
            </w:r>
            <w:proofErr w:type="gramStart"/>
            <w:r w:rsidR="005B46F8">
              <w:rPr>
                <w:sz w:val="24"/>
                <w:szCs w:val="24"/>
              </w:rPr>
              <w:t>р</w:t>
            </w:r>
            <w:proofErr w:type="gramEnd"/>
            <w:r w:rsidR="005B46F8">
              <w:rPr>
                <w:sz w:val="24"/>
                <w:szCs w:val="24"/>
              </w:rPr>
              <w:t xml:space="preserve"> (V);</w:t>
            </w:r>
          </w:p>
          <w:p w:rsidR="005B46F8" w:rsidRPr="00D10753" w:rsidRDefault="005B46F8" w:rsidP="002D5ACB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18D" w:rsidRPr="00D10753" w:rsidRDefault="007C718D" w:rsidP="002D5ACB">
            <w:pPr>
              <w:jc w:val="center"/>
              <w:rPr>
                <w:lang w:eastAsia="en-US"/>
              </w:rPr>
            </w:pPr>
            <w:r w:rsidRPr="00D10753">
              <w:rPr>
                <w:lang w:eastAsia="en-US"/>
              </w:rPr>
              <w:t>изложение сути экологических проблем, обусловленных работой тепловых двигателей и  предложение путей их решения;</w:t>
            </w:r>
          </w:p>
          <w:p w:rsidR="007C718D" w:rsidRPr="00D10753" w:rsidRDefault="007C718D" w:rsidP="002D5ACB">
            <w:pPr>
              <w:pStyle w:val="Default"/>
              <w:ind w:left="720"/>
              <w:rPr>
                <w:color w:val="auto"/>
              </w:rPr>
            </w:pPr>
            <w:r w:rsidRPr="00D10753">
              <w:rPr>
                <w:color w:val="auto"/>
              </w:rPr>
              <w:t>нахождение информации о разработках и применениях</w:t>
            </w:r>
          </w:p>
          <w:p w:rsidR="007C718D" w:rsidRPr="00D10753" w:rsidRDefault="007C718D" w:rsidP="002D5ACB">
            <w:pPr>
              <w:jc w:val="center"/>
              <w:rPr>
                <w:lang w:eastAsia="en-US"/>
              </w:rPr>
            </w:pPr>
            <w:r w:rsidRPr="00D10753">
              <w:t xml:space="preserve">современных твердых и аморфных </w:t>
            </w:r>
            <w:proofErr w:type="gramStart"/>
            <w:r w:rsidRPr="00D10753">
              <w:t>материалах</w:t>
            </w:r>
            <w:proofErr w:type="gramEnd"/>
            <w:r w:rsidRPr="00D10753">
              <w:t>.</w:t>
            </w:r>
          </w:p>
        </w:tc>
        <w:tc>
          <w:tcPr>
            <w:tcW w:w="1983" w:type="dxa"/>
          </w:tcPr>
          <w:p w:rsidR="007C718D" w:rsidRDefault="00CD7216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 w:rsidR="007C718D">
              <w:rPr>
                <w:rFonts w:ascii="Times New Roman" w:hAnsi="Times New Roman"/>
                <w:sz w:val="24"/>
                <w:szCs w:val="24"/>
              </w:rPr>
              <w:t>ая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работ</w:t>
            </w:r>
            <w:r w:rsidR="007C718D">
              <w:rPr>
                <w:rFonts w:ascii="Times New Roman" w:hAnsi="Times New Roman"/>
                <w:sz w:val="24"/>
                <w:szCs w:val="24"/>
              </w:rPr>
              <w:t>а № 9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7C718D">
              <w:rPr>
                <w:rFonts w:ascii="Times New Roman" w:hAnsi="Times New Roman"/>
                <w:sz w:val="24"/>
                <w:szCs w:val="24"/>
              </w:rPr>
              <w:t>самостоятельные работы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="007C718D">
              <w:rPr>
                <w:rFonts w:ascii="Times New Roman" w:hAnsi="Times New Roman"/>
                <w:sz w:val="24"/>
                <w:szCs w:val="24"/>
              </w:rPr>
              <w:t>к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t xml:space="preserve">онтрольная работа № </w:t>
            </w:r>
            <w:r w:rsidR="007C718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7216" w:rsidRPr="00D10753" w:rsidRDefault="00CD7216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Письменная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, устный опрос</w:t>
            </w:r>
          </w:p>
        </w:tc>
      </w:tr>
      <w:tr w:rsidR="007C718D" w:rsidRPr="00D10753" w:rsidTr="002D5ACB">
        <w:tc>
          <w:tcPr>
            <w:tcW w:w="9782" w:type="dxa"/>
            <w:gridSpan w:val="4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Электродинамика</w:t>
            </w:r>
          </w:p>
        </w:tc>
      </w:tr>
      <w:tr w:rsidR="007C718D" w:rsidRPr="00D10753" w:rsidTr="002D5ACB">
        <w:trPr>
          <w:trHeight w:val="5377"/>
        </w:trPr>
        <w:tc>
          <w:tcPr>
            <w:tcW w:w="2663" w:type="dxa"/>
          </w:tcPr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У2</w:t>
            </w:r>
            <w:r w:rsidR="002D5ACB">
              <w:rPr>
                <w:color w:val="auto"/>
              </w:rPr>
              <w:t>0</w:t>
            </w:r>
            <w:r w:rsidRPr="00D10753">
              <w:rPr>
                <w:color w:val="auto"/>
              </w:rPr>
              <w:t>.Вычи</w:t>
            </w:r>
            <w:r w:rsidR="005B46F8">
              <w:rPr>
                <w:color w:val="auto"/>
              </w:rPr>
              <w:t>слять силы взаимодействия точеч</w:t>
            </w:r>
            <w:r w:rsidRPr="00D10753">
              <w:rPr>
                <w:color w:val="auto"/>
              </w:rPr>
              <w:t>ных электрических зарядов.</w:t>
            </w:r>
          </w:p>
          <w:p w:rsidR="007C718D" w:rsidRPr="00D10753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У2</w:t>
            </w:r>
            <w:r w:rsidR="002D5ACB">
              <w:rPr>
                <w:color w:val="auto"/>
              </w:rPr>
              <w:t>1</w:t>
            </w:r>
            <w:r w:rsidRPr="00D10753">
              <w:rPr>
                <w:color w:val="auto"/>
              </w:rPr>
              <w:t>.</w:t>
            </w:r>
            <w:r w:rsidR="00CD7216">
              <w:rPr>
                <w:color w:val="auto"/>
              </w:rPr>
              <w:t xml:space="preserve">Определять </w:t>
            </w:r>
            <w:r w:rsidRPr="00D10753">
              <w:rPr>
                <w:color w:val="auto"/>
              </w:rPr>
              <w:t>напряжённость и потенциал электрического поля одного и нескольких точечных электрических зарядов.</w:t>
            </w:r>
          </w:p>
          <w:p w:rsidR="007C718D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У2</w:t>
            </w:r>
            <w:r w:rsidR="002D5ACB">
              <w:rPr>
                <w:color w:val="auto"/>
              </w:rPr>
              <w:t>2</w:t>
            </w:r>
            <w:r w:rsidRPr="00D10753">
              <w:rPr>
                <w:color w:val="auto"/>
              </w:rPr>
              <w:t>.Проводить сравнительный анализ гравитационного и электростатического полей.</w:t>
            </w:r>
          </w:p>
          <w:p w:rsidR="002D5ACB" w:rsidRPr="00D10753" w:rsidRDefault="002D5ACB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У2</w:t>
            </w:r>
            <w:r>
              <w:rPr>
                <w:color w:val="auto"/>
              </w:rPr>
              <w:t>3</w:t>
            </w:r>
            <w:r w:rsidRPr="00D10753">
              <w:rPr>
                <w:color w:val="auto"/>
              </w:rPr>
              <w:t>.</w:t>
            </w:r>
            <w:r>
              <w:rPr>
                <w:color w:val="auto"/>
              </w:rPr>
              <w:t>Вычислять</w:t>
            </w:r>
            <w:r w:rsidR="007A60CA">
              <w:rPr>
                <w:color w:val="auto"/>
              </w:rPr>
              <w:t xml:space="preserve"> основные характеристики плоского конденсатора.</w:t>
            </w:r>
          </w:p>
          <w:p w:rsidR="007C718D" w:rsidRDefault="007C718D" w:rsidP="002D5ACB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proofErr w:type="gramStart"/>
            <w:r w:rsidR="00D87524">
              <w:rPr>
                <w:color w:val="auto"/>
              </w:rPr>
              <w:t>6</w:t>
            </w:r>
            <w:proofErr w:type="gramEnd"/>
            <w:r w:rsidRPr="00D10753">
              <w:rPr>
                <w:color w:val="auto"/>
              </w:rPr>
              <w:t xml:space="preserve">. Основные понятия и формулы электростатики (электрические заряды и их свойства, потенциал и напряженность электрического </w:t>
            </w:r>
            <w:proofErr w:type="gramStart"/>
            <w:r w:rsidRPr="00D10753">
              <w:rPr>
                <w:color w:val="auto"/>
              </w:rPr>
              <w:t>поля</w:t>
            </w:r>
            <w:proofErr w:type="gramEnd"/>
            <w:r w:rsidRPr="00D10753">
              <w:rPr>
                <w:color w:val="auto"/>
              </w:rPr>
              <w:t xml:space="preserve"> и связь между ними, закон Кулона</w:t>
            </w:r>
            <w:r w:rsidR="002D5ACB">
              <w:rPr>
                <w:color w:val="auto"/>
              </w:rPr>
              <w:t>, электроемкость конденсатора</w:t>
            </w:r>
            <w:r w:rsidRPr="00D10753">
              <w:rPr>
                <w:color w:val="auto"/>
              </w:rPr>
              <w:t>)</w:t>
            </w:r>
          </w:p>
          <w:p w:rsidR="00F6610E" w:rsidRPr="00D10753" w:rsidRDefault="005B46F8" w:rsidP="002D5ACB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</w:tc>
        <w:tc>
          <w:tcPr>
            <w:tcW w:w="2966" w:type="dxa"/>
          </w:tcPr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Решение физических задач на применение  основного закона электростатики, принципа суперпозиции полей</w:t>
            </w:r>
            <w:r w:rsidR="002D5ACB">
              <w:rPr>
                <w:rFonts w:ascii="Times New Roman" w:hAnsi="Times New Roman"/>
                <w:sz w:val="24"/>
                <w:szCs w:val="24"/>
              </w:rPr>
              <w:t>, других формул изучения электрического поля</w:t>
            </w:r>
            <w:r w:rsidR="0037322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73221" w:rsidRDefault="00373221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73221" w:rsidRDefault="00373221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Представление необходимой информации (в рамках изучения электрического поля) в граф</w:t>
            </w:r>
            <w:r w:rsidR="005B46F8">
              <w:rPr>
                <w:rFonts w:ascii="Times New Roman" w:hAnsi="Times New Roman"/>
                <w:sz w:val="24"/>
                <w:szCs w:val="24"/>
              </w:rPr>
              <w:t>ической форме;</w:t>
            </w:r>
          </w:p>
          <w:p w:rsidR="005B46F8" w:rsidRPr="00D10753" w:rsidRDefault="005B46F8" w:rsidP="005B46F8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5B46F8" w:rsidRPr="00D10753" w:rsidRDefault="005B46F8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73221" w:rsidRPr="00D10753" w:rsidRDefault="00373221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3" w:type="dxa"/>
          </w:tcPr>
          <w:p w:rsidR="007C718D" w:rsidRDefault="00D87524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t>рактическ</w:t>
            </w:r>
            <w:r w:rsidR="007C718D">
              <w:rPr>
                <w:rFonts w:ascii="Times New Roman" w:hAnsi="Times New Roman"/>
                <w:sz w:val="24"/>
                <w:szCs w:val="24"/>
              </w:rPr>
              <w:t xml:space="preserve">ая </w:t>
            </w:r>
            <w:r w:rsidR="007C718D" w:rsidRPr="00D10753">
              <w:rPr>
                <w:rFonts w:ascii="Times New Roman" w:hAnsi="Times New Roman"/>
                <w:sz w:val="24"/>
                <w:szCs w:val="24"/>
              </w:rPr>
              <w:t>работ</w:t>
            </w:r>
            <w:r w:rsidR="007C718D">
              <w:rPr>
                <w:rFonts w:ascii="Times New Roman" w:hAnsi="Times New Roman"/>
                <w:sz w:val="24"/>
                <w:szCs w:val="24"/>
              </w:rPr>
              <w:t>а № 10,</w:t>
            </w:r>
          </w:p>
          <w:p w:rsidR="007C718D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11</w:t>
            </w:r>
            <w:r w:rsidR="007A60CA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7A60CA" w:rsidRDefault="007A60CA" w:rsidP="007A60CA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12</w:t>
            </w:r>
            <w:r w:rsidR="00D87524">
              <w:rPr>
                <w:rFonts w:ascii="Times New Roman" w:hAnsi="Times New Roman"/>
                <w:sz w:val="24"/>
                <w:szCs w:val="24"/>
              </w:rPr>
              <w:t>,</w:t>
            </w:r>
            <w:r w:rsidR="00D87524" w:rsidRPr="00D10753">
              <w:rPr>
                <w:rFonts w:ascii="Times New Roman" w:hAnsi="Times New Roman"/>
                <w:sz w:val="24"/>
                <w:szCs w:val="24"/>
              </w:rPr>
              <w:t xml:space="preserve"> Контрольная работа № </w:t>
            </w:r>
            <w:r w:rsidR="00D87524">
              <w:rPr>
                <w:rFonts w:ascii="Times New Roman" w:hAnsi="Times New Roman"/>
                <w:sz w:val="24"/>
                <w:szCs w:val="24"/>
              </w:rPr>
              <w:t xml:space="preserve">3, </w:t>
            </w:r>
          </w:p>
          <w:p w:rsidR="00D87524" w:rsidRDefault="00D87524" w:rsidP="007A60CA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самостоятельные работы</w:t>
            </w:r>
            <w:r w:rsidR="00CD7216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CD7216" w:rsidRPr="00D10753" w:rsidRDefault="00CD7216" w:rsidP="007A60CA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7C718D" w:rsidRPr="00D10753" w:rsidRDefault="007C718D" w:rsidP="002D5ACB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текущий контроль, 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</w:tr>
      <w:tr w:rsidR="00D87524" w:rsidRPr="00D10753" w:rsidTr="00255B4C">
        <w:trPr>
          <w:trHeight w:val="1690"/>
        </w:trPr>
        <w:tc>
          <w:tcPr>
            <w:tcW w:w="2663" w:type="dxa"/>
          </w:tcPr>
          <w:p w:rsidR="00D87524" w:rsidRPr="00D10753" w:rsidRDefault="00D87524" w:rsidP="00D8752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У2</w:t>
            </w:r>
            <w:r>
              <w:rPr>
                <w:color w:val="auto"/>
              </w:rPr>
              <w:t>4</w:t>
            </w:r>
            <w:r w:rsidRPr="00D10753">
              <w:rPr>
                <w:color w:val="auto"/>
              </w:rPr>
              <w:t>.Определять мощность электрического тока, ЭДС, внутреннее сопротивление источника тока.</w:t>
            </w:r>
          </w:p>
          <w:p w:rsidR="00D87524" w:rsidRPr="00D10753" w:rsidRDefault="00D87524" w:rsidP="00D8752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У2</w:t>
            </w:r>
            <w:r>
              <w:rPr>
                <w:color w:val="auto"/>
              </w:rPr>
              <w:t>5</w:t>
            </w:r>
            <w:r w:rsidRPr="00D10753">
              <w:rPr>
                <w:color w:val="auto"/>
              </w:rPr>
              <w:t xml:space="preserve">.Выполнять расчёты силы тока и напряжений на участках электрических цепей. </w:t>
            </w:r>
          </w:p>
          <w:p w:rsidR="00D87524" w:rsidRPr="00D10753" w:rsidRDefault="00D87524" w:rsidP="00D8752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proofErr w:type="gramStart"/>
            <w:r>
              <w:rPr>
                <w:color w:val="auto"/>
              </w:rPr>
              <w:t>7</w:t>
            </w:r>
            <w:proofErr w:type="gramEnd"/>
            <w:r w:rsidRPr="00D10753">
              <w:rPr>
                <w:color w:val="auto"/>
              </w:rPr>
              <w:t xml:space="preserve">. Постоянный ток и его характеристики, </w:t>
            </w:r>
            <w:r w:rsidRPr="00D10753">
              <w:rPr>
                <w:color w:val="auto"/>
              </w:rPr>
              <w:lastRenderedPageBreak/>
              <w:t xml:space="preserve">ЭДС, закон Ома (для участка цепи и замкнутой цепи), последовательное и параллельное соединение проводников, закон </w:t>
            </w:r>
            <w:proofErr w:type="gramStart"/>
            <w:r w:rsidRPr="00D10753">
              <w:rPr>
                <w:color w:val="auto"/>
              </w:rPr>
              <w:t>Джоуля-Ленца</w:t>
            </w:r>
            <w:proofErr w:type="gramEnd"/>
            <w:r w:rsidRPr="00D10753">
              <w:rPr>
                <w:color w:val="auto"/>
              </w:rPr>
              <w:t>.</w:t>
            </w:r>
          </w:p>
          <w:p w:rsidR="00D87524" w:rsidRPr="00D10753" w:rsidRDefault="00D87524" w:rsidP="00D8752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1</w:t>
            </w:r>
            <w:proofErr w:type="gramEnd"/>
            <w:r w:rsidRPr="00D10753">
              <w:rPr>
                <w:color w:val="auto"/>
              </w:rPr>
              <w:t>. Приобретать опыт работы в группе с выполнением различных социальных ролей.</w:t>
            </w:r>
          </w:p>
          <w:p w:rsidR="00D87524" w:rsidRPr="00D10753" w:rsidRDefault="005B46F8" w:rsidP="00D8752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  <w:p w:rsidR="00D87524" w:rsidRPr="00D10753" w:rsidRDefault="00D87524" w:rsidP="00D87524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Использовать Интернет для поиска необходимой информации.</w:t>
            </w:r>
          </w:p>
          <w:p w:rsidR="00D87524" w:rsidRPr="00D10753" w:rsidRDefault="00D87524" w:rsidP="00D87524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6</w:t>
            </w:r>
            <w:proofErr w:type="gramEnd"/>
            <w:r w:rsidRPr="00D10753">
              <w:rPr>
                <w:color w:val="auto"/>
              </w:rPr>
              <w:t>. Устанавливать причинно-следственные связи.</w:t>
            </w:r>
          </w:p>
        </w:tc>
        <w:tc>
          <w:tcPr>
            <w:tcW w:w="2966" w:type="dxa"/>
          </w:tcPr>
          <w:p w:rsidR="00D87524" w:rsidRPr="00D10753" w:rsidRDefault="00D87524" w:rsidP="00D87524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Решение физических задач на применение  закона </w:t>
            </w:r>
            <w:proofErr w:type="gramStart"/>
            <w:r w:rsidRPr="00D10753">
              <w:rPr>
                <w:rFonts w:ascii="Times New Roman" w:hAnsi="Times New Roman"/>
                <w:sz w:val="24"/>
                <w:szCs w:val="24"/>
              </w:rPr>
              <w:t>Джоуля-Ленца</w:t>
            </w:r>
            <w:proofErr w:type="gramEnd"/>
            <w:r w:rsidRPr="00D10753">
              <w:rPr>
                <w:rFonts w:ascii="Times New Roman" w:hAnsi="Times New Roman"/>
                <w:sz w:val="24"/>
                <w:szCs w:val="24"/>
              </w:rPr>
              <w:t>, закона Ома для участка цепи и полной цепи;</w:t>
            </w:r>
          </w:p>
          <w:p w:rsidR="00D87524" w:rsidRDefault="00D87524" w:rsidP="00D87524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изучение закона Ома для участка цепи, последовательного и параллельного соединения проводников; </w:t>
            </w:r>
          </w:p>
          <w:p w:rsidR="00373221" w:rsidRDefault="00373221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Представление необходимой информации (в рамках изучения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законов постоянного тока) </w:t>
            </w:r>
            <w:r w:rsidR="005B46F8">
              <w:rPr>
                <w:rFonts w:ascii="Times New Roman" w:hAnsi="Times New Roman"/>
                <w:sz w:val="24"/>
                <w:szCs w:val="24"/>
              </w:rPr>
              <w:t>в графической и табличной форме;</w:t>
            </w:r>
          </w:p>
          <w:p w:rsidR="005B46F8" w:rsidRPr="00D10753" w:rsidRDefault="005B46F8" w:rsidP="005B46F8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5B46F8" w:rsidRPr="00D10753" w:rsidRDefault="005B46F8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73221" w:rsidRPr="00D10753" w:rsidRDefault="00373221" w:rsidP="00D87524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373221" w:rsidRDefault="00373221" w:rsidP="00D87524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73221" w:rsidRDefault="00373221" w:rsidP="00D87524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87524" w:rsidRPr="00D10753" w:rsidRDefault="00D87524" w:rsidP="00D87524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87524" w:rsidRPr="00D10753" w:rsidRDefault="00D87524" w:rsidP="00D87524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</w:p>
          <w:p w:rsidR="00D87524" w:rsidRPr="00D10753" w:rsidRDefault="00D87524" w:rsidP="00D87524">
            <w:pPr>
              <w:rPr>
                <w:lang w:eastAsia="en-US"/>
              </w:rPr>
            </w:pPr>
            <w:r w:rsidRPr="00D10753">
              <w:rPr>
                <w:lang w:eastAsia="en-US"/>
              </w:rPr>
              <w:t xml:space="preserve">нахождение информации о </w:t>
            </w:r>
            <w:r w:rsidR="00FE209D">
              <w:t>перспективах развития по</w:t>
            </w:r>
            <w:r w:rsidRPr="00D10753">
              <w:t>лупроводниковой техники.</w:t>
            </w:r>
          </w:p>
        </w:tc>
        <w:tc>
          <w:tcPr>
            <w:tcW w:w="1983" w:type="dxa"/>
          </w:tcPr>
          <w:p w:rsidR="00D87524" w:rsidRDefault="00D87524" w:rsidP="00D8752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Практическая работа № 13, </w:t>
            </w:r>
          </w:p>
          <w:p w:rsidR="00D87524" w:rsidRDefault="00D87524" w:rsidP="00D8752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14,</w:t>
            </w:r>
          </w:p>
          <w:p w:rsidR="00D87524" w:rsidRDefault="00D87524" w:rsidP="00D8752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15,</w:t>
            </w:r>
          </w:p>
          <w:p w:rsidR="00D87524" w:rsidRDefault="00D87524" w:rsidP="00D8752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контрольная работа №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87524" w:rsidRDefault="00D87524" w:rsidP="00D8752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самостоятельные работы</w:t>
            </w:r>
            <w:r w:rsidR="00CD721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7216" w:rsidRPr="00D10753" w:rsidRDefault="00CD7216" w:rsidP="00D8752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D87524" w:rsidRPr="00D10753" w:rsidRDefault="00D87524" w:rsidP="00D8752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, устный опрос</w:t>
            </w:r>
          </w:p>
        </w:tc>
      </w:tr>
      <w:tr w:rsidR="00745514" w:rsidRPr="00D10753" w:rsidTr="00255B4C">
        <w:trPr>
          <w:trHeight w:val="1690"/>
        </w:trPr>
        <w:tc>
          <w:tcPr>
            <w:tcW w:w="2663" w:type="dxa"/>
          </w:tcPr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У</w:t>
            </w:r>
            <w:r>
              <w:rPr>
                <w:color w:val="auto"/>
              </w:rPr>
              <w:t>26</w:t>
            </w:r>
            <w:r w:rsidRPr="00D10753">
              <w:rPr>
                <w:color w:val="auto"/>
              </w:rPr>
              <w:t>.Определять индукцию магнитного поля.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27</w:t>
            </w:r>
            <w:r w:rsidRPr="00D10753">
              <w:rPr>
                <w:color w:val="auto"/>
              </w:rPr>
              <w:t>.Вычислять силы, действующие на проводник с током в магнитном поле.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28</w:t>
            </w:r>
            <w:r w:rsidRPr="00D10753">
              <w:rPr>
                <w:color w:val="auto"/>
              </w:rPr>
              <w:t>.Вычислять силы, действующие на электрический заряд, движущийся в магнитном поле.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29</w:t>
            </w:r>
            <w:r w:rsidRPr="00D10753">
              <w:rPr>
                <w:color w:val="auto"/>
              </w:rPr>
              <w:t>.Исследовать явления электромагнитной индукции, самоиндукции.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30</w:t>
            </w:r>
            <w:r w:rsidRPr="00D10753">
              <w:rPr>
                <w:color w:val="auto"/>
              </w:rPr>
              <w:t>.Вычислять энергию магнитного поля.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31</w:t>
            </w:r>
            <w:r w:rsidRPr="00D10753">
              <w:rPr>
                <w:color w:val="auto"/>
              </w:rPr>
              <w:t xml:space="preserve">.Приводить примеры практического применения изученных явлений, законов, </w:t>
            </w:r>
            <w:r w:rsidRPr="00D10753">
              <w:rPr>
                <w:color w:val="auto"/>
              </w:rPr>
              <w:lastRenderedPageBreak/>
              <w:t>приборов, устройств.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32</w:t>
            </w:r>
            <w:r w:rsidRPr="00D10753">
              <w:rPr>
                <w:color w:val="auto"/>
              </w:rPr>
              <w:t>.Проводить сравнительный анализ свойств электростатического, магнитного и вихревого электрических полей.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r>
              <w:rPr>
                <w:color w:val="auto"/>
              </w:rPr>
              <w:t>8</w:t>
            </w:r>
            <w:r w:rsidRPr="00D10753">
              <w:rPr>
                <w:color w:val="auto"/>
              </w:rPr>
              <w:t>. Магнитное поле и его характеристики, закон Ампера, сила Лорен</w:t>
            </w:r>
            <w:r>
              <w:rPr>
                <w:color w:val="auto"/>
              </w:rPr>
              <w:t>ца, правила правой и левой руки,</w:t>
            </w:r>
            <w:r w:rsidRPr="00D10753">
              <w:rPr>
                <w:color w:val="auto"/>
              </w:rPr>
              <w:t xml:space="preserve"> закон Фарадея, электромагнитная индукция, самоиндукция, правило Ленца, энергия магнитного поля.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1</w:t>
            </w:r>
            <w:proofErr w:type="gramEnd"/>
            <w:r w:rsidRPr="00D10753">
              <w:rPr>
                <w:color w:val="auto"/>
              </w:rPr>
              <w:t>. Приобретать опыт работы в группе с выполнением различных социальных ролей.</w:t>
            </w:r>
          </w:p>
          <w:p w:rsidR="00745514" w:rsidRDefault="005B46F8" w:rsidP="00745514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  <w:p w:rsidR="00745514" w:rsidRPr="00D10753" w:rsidRDefault="00745514" w:rsidP="00745514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Использовать Интернет для поиска необходимой информации.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6</w:t>
            </w:r>
            <w:proofErr w:type="gramEnd"/>
            <w:r w:rsidRPr="00D10753">
              <w:rPr>
                <w:color w:val="auto"/>
              </w:rPr>
              <w:t>. Устанавливать причинно-следственные связи.</w:t>
            </w:r>
          </w:p>
        </w:tc>
        <w:tc>
          <w:tcPr>
            <w:tcW w:w="2966" w:type="dxa"/>
          </w:tcPr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Применение правил буравчика, левой руки, Ленца для определения направления магнитной индукции, силы Лоренца и Ампера, индукционного тока;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решение физических задач на применение основных формул электродинамики, закона Фарадея, вычисление энергии магнитного поля;</w:t>
            </w:r>
          </w:p>
          <w:p w:rsidR="00745514" w:rsidRPr="00D10753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изучение явления электромагнитной индукции; объяснение роли магнитного поля Земли в жизни растений, животных, человека;</w:t>
            </w:r>
          </w:p>
          <w:p w:rsidR="00745514" w:rsidRDefault="00745514" w:rsidP="00745514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объяснение принципа действия устройств и приборов: электродвигателя; генератора электрического тока </w:t>
            </w:r>
            <w:r w:rsidRPr="00D10753">
              <w:rPr>
                <w:color w:val="auto"/>
              </w:rPr>
              <w:lastRenderedPageBreak/>
              <w:t>(постоянного и переменного) и электроизмерительных приборов, трансформ</w:t>
            </w:r>
            <w:r>
              <w:rPr>
                <w:color w:val="auto"/>
              </w:rPr>
              <w:t>а</w:t>
            </w:r>
            <w:r w:rsidRPr="00D10753">
              <w:rPr>
                <w:color w:val="auto"/>
              </w:rPr>
              <w:t>тора; масс-спектрографа, ускорителей заряженных частиц.</w:t>
            </w:r>
          </w:p>
          <w:p w:rsidR="00373221" w:rsidRDefault="00373221" w:rsidP="00373221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Представление необходимой информации (в рамках изучения явлений магнитной и электромагнитной индукций) </w:t>
            </w:r>
            <w:r w:rsidR="005B46F8">
              <w:rPr>
                <w:rFonts w:ascii="Times New Roman" w:hAnsi="Times New Roman"/>
                <w:sz w:val="24"/>
                <w:szCs w:val="24"/>
              </w:rPr>
              <w:t>в графической и табличной форме;</w:t>
            </w:r>
          </w:p>
          <w:p w:rsidR="005B46F8" w:rsidRPr="00D10753" w:rsidRDefault="005B46F8" w:rsidP="005B46F8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5B46F8" w:rsidRPr="00D10753" w:rsidRDefault="005B46F8" w:rsidP="00373221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45514" w:rsidRPr="00D10753" w:rsidRDefault="00745514" w:rsidP="00373221">
            <w:pPr>
              <w:pStyle w:val="Default"/>
              <w:rPr>
                <w:color w:val="auto"/>
              </w:rPr>
            </w:pPr>
          </w:p>
        </w:tc>
        <w:tc>
          <w:tcPr>
            <w:tcW w:w="1983" w:type="dxa"/>
          </w:tcPr>
          <w:p w:rsidR="00745514" w:rsidRDefault="00745514" w:rsidP="0074551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Практическая работа № 16,</w:t>
            </w:r>
          </w:p>
          <w:p w:rsidR="00745514" w:rsidRDefault="00745514" w:rsidP="0074551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17,</w:t>
            </w:r>
          </w:p>
          <w:p w:rsidR="00745514" w:rsidRDefault="00745514" w:rsidP="0074551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 3,</w:t>
            </w:r>
          </w:p>
          <w:p w:rsidR="00745514" w:rsidRDefault="00745514" w:rsidP="0074551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самостоятельные работы</w:t>
            </w:r>
            <w:r w:rsidR="00CD721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7216" w:rsidRPr="00D10753" w:rsidRDefault="00CD7216" w:rsidP="0074551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745514" w:rsidRPr="00D10753" w:rsidRDefault="00745514" w:rsidP="0074551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, устный опрос</w:t>
            </w:r>
          </w:p>
        </w:tc>
      </w:tr>
      <w:tr w:rsidR="0075086E" w:rsidRPr="00D10753" w:rsidTr="0075086E">
        <w:trPr>
          <w:trHeight w:val="235"/>
        </w:trPr>
        <w:tc>
          <w:tcPr>
            <w:tcW w:w="9782" w:type="dxa"/>
            <w:gridSpan w:val="4"/>
          </w:tcPr>
          <w:p w:rsidR="0075086E" w:rsidRPr="00D10753" w:rsidRDefault="0075086E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Колебания и волны</w:t>
            </w:r>
          </w:p>
        </w:tc>
      </w:tr>
      <w:tr w:rsidR="00373221" w:rsidRPr="00D10753" w:rsidTr="00255B4C">
        <w:trPr>
          <w:trHeight w:val="1690"/>
        </w:trPr>
        <w:tc>
          <w:tcPr>
            <w:tcW w:w="2663" w:type="dxa"/>
          </w:tcPr>
          <w:p w:rsidR="00373221" w:rsidRPr="00D10753" w:rsidRDefault="00373221" w:rsidP="00373221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У3</w:t>
            </w:r>
            <w:r>
              <w:rPr>
                <w:color w:val="auto"/>
              </w:rPr>
              <w:t>3</w:t>
            </w:r>
            <w:r w:rsidRPr="00D10753">
              <w:rPr>
                <w:color w:val="auto"/>
              </w:rPr>
              <w:t>.Исследовать зависимость периода колебаний математического маятника от его длины, массы и амплитуды колебаний.</w:t>
            </w:r>
          </w:p>
          <w:p w:rsidR="00373221" w:rsidRPr="00D10753" w:rsidRDefault="00373221" w:rsidP="00373221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34</w:t>
            </w:r>
            <w:r w:rsidRPr="00D10753">
              <w:rPr>
                <w:color w:val="auto"/>
              </w:rPr>
              <w:t xml:space="preserve">. Приводить примеры </w:t>
            </w:r>
            <w:proofErr w:type="gramStart"/>
            <w:r w:rsidRPr="00D10753">
              <w:rPr>
                <w:color w:val="auto"/>
              </w:rPr>
              <w:t>автоколебательных</w:t>
            </w:r>
            <w:proofErr w:type="gramEnd"/>
            <w:r w:rsidRPr="00D10753">
              <w:rPr>
                <w:color w:val="auto"/>
              </w:rPr>
              <w:t xml:space="preserve"> </w:t>
            </w:r>
          </w:p>
          <w:p w:rsidR="00373221" w:rsidRDefault="00373221" w:rsidP="00373221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 xml:space="preserve">механических систем. Проводить классификацию </w:t>
            </w:r>
            <w:r w:rsidRPr="00D10753">
              <w:rPr>
                <w:color w:val="auto"/>
              </w:rPr>
              <w:lastRenderedPageBreak/>
              <w:t>колебаний.</w:t>
            </w:r>
          </w:p>
          <w:p w:rsidR="002674B7" w:rsidRPr="00D10753" w:rsidRDefault="002674B7" w:rsidP="002674B7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35</w:t>
            </w:r>
            <w:r w:rsidRPr="00D10753">
              <w:rPr>
                <w:color w:val="auto"/>
              </w:rPr>
              <w:t>.Наблюдать и объяснять явления интерференции и дифракции механических волн.</w:t>
            </w:r>
          </w:p>
          <w:p w:rsidR="00373221" w:rsidRDefault="00373221" w:rsidP="00373221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proofErr w:type="gramStart"/>
            <w:r>
              <w:rPr>
                <w:color w:val="auto"/>
              </w:rPr>
              <w:t>9</w:t>
            </w:r>
            <w:proofErr w:type="gramEnd"/>
            <w:r w:rsidRPr="00D10753">
              <w:rPr>
                <w:color w:val="auto"/>
              </w:rPr>
              <w:t>: Колебательное движение и его характеристики, гармонические колебания, свободные и вынужденные колебания, математический и пружинный маятники.</w:t>
            </w:r>
          </w:p>
          <w:p w:rsidR="002674B7" w:rsidRPr="00D10753" w:rsidRDefault="002674B7" w:rsidP="002674B7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</w:t>
            </w:r>
            <w:r>
              <w:rPr>
                <w:color w:val="auto"/>
              </w:rPr>
              <w:t>10</w:t>
            </w:r>
            <w:r w:rsidRPr="00D10753">
              <w:rPr>
                <w:color w:val="auto"/>
              </w:rPr>
              <w:t>. Волны, виды волн, интерференция и дифракция волн, звуковая волн, ультразвук.</w:t>
            </w:r>
          </w:p>
          <w:p w:rsidR="00BE3CDF" w:rsidRDefault="002674B7" w:rsidP="002674B7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1</w:t>
            </w:r>
            <w:proofErr w:type="gramEnd"/>
            <w:r w:rsidRPr="00D10753">
              <w:rPr>
                <w:color w:val="auto"/>
              </w:rPr>
              <w:t>. Приобретать опыт работы в группе с выполнением различных социальных ролей.</w:t>
            </w:r>
          </w:p>
          <w:p w:rsidR="002674B7" w:rsidRDefault="005B46F8" w:rsidP="002674B7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  <w:p w:rsidR="002674B7" w:rsidRPr="00D10753" w:rsidRDefault="002674B7" w:rsidP="002674B7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Использовать Интернет для поиска необходимой информации.</w:t>
            </w:r>
          </w:p>
          <w:p w:rsidR="00373221" w:rsidRPr="00D10753" w:rsidRDefault="00373221" w:rsidP="002674B7">
            <w:pPr>
              <w:pStyle w:val="Default"/>
              <w:rPr>
                <w:color w:val="auto"/>
                <w:sz w:val="28"/>
                <w:szCs w:val="28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7</w:t>
            </w:r>
            <w:proofErr w:type="gramEnd"/>
            <w:r w:rsidRPr="00D10753">
              <w:rPr>
                <w:color w:val="auto"/>
              </w:rPr>
              <w:t>.Выработать навыки воспринимать, анализировать, перерабатывать и предъявлять информацию в соответствии с поставленными задачами.</w:t>
            </w:r>
          </w:p>
        </w:tc>
        <w:tc>
          <w:tcPr>
            <w:tcW w:w="2966" w:type="dxa"/>
          </w:tcPr>
          <w:p w:rsidR="00373221" w:rsidRPr="00D10753" w:rsidRDefault="00373221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>Вычисление периода колебаний математического маятника по известному значению его длины; вычисление период колебаний груза на пружине по известным значениям его массы и жёсткости пружины;</w:t>
            </w:r>
          </w:p>
          <w:p w:rsidR="00373221" w:rsidRDefault="00373221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решение задач на применение формул механических колебаний;</w:t>
            </w:r>
          </w:p>
          <w:p w:rsidR="005B46F8" w:rsidRPr="00D10753" w:rsidRDefault="005B46F8" w:rsidP="005B46F8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5B46F8" w:rsidRPr="00D10753" w:rsidRDefault="005B46F8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74B7" w:rsidRDefault="002674B7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Pr="002674B7" w:rsidRDefault="002674B7" w:rsidP="002674B7">
            <w:pPr>
              <w:rPr>
                <w:lang w:eastAsia="en-US"/>
              </w:rPr>
            </w:pPr>
          </w:p>
          <w:p w:rsidR="002674B7" w:rsidRDefault="002674B7" w:rsidP="002674B7">
            <w:pPr>
              <w:rPr>
                <w:lang w:eastAsia="en-US"/>
              </w:rPr>
            </w:pPr>
          </w:p>
          <w:p w:rsidR="002674B7" w:rsidRDefault="002674B7" w:rsidP="002674B7">
            <w:pPr>
              <w:rPr>
                <w:lang w:eastAsia="en-US"/>
              </w:rPr>
            </w:pPr>
          </w:p>
          <w:p w:rsidR="00373221" w:rsidRDefault="00373221" w:rsidP="002674B7">
            <w:pPr>
              <w:rPr>
                <w:lang w:eastAsia="en-US"/>
              </w:rPr>
            </w:pPr>
          </w:p>
          <w:p w:rsidR="002674B7" w:rsidRDefault="002674B7" w:rsidP="002674B7">
            <w:pPr>
              <w:rPr>
                <w:lang w:eastAsia="en-US"/>
              </w:rPr>
            </w:pPr>
          </w:p>
          <w:p w:rsidR="002674B7" w:rsidRDefault="002674B7" w:rsidP="002674B7">
            <w:pPr>
              <w:rPr>
                <w:lang w:eastAsia="en-US"/>
              </w:rPr>
            </w:pPr>
          </w:p>
          <w:p w:rsidR="002674B7" w:rsidRDefault="002674B7" w:rsidP="002674B7">
            <w:pPr>
              <w:rPr>
                <w:lang w:eastAsia="en-US"/>
              </w:rPr>
            </w:pPr>
          </w:p>
          <w:p w:rsidR="002674B7" w:rsidRDefault="002674B7" w:rsidP="002674B7">
            <w:pPr>
              <w:rPr>
                <w:lang w:eastAsia="en-US"/>
              </w:rPr>
            </w:pPr>
          </w:p>
          <w:p w:rsidR="002674B7" w:rsidRPr="00D10753" w:rsidRDefault="002674B7" w:rsidP="002674B7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О</w:t>
            </w:r>
            <w:r w:rsidRPr="00D10753">
              <w:rPr>
                <w:color w:val="auto"/>
              </w:rPr>
              <w:t xml:space="preserve">писание явлений интерференции и дифракции механических волн;  </w:t>
            </w:r>
          </w:p>
          <w:p w:rsidR="002674B7" w:rsidRPr="00D10753" w:rsidRDefault="002674B7" w:rsidP="002674B7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>представление области применения ультразвука и перспективы его использования в различных областях науки, техники, медицине; изложение сут</w:t>
            </w:r>
            <w:r>
              <w:rPr>
                <w:color w:val="auto"/>
              </w:rPr>
              <w:t>и</w:t>
            </w:r>
            <w:r w:rsidRPr="00D10753">
              <w:rPr>
                <w:color w:val="auto"/>
              </w:rPr>
              <w:t xml:space="preserve"> экологических проблем, связанных с воздействием звуковых волн на организм человека</w:t>
            </w:r>
          </w:p>
          <w:p w:rsidR="002674B7" w:rsidRPr="002674B7" w:rsidRDefault="002674B7" w:rsidP="002674B7">
            <w:pPr>
              <w:rPr>
                <w:lang w:eastAsia="en-US"/>
              </w:rPr>
            </w:pPr>
          </w:p>
        </w:tc>
        <w:tc>
          <w:tcPr>
            <w:tcW w:w="1983" w:type="dxa"/>
          </w:tcPr>
          <w:p w:rsidR="00373221" w:rsidRDefault="00373221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Практическая работа № 18,</w:t>
            </w:r>
          </w:p>
          <w:p w:rsidR="00373221" w:rsidRDefault="002674B7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="00373221">
              <w:rPr>
                <w:rFonts w:ascii="Times New Roman" w:hAnsi="Times New Roman"/>
                <w:sz w:val="24"/>
                <w:szCs w:val="24"/>
              </w:rPr>
              <w:t>онтрольная работа № 4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2674B7" w:rsidRDefault="002674B7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</w:t>
            </w:r>
            <w:r w:rsidR="008E0FAC">
              <w:rPr>
                <w:rFonts w:ascii="Times New Roman" w:hAnsi="Times New Roman"/>
                <w:sz w:val="24"/>
                <w:szCs w:val="24"/>
              </w:rPr>
              <w:t>ые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работ</w:t>
            </w:r>
            <w:r w:rsidR="008E0FAC">
              <w:rPr>
                <w:rFonts w:ascii="Times New Roman" w:hAnsi="Times New Roman"/>
                <w:sz w:val="24"/>
                <w:szCs w:val="24"/>
              </w:rPr>
              <w:t>ы</w:t>
            </w:r>
            <w:r w:rsidR="00CD721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7216" w:rsidRDefault="00CD7216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  <w:p w:rsidR="002674B7" w:rsidRDefault="002674B7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73221" w:rsidRPr="00D10753" w:rsidRDefault="00373221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0" w:type="dxa"/>
          </w:tcPr>
          <w:p w:rsidR="00373221" w:rsidRPr="00D10753" w:rsidRDefault="00373221" w:rsidP="00373221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>, устный опрос</w:t>
            </w:r>
          </w:p>
        </w:tc>
      </w:tr>
      <w:tr w:rsidR="008E0FAC" w:rsidRPr="00D10753" w:rsidTr="00255B4C">
        <w:trPr>
          <w:trHeight w:val="1690"/>
        </w:trPr>
        <w:tc>
          <w:tcPr>
            <w:tcW w:w="2663" w:type="dxa"/>
          </w:tcPr>
          <w:p w:rsidR="008E0FAC" w:rsidRDefault="008E0FAC" w:rsidP="008E0FAC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У</w:t>
            </w:r>
            <w:r>
              <w:rPr>
                <w:color w:val="auto"/>
              </w:rPr>
              <w:t>36</w:t>
            </w:r>
            <w:r w:rsidRPr="00D10753">
              <w:rPr>
                <w:color w:val="auto"/>
              </w:rPr>
              <w:t xml:space="preserve">.Рассчитывать </w:t>
            </w:r>
            <w:r>
              <w:rPr>
                <w:color w:val="auto"/>
              </w:rPr>
              <w:t xml:space="preserve">значения силы тока и напряжения, индуктивного и емкостного сопротивления в </w:t>
            </w:r>
            <w:r w:rsidRPr="00D10753">
              <w:rPr>
                <w:color w:val="auto"/>
              </w:rPr>
              <w:t>цепи переменного тока.</w:t>
            </w:r>
          </w:p>
          <w:p w:rsidR="00925D1E" w:rsidRPr="00D10753" w:rsidRDefault="00925D1E" w:rsidP="008E0FAC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У</w:t>
            </w:r>
            <w:r>
              <w:rPr>
                <w:color w:val="auto"/>
              </w:rPr>
              <w:t>37</w:t>
            </w:r>
            <w:r w:rsidRPr="00D10753">
              <w:rPr>
                <w:color w:val="auto"/>
              </w:rPr>
              <w:t>.</w:t>
            </w:r>
            <w:r>
              <w:rPr>
                <w:color w:val="auto"/>
              </w:rPr>
              <w:t>Определять характеристики электромагнитных колебаний по формулам и графикам зависимостей силы тока и напряжения от времени.</w:t>
            </w:r>
          </w:p>
          <w:p w:rsidR="008E0FAC" w:rsidRDefault="008E0FAC" w:rsidP="008E0FAC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З1</w:t>
            </w:r>
            <w:r>
              <w:rPr>
                <w:color w:val="auto"/>
              </w:rPr>
              <w:t>1</w:t>
            </w:r>
            <w:r w:rsidRPr="00D10753">
              <w:rPr>
                <w:color w:val="auto"/>
              </w:rPr>
              <w:t>. Электромагнитные колебания</w:t>
            </w:r>
            <w:r>
              <w:rPr>
                <w:color w:val="auto"/>
              </w:rPr>
              <w:t xml:space="preserve"> и волны</w:t>
            </w:r>
            <w:r w:rsidRPr="00D10753">
              <w:rPr>
                <w:color w:val="auto"/>
              </w:rPr>
              <w:t>, переменный ток,</w:t>
            </w:r>
            <w:r>
              <w:rPr>
                <w:color w:val="auto"/>
              </w:rPr>
              <w:t xml:space="preserve"> </w:t>
            </w:r>
            <w:proofErr w:type="gramStart"/>
            <w:r>
              <w:rPr>
                <w:color w:val="auto"/>
              </w:rPr>
              <w:t>индуктивное</w:t>
            </w:r>
            <w:proofErr w:type="gramEnd"/>
            <w:r>
              <w:rPr>
                <w:color w:val="auto"/>
              </w:rPr>
              <w:t xml:space="preserve"> и емкостные сопротивления,</w:t>
            </w:r>
            <w:r w:rsidRPr="00D10753">
              <w:rPr>
                <w:color w:val="auto"/>
              </w:rPr>
              <w:t xml:space="preserve"> генератор переменного тока, трансформатор</w:t>
            </w:r>
            <w:r w:rsidR="00AF0794">
              <w:rPr>
                <w:color w:val="auto"/>
              </w:rPr>
              <w:t>, резонанс</w:t>
            </w:r>
            <w:r w:rsidRPr="00D10753">
              <w:rPr>
                <w:color w:val="auto"/>
              </w:rPr>
              <w:t>.</w:t>
            </w:r>
          </w:p>
          <w:p w:rsidR="005B46F8" w:rsidRDefault="005B46F8" w:rsidP="005B46F8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  <w:p w:rsidR="008E0FAC" w:rsidRPr="00D10753" w:rsidRDefault="008E0FAC" w:rsidP="008E0FAC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Использовать Интернет для поиска необходимой информации.</w:t>
            </w:r>
          </w:p>
          <w:p w:rsidR="008E0FAC" w:rsidRPr="00D10753" w:rsidRDefault="008E0FAC" w:rsidP="0069007D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7</w:t>
            </w:r>
            <w:proofErr w:type="gramEnd"/>
            <w:r w:rsidRPr="00D10753">
              <w:rPr>
                <w:color w:val="auto"/>
              </w:rPr>
              <w:t xml:space="preserve">.Выработать навыки воспринимать, анализировать, перерабатывать и предъявлять информацию в соответствии с поставленными задачами. </w:t>
            </w:r>
          </w:p>
        </w:tc>
        <w:tc>
          <w:tcPr>
            <w:tcW w:w="2966" w:type="dxa"/>
          </w:tcPr>
          <w:p w:rsidR="008E0FAC" w:rsidRPr="00D10753" w:rsidRDefault="008E0FAC" w:rsidP="008E0FAC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Решение физических задач на применение основных формул описания электромагнитных колебаний и волн;</w:t>
            </w:r>
          </w:p>
          <w:p w:rsidR="008E0FAC" w:rsidRPr="00D10753" w:rsidRDefault="008E0FAC" w:rsidP="008E0FAC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изучение индуктивного и </w:t>
            </w:r>
            <w:r w:rsidRPr="00D10753">
              <w:rPr>
                <w:color w:val="auto"/>
              </w:rPr>
              <w:lastRenderedPageBreak/>
              <w:t>емкостного сопротивления в цепи переменного тока;</w:t>
            </w:r>
          </w:p>
          <w:p w:rsidR="008E0FAC" w:rsidRDefault="008E0FAC" w:rsidP="008E0FAC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проведение аналогии между физическими величинами, характеризующими механическую и электро</w:t>
            </w:r>
            <w:r w:rsidR="00925D1E">
              <w:rPr>
                <w:color w:val="auto"/>
              </w:rPr>
              <w:t>магнитную колебательные системы;</w:t>
            </w:r>
          </w:p>
          <w:p w:rsidR="00925D1E" w:rsidRDefault="00925D1E" w:rsidP="008E0FAC">
            <w:pPr>
              <w:pStyle w:val="Default"/>
              <w:jc w:val="both"/>
            </w:pPr>
            <w:r w:rsidRPr="00D10753">
              <w:t xml:space="preserve">осуществление перехода от уравнения зависимостей к характеристикам </w:t>
            </w:r>
            <w:r>
              <w:t>электромагнитных колебаний; чтение графиков электромагнитных колебаний;</w:t>
            </w:r>
          </w:p>
          <w:p w:rsidR="005B46F8" w:rsidRPr="00D10753" w:rsidRDefault="005B46F8" w:rsidP="005B46F8">
            <w:pPr>
              <w:pStyle w:val="a7"/>
              <w:spacing w:after="0" w:line="240" w:lineRule="auto"/>
              <w:ind w:left="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осуществление перехода от производных единиц измерения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основным (и обратно)</w:t>
            </w:r>
          </w:p>
          <w:p w:rsidR="005B46F8" w:rsidRPr="00D10753" w:rsidRDefault="005B46F8" w:rsidP="008E0FAC">
            <w:pPr>
              <w:pStyle w:val="Default"/>
              <w:jc w:val="both"/>
              <w:rPr>
                <w:color w:val="auto"/>
              </w:rPr>
            </w:pPr>
          </w:p>
          <w:p w:rsidR="008E0FAC" w:rsidRPr="00D10753" w:rsidRDefault="008E0FAC" w:rsidP="008E0FAC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нахождение информации о современных способах передачи электроэнергии;</w:t>
            </w:r>
          </w:p>
          <w:p w:rsidR="008E0FAC" w:rsidRPr="00D10753" w:rsidRDefault="00143D26" w:rsidP="008E0FAC">
            <w:pPr>
              <w:pStyle w:val="Default"/>
              <w:jc w:val="both"/>
              <w:rPr>
                <w:color w:val="auto"/>
              </w:rPr>
            </w:pPr>
            <w:r>
              <w:rPr>
                <w:color w:val="auto"/>
              </w:rPr>
              <w:t>изучение</w:t>
            </w:r>
            <w:r w:rsidR="008E0FAC" w:rsidRPr="00D10753">
              <w:rPr>
                <w:color w:val="auto"/>
              </w:rPr>
              <w:t xml:space="preserve"> принципа действия трансформатора, генератора переменного тока.</w:t>
            </w:r>
          </w:p>
          <w:p w:rsidR="008E0FAC" w:rsidRPr="00D10753" w:rsidRDefault="008E0FAC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3" w:type="dxa"/>
          </w:tcPr>
          <w:p w:rsidR="008E0FAC" w:rsidRPr="00D10753" w:rsidRDefault="00BB1464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r w:rsidR="008E0FAC">
              <w:rPr>
                <w:rFonts w:ascii="Times New Roman" w:hAnsi="Times New Roman"/>
                <w:sz w:val="24"/>
                <w:szCs w:val="24"/>
              </w:rPr>
              <w:t>рактическая</w:t>
            </w:r>
            <w:r w:rsidR="008E0FAC" w:rsidRPr="00D10753">
              <w:rPr>
                <w:rFonts w:ascii="Times New Roman" w:hAnsi="Times New Roman"/>
                <w:sz w:val="24"/>
                <w:szCs w:val="24"/>
              </w:rPr>
              <w:t xml:space="preserve"> работа 1</w:t>
            </w:r>
            <w:r w:rsidR="008E0FAC">
              <w:rPr>
                <w:rFonts w:ascii="Times New Roman" w:hAnsi="Times New Roman"/>
                <w:sz w:val="24"/>
                <w:szCs w:val="24"/>
              </w:rPr>
              <w:t>9</w:t>
            </w:r>
            <w:r w:rsidR="008E0FAC" w:rsidRPr="00D10753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8E0FAC" w:rsidRDefault="008E0FAC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контрольная работа № </w:t>
            </w:r>
            <w:r>
              <w:rPr>
                <w:rFonts w:ascii="Times New Roman" w:hAnsi="Times New Roman"/>
                <w:sz w:val="24"/>
                <w:szCs w:val="24"/>
              </w:rPr>
              <w:t>4, самостоятельные работы</w:t>
            </w:r>
            <w:r w:rsidR="00CD721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7216" w:rsidRPr="00D10753" w:rsidRDefault="00CD7216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Итоговая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2170" w:type="dxa"/>
          </w:tcPr>
          <w:p w:rsidR="00BE3CDF" w:rsidRDefault="008E0FAC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устный </w:t>
            </w:r>
          </w:p>
          <w:p w:rsidR="008E0FAC" w:rsidRPr="00D10753" w:rsidRDefault="008E0FAC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</w:tr>
      <w:tr w:rsidR="0075086E" w:rsidRPr="00D10753" w:rsidTr="0075086E">
        <w:trPr>
          <w:trHeight w:val="313"/>
        </w:trPr>
        <w:tc>
          <w:tcPr>
            <w:tcW w:w="9782" w:type="dxa"/>
            <w:gridSpan w:val="4"/>
          </w:tcPr>
          <w:p w:rsidR="0075086E" w:rsidRPr="00D10753" w:rsidRDefault="0075086E" w:rsidP="00BB146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Оптика</w:t>
            </w:r>
          </w:p>
        </w:tc>
      </w:tr>
      <w:tr w:rsidR="00EF135A" w:rsidRPr="00D10753" w:rsidTr="00255B4C">
        <w:trPr>
          <w:trHeight w:val="1690"/>
        </w:trPr>
        <w:tc>
          <w:tcPr>
            <w:tcW w:w="2663" w:type="dxa"/>
          </w:tcPr>
          <w:p w:rsidR="00EF135A" w:rsidRPr="00D10753" w:rsidRDefault="00EF135A" w:rsidP="00EF135A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У</w:t>
            </w:r>
            <w:r>
              <w:rPr>
                <w:color w:val="auto"/>
              </w:rPr>
              <w:t>38</w:t>
            </w:r>
            <w:r w:rsidRPr="00D10753">
              <w:rPr>
                <w:color w:val="auto"/>
              </w:rPr>
              <w:t>.Применять на практике законы отражения и преломления света при решении задач.</w:t>
            </w:r>
          </w:p>
          <w:p w:rsidR="00EF135A" w:rsidRDefault="00EF135A" w:rsidP="00EF135A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З1</w:t>
            </w:r>
            <w:r w:rsidR="0075086E">
              <w:rPr>
                <w:color w:val="auto"/>
              </w:rPr>
              <w:t>2</w:t>
            </w:r>
            <w:r w:rsidRPr="00D10753">
              <w:rPr>
                <w:color w:val="auto"/>
              </w:rPr>
              <w:t>. Скорость света, законы отражения и преломления, полное отражение, линзы и их характеристики (основные понятия), спектр.</w:t>
            </w:r>
          </w:p>
          <w:p w:rsidR="00EF135A" w:rsidRDefault="005B46F8" w:rsidP="00EF135A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lastRenderedPageBreak/>
              <w:t>графической, табличной или другой структурированной, стандартной или нестандартной форме.</w:t>
            </w:r>
          </w:p>
          <w:p w:rsidR="0075086E" w:rsidRPr="00D10753" w:rsidRDefault="0075086E" w:rsidP="0075086E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Использовать Интернет для поиска необходимой информации.</w:t>
            </w:r>
          </w:p>
          <w:p w:rsidR="00EF135A" w:rsidRPr="00D10753" w:rsidRDefault="00EF135A" w:rsidP="0069007D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7</w:t>
            </w:r>
            <w:proofErr w:type="gramEnd"/>
            <w:r w:rsidRPr="00D10753">
              <w:rPr>
                <w:color w:val="auto"/>
              </w:rPr>
              <w:t>.</w:t>
            </w:r>
            <w:r w:rsidR="00BB1464">
              <w:rPr>
                <w:color w:val="auto"/>
              </w:rPr>
              <w:t xml:space="preserve"> </w:t>
            </w:r>
            <w:r w:rsidRPr="00D10753">
              <w:rPr>
                <w:color w:val="auto"/>
              </w:rPr>
              <w:t>Выработать навыки воспринимать, анализировать, перерабатывать и предъявлять информацию в соответствии с поставленными задачами.</w:t>
            </w:r>
          </w:p>
        </w:tc>
        <w:tc>
          <w:tcPr>
            <w:tcW w:w="2966" w:type="dxa"/>
          </w:tcPr>
          <w:p w:rsidR="00EF135A" w:rsidRDefault="00EF135A" w:rsidP="00EF135A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lastRenderedPageBreak/>
              <w:t>Решение задач на применение законов отражения и преломления света</w:t>
            </w:r>
            <w:r>
              <w:rPr>
                <w:color w:val="auto"/>
              </w:rPr>
              <w:t>;</w:t>
            </w:r>
          </w:p>
          <w:p w:rsidR="00EF135A" w:rsidRPr="00D10753" w:rsidRDefault="00EF135A" w:rsidP="00EF135A">
            <w:pPr>
              <w:pStyle w:val="Default"/>
              <w:jc w:val="both"/>
              <w:rPr>
                <w:color w:val="auto"/>
              </w:rPr>
            </w:pPr>
            <w:r>
              <w:t>Представление необходимой информации (в рамках изучения законов отражения  и преломления) в графической форме</w:t>
            </w:r>
            <w:r w:rsidR="00BB1464">
              <w:t>;</w:t>
            </w:r>
          </w:p>
          <w:p w:rsidR="00EF135A" w:rsidRPr="00D10753" w:rsidRDefault="00EF135A" w:rsidP="00EF135A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представление информации о видах </w:t>
            </w:r>
            <w:r w:rsidR="00BB1464">
              <w:rPr>
                <w:rFonts w:ascii="Times New Roman" w:hAnsi="Times New Roman"/>
                <w:sz w:val="24"/>
                <w:szCs w:val="24"/>
              </w:rPr>
              <w:t>линз в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 табли</w:t>
            </w:r>
            <w:r w:rsidR="00BB1464">
              <w:rPr>
                <w:rFonts w:ascii="Times New Roman" w:hAnsi="Times New Roman"/>
                <w:sz w:val="24"/>
                <w:szCs w:val="24"/>
              </w:rPr>
              <w:t>чно-графической форме</w:t>
            </w:r>
          </w:p>
          <w:p w:rsidR="00EF135A" w:rsidRPr="00D10753" w:rsidRDefault="00EF135A" w:rsidP="00EF135A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1983" w:type="dxa"/>
          </w:tcPr>
          <w:p w:rsidR="00EF135A" w:rsidRDefault="00BB1464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Практическая работа № 20 , самостоятельные работы</w:t>
            </w:r>
            <w:r w:rsidR="00CD721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7216" w:rsidRDefault="00CD7216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170" w:type="dxa"/>
          </w:tcPr>
          <w:p w:rsidR="00BB1464" w:rsidRDefault="00BB1464" w:rsidP="00BB146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устный </w:t>
            </w:r>
          </w:p>
          <w:p w:rsidR="00EF135A" w:rsidRPr="00D10753" w:rsidRDefault="00BB1464" w:rsidP="00BB146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</w:tr>
      <w:tr w:rsidR="00052660" w:rsidRPr="00D10753" w:rsidTr="00052660">
        <w:trPr>
          <w:trHeight w:val="217"/>
        </w:trPr>
        <w:tc>
          <w:tcPr>
            <w:tcW w:w="9782" w:type="dxa"/>
            <w:gridSpan w:val="4"/>
          </w:tcPr>
          <w:p w:rsidR="00052660" w:rsidRPr="00D10753" w:rsidRDefault="00052660" w:rsidP="00BB1464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Элементы квантовой физики</w:t>
            </w:r>
          </w:p>
        </w:tc>
      </w:tr>
      <w:tr w:rsidR="0016301F" w:rsidRPr="00D10753" w:rsidTr="00CD7216">
        <w:trPr>
          <w:trHeight w:val="556"/>
        </w:trPr>
        <w:tc>
          <w:tcPr>
            <w:tcW w:w="2663" w:type="dxa"/>
          </w:tcPr>
          <w:p w:rsidR="0016301F" w:rsidRDefault="0016301F" w:rsidP="00C854D9">
            <w:pPr>
              <w:pStyle w:val="Default"/>
              <w:jc w:val="both"/>
              <w:rPr>
                <w:color w:val="auto"/>
              </w:rPr>
            </w:pPr>
            <w:r>
              <w:rPr>
                <w:color w:val="auto"/>
              </w:rPr>
              <w:t>У39. Решать задачи с применением закона радиоактивного распада</w:t>
            </w:r>
          </w:p>
          <w:p w:rsidR="0016301F" w:rsidRDefault="0016301F" w:rsidP="00C854D9">
            <w:pPr>
              <w:pStyle w:val="Default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З12.</w:t>
            </w:r>
            <w:r>
              <w:rPr>
                <w:color w:val="auto"/>
              </w:rPr>
              <w:t xml:space="preserve"> </w:t>
            </w:r>
            <w:proofErr w:type="gramStart"/>
            <w:r>
              <w:rPr>
                <w:color w:val="auto"/>
              </w:rPr>
              <w:t>Радиоактивность, закон радиоактивного распада, период полураспада, излучения, изотопы, ядерные реакции; элементарные частицы; квантовые генераторы.</w:t>
            </w:r>
            <w:proofErr w:type="gramEnd"/>
          </w:p>
          <w:p w:rsidR="005B46F8" w:rsidRDefault="005B46F8" w:rsidP="0016301F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 xml:space="preserve">ОК3. Представлять информацию в </w:t>
            </w:r>
            <w:r>
              <w:rPr>
                <w:color w:val="auto"/>
              </w:rPr>
              <w:t>графической, табличной или другой структурированной, стандартной или нестандартной форме.</w:t>
            </w:r>
          </w:p>
          <w:p w:rsidR="0016301F" w:rsidRPr="00D10753" w:rsidRDefault="0016301F" w:rsidP="0016301F">
            <w:pPr>
              <w:pStyle w:val="Default"/>
              <w:ind w:left="34"/>
              <w:jc w:val="both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4</w:t>
            </w:r>
            <w:proofErr w:type="gramEnd"/>
            <w:r w:rsidRPr="00D10753">
              <w:rPr>
                <w:color w:val="auto"/>
              </w:rPr>
              <w:t>. Использовать Интернет для поиска необходимой информации.</w:t>
            </w:r>
          </w:p>
          <w:p w:rsidR="0016301F" w:rsidRPr="00D10753" w:rsidRDefault="0016301F" w:rsidP="0069007D">
            <w:pPr>
              <w:pStyle w:val="Default"/>
              <w:rPr>
                <w:color w:val="auto"/>
              </w:rPr>
            </w:pPr>
            <w:r w:rsidRPr="00D10753">
              <w:rPr>
                <w:color w:val="auto"/>
              </w:rPr>
              <w:t>ОК</w:t>
            </w:r>
            <w:proofErr w:type="gramStart"/>
            <w:r w:rsidRPr="00D10753">
              <w:rPr>
                <w:color w:val="auto"/>
              </w:rPr>
              <w:t>7</w:t>
            </w:r>
            <w:proofErr w:type="gramEnd"/>
            <w:r w:rsidRPr="00D10753">
              <w:rPr>
                <w:color w:val="auto"/>
              </w:rPr>
              <w:t>.Выработать навыки воспринимать, анализировать, перерабатывать и предъявлять информацию в соответствии с поставленными задачами.</w:t>
            </w:r>
          </w:p>
        </w:tc>
        <w:tc>
          <w:tcPr>
            <w:tcW w:w="2966" w:type="dxa"/>
          </w:tcPr>
          <w:p w:rsidR="0016301F" w:rsidRDefault="0016301F" w:rsidP="00C854D9">
            <w:pPr>
              <w:pStyle w:val="Default"/>
              <w:jc w:val="both"/>
              <w:rPr>
                <w:color w:val="auto"/>
              </w:rPr>
            </w:pPr>
            <w:r>
              <w:rPr>
                <w:color w:val="auto"/>
              </w:rPr>
              <w:t>Применение закона радиоактивного распада для решения поставленных физических задач; чтение графиков зависимостей числа распавшихся ядер от времени;</w:t>
            </w:r>
          </w:p>
          <w:p w:rsidR="005B46F8" w:rsidRDefault="005B46F8" w:rsidP="00C854D9">
            <w:pPr>
              <w:pStyle w:val="Default"/>
              <w:jc w:val="both"/>
              <w:rPr>
                <w:color w:val="auto"/>
              </w:rPr>
            </w:pPr>
            <w:r>
              <w:t xml:space="preserve">осуществление перехода от производных единиц измерения </w:t>
            </w:r>
            <w:proofErr w:type="gramStart"/>
            <w:r>
              <w:t>к</w:t>
            </w:r>
            <w:proofErr w:type="gramEnd"/>
            <w:r>
              <w:t xml:space="preserve"> основным (и обратно)</w:t>
            </w:r>
          </w:p>
          <w:p w:rsidR="00143D26" w:rsidRDefault="00143D26" w:rsidP="00C854D9">
            <w:pPr>
              <w:pStyle w:val="Default"/>
              <w:jc w:val="both"/>
              <w:rPr>
                <w:color w:val="auto"/>
              </w:rPr>
            </w:pPr>
          </w:p>
          <w:p w:rsidR="00143D26" w:rsidRDefault="00143D26" w:rsidP="00C854D9">
            <w:pPr>
              <w:pStyle w:val="Default"/>
              <w:jc w:val="both"/>
              <w:rPr>
                <w:color w:val="auto"/>
              </w:rPr>
            </w:pPr>
          </w:p>
          <w:p w:rsidR="00143D26" w:rsidRDefault="00143D26" w:rsidP="00C854D9">
            <w:pPr>
              <w:pStyle w:val="Default"/>
              <w:jc w:val="both"/>
              <w:rPr>
                <w:color w:val="auto"/>
              </w:rPr>
            </w:pPr>
          </w:p>
          <w:p w:rsidR="00143D26" w:rsidRDefault="00143D26" w:rsidP="00C854D9">
            <w:pPr>
              <w:pStyle w:val="Default"/>
              <w:jc w:val="both"/>
              <w:rPr>
                <w:color w:val="auto"/>
              </w:rPr>
            </w:pPr>
          </w:p>
          <w:p w:rsidR="00143D26" w:rsidRDefault="00143D26" w:rsidP="00C854D9">
            <w:pPr>
              <w:pStyle w:val="Default"/>
              <w:jc w:val="both"/>
              <w:rPr>
                <w:color w:val="auto"/>
              </w:rPr>
            </w:pPr>
            <w:r>
              <w:rPr>
                <w:color w:val="auto"/>
              </w:rPr>
              <w:t>Изучение принципа действия лазера;</w:t>
            </w:r>
          </w:p>
          <w:p w:rsidR="00143D26" w:rsidRDefault="00143D26" w:rsidP="00C854D9">
            <w:pPr>
              <w:pStyle w:val="Default"/>
              <w:jc w:val="both"/>
              <w:rPr>
                <w:color w:val="auto"/>
              </w:rPr>
            </w:pPr>
            <w:r>
              <w:rPr>
                <w:color w:val="auto"/>
              </w:rPr>
              <w:t>представление области применения квантовых генераторов</w:t>
            </w:r>
            <w:r w:rsidR="00A23BCE">
              <w:rPr>
                <w:color w:val="auto"/>
              </w:rPr>
              <w:t>; приведение классификации элементарных частиц;</w:t>
            </w:r>
          </w:p>
          <w:p w:rsidR="00A23BCE" w:rsidRDefault="00A23BCE" w:rsidP="00C854D9">
            <w:pPr>
              <w:pStyle w:val="Default"/>
              <w:jc w:val="both"/>
              <w:rPr>
                <w:color w:val="auto"/>
              </w:rPr>
            </w:pPr>
            <w:r>
              <w:rPr>
                <w:color w:val="auto"/>
              </w:rPr>
              <w:t>нахождение информации о биологическом действии радиоактивных излучений.</w:t>
            </w:r>
          </w:p>
          <w:p w:rsidR="00143D26" w:rsidRDefault="00143D26" w:rsidP="00C854D9">
            <w:pPr>
              <w:pStyle w:val="Default"/>
              <w:jc w:val="both"/>
              <w:rPr>
                <w:color w:val="auto"/>
              </w:rPr>
            </w:pPr>
          </w:p>
          <w:p w:rsidR="00143D26" w:rsidRPr="00D10753" w:rsidRDefault="00143D26" w:rsidP="008B0D05">
            <w:pPr>
              <w:pStyle w:val="Default"/>
              <w:jc w:val="both"/>
              <w:rPr>
                <w:color w:val="auto"/>
              </w:rPr>
            </w:pPr>
          </w:p>
        </w:tc>
        <w:tc>
          <w:tcPr>
            <w:tcW w:w="1983" w:type="dxa"/>
          </w:tcPr>
          <w:p w:rsidR="0016301F" w:rsidRDefault="0016301F" w:rsidP="008E0FAC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 № 21, самостоятельные работы</w:t>
            </w:r>
          </w:p>
        </w:tc>
        <w:tc>
          <w:tcPr>
            <w:tcW w:w="2170" w:type="dxa"/>
          </w:tcPr>
          <w:p w:rsidR="0016301F" w:rsidRDefault="0016301F" w:rsidP="0016301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 xml:space="preserve">Письменная проверка, </w:t>
            </w:r>
            <w:r>
              <w:rPr>
                <w:rFonts w:ascii="Times New Roman" w:hAnsi="Times New Roman"/>
                <w:sz w:val="24"/>
                <w:szCs w:val="24"/>
              </w:rPr>
              <w:t>текущий контроль</w:t>
            </w:r>
            <w:r w:rsidRPr="00D10753">
              <w:rPr>
                <w:rFonts w:ascii="Times New Roman" w:hAnsi="Times New Roman"/>
                <w:sz w:val="24"/>
                <w:szCs w:val="24"/>
              </w:rPr>
              <w:t xml:space="preserve">, устный </w:t>
            </w:r>
          </w:p>
          <w:p w:rsidR="0016301F" w:rsidRPr="00D10753" w:rsidRDefault="0016301F" w:rsidP="0016301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0753"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</w:tr>
    </w:tbl>
    <w:p w:rsidR="007C718D" w:rsidRDefault="007C718D" w:rsidP="007C718D">
      <w:pPr>
        <w:spacing w:line="360" w:lineRule="auto"/>
        <w:jc w:val="both"/>
        <w:rPr>
          <w:sz w:val="28"/>
          <w:szCs w:val="28"/>
        </w:rPr>
      </w:pPr>
    </w:p>
    <w:p w:rsidR="00833A40" w:rsidRDefault="007D7012" w:rsidP="003C0093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bookmarkStart w:id="2" w:name="_Toc316860041"/>
      <w:r>
        <w:rPr>
          <w:rFonts w:ascii="Times New Roman" w:hAnsi="Times New Roman"/>
          <w:sz w:val="28"/>
          <w:szCs w:val="28"/>
          <w:lang w:val="en-US"/>
        </w:rPr>
        <w:lastRenderedPageBreak/>
        <w:t>II</w:t>
      </w:r>
      <w:r w:rsidRPr="007D7012">
        <w:rPr>
          <w:rFonts w:ascii="Times New Roman" w:hAnsi="Times New Roman"/>
          <w:sz w:val="28"/>
          <w:szCs w:val="28"/>
        </w:rPr>
        <w:t>.</w:t>
      </w:r>
      <w:r w:rsidR="00833A40">
        <w:rPr>
          <w:rFonts w:ascii="Times New Roman" w:hAnsi="Times New Roman"/>
          <w:sz w:val="28"/>
          <w:szCs w:val="28"/>
        </w:rPr>
        <w:t xml:space="preserve"> Комплект оценочных средств</w:t>
      </w:r>
    </w:p>
    <w:p w:rsidR="003C0093" w:rsidRPr="003C0093" w:rsidRDefault="003C0093" w:rsidP="003C0093"/>
    <w:p w:rsidR="003C0093" w:rsidRDefault="003C0093" w:rsidP="003C0093"/>
    <w:p w:rsidR="003C0093" w:rsidRDefault="003C0093" w:rsidP="003C0093">
      <w:pPr>
        <w:rPr>
          <w:b/>
          <w:sz w:val="28"/>
        </w:rPr>
      </w:pPr>
      <w:r w:rsidRPr="003C0093">
        <w:rPr>
          <w:b/>
          <w:sz w:val="28"/>
        </w:rPr>
        <w:t>2.1. Задания для текущего контроля.</w:t>
      </w:r>
    </w:p>
    <w:p w:rsidR="00DA0AFB" w:rsidRDefault="00DA0AFB" w:rsidP="003C0093">
      <w:pPr>
        <w:rPr>
          <w:b/>
          <w:sz w:val="28"/>
        </w:rPr>
      </w:pPr>
    </w:p>
    <w:p w:rsidR="00DA0AFB" w:rsidRPr="006C61CE" w:rsidRDefault="00DA0AFB" w:rsidP="003C4E8A">
      <w:pPr>
        <w:spacing w:line="360" w:lineRule="auto"/>
        <w:rPr>
          <w:b/>
          <w:bCs/>
          <w:sz w:val="28"/>
          <w:szCs w:val="28"/>
        </w:rPr>
      </w:pPr>
      <w:r w:rsidRPr="00CB15AB">
        <w:rPr>
          <w:b/>
          <w:bCs/>
          <w:sz w:val="28"/>
          <w:szCs w:val="28"/>
        </w:rPr>
        <w:t>РАЗДЕЛ 1.</w:t>
      </w:r>
      <w:r w:rsidRPr="00CB15AB">
        <w:rPr>
          <w:b/>
          <w:bCs/>
          <w:sz w:val="28"/>
          <w:szCs w:val="28"/>
        </w:rPr>
        <w:tab/>
      </w:r>
      <w:r w:rsidRPr="006C61CE">
        <w:rPr>
          <w:b/>
          <w:bCs/>
          <w:sz w:val="28"/>
          <w:szCs w:val="28"/>
        </w:rPr>
        <w:t>МЕХАНИКА</w:t>
      </w:r>
    </w:p>
    <w:p w:rsidR="006C61CE" w:rsidRDefault="006C61CE" w:rsidP="006C61CE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Практическая  работа №1</w:t>
      </w:r>
    </w:p>
    <w:p w:rsidR="006C61CE" w:rsidRDefault="006C61CE" w:rsidP="006C61CE">
      <w:pPr>
        <w:spacing w:line="276" w:lineRule="auto"/>
        <w:jc w:val="center"/>
        <w:rPr>
          <w:bCs/>
          <w:sz w:val="28"/>
          <w:szCs w:val="28"/>
        </w:rPr>
      </w:pPr>
      <w:r w:rsidRPr="006C61CE">
        <w:rPr>
          <w:bCs/>
          <w:sz w:val="28"/>
          <w:szCs w:val="28"/>
        </w:rPr>
        <w:t>ИССЛЕДОВАНИЕ ДВИЖЕНИЯ ТЕЛ</w:t>
      </w:r>
      <w:r>
        <w:rPr>
          <w:bCs/>
          <w:sz w:val="28"/>
          <w:szCs w:val="28"/>
        </w:rPr>
        <w:t xml:space="preserve">А </w:t>
      </w:r>
    </w:p>
    <w:p w:rsidR="006C61CE" w:rsidRPr="006C61CE" w:rsidRDefault="006C61CE" w:rsidP="006C61CE">
      <w:pPr>
        <w:spacing w:line="276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ПОД ДЕЙСТВИЕМ ПОСТОЯННОЙ СИЛЫ</w:t>
      </w:r>
    </w:p>
    <w:p w:rsidR="006C61CE" w:rsidRDefault="006C61CE" w:rsidP="006C61CE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6C61CE" w:rsidRDefault="006C61CE" w:rsidP="006C61CE">
      <w:pPr>
        <w:rPr>
          <w:b/>
          <w:sz w:val="28"/>
        </w:rPr>
      </w:pPr>
    </w:p>
    <w:p w:rsidR="002879B7" w:rsidRPr="002879B7" w:rsidRDefault="002879B7" w:rsidP="002879B7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По формулам определите, какой закон движения задан:</w:t>
      </w:r>
    </w:p>
    <w:p w:rsidR="002879B7" w:rsidRPr="002879B7" w:rsidRDefault="002879B7" w:rsidP="002879B7">
      <w:pPr>
        <w:pStyle w:val="a7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2879B7">
        <w:rPr>
          <w:rFonts w:ascii="Times New Roman" w:hAnsi="Times New Roman"/>
          <w:sz w:val="28"/>
          <w:szCs w:val="28"/>
          <w:lang w:val="en-US"/>
        </w:rPr>
        <w:t>x=-3-t</w:t>
      </w:r>
      <w:r w:rsidRPr="002879B7">
        <w:rPr>
          <w:rFonts w:ascii="Times New Roman" w:hAnsi="Times New Roman"/>
          <w:sz w:val="28"/>
          <w:szCs w:val="28"/>
          <w:vertAlign w:val="superscript"/>
          <w:lang w:val="en-US"/>
        </w:rPr>
        <w:t>2</w:t>
      </w:r>
      <w:r w:rsidRPr="002879B7">
        <w:rPr>
          <w:rFonts w:ascii="Times New Roman" w:hAnsi="Times New Roman"/>
          <w:sz w:val="28"/>
          <w:szCs w:val="28"/>
          <w:lang w:val="en-US"/>
        </w:rPr>
        <w:tab/>
      </w:r>
      <w:r w:rsidRPr="002879B7">
        <w:rPr>
          <w:rFonts w:ascii="Times New Roman" w:hAnsi="Times New Roman"/>
          <w:sz w:val="28"/>
          <w:szCs w:val="28"/>
          <w:lang w:val="en-US"/>
        </w:rPr>
        <w:tab/>
        <w:t>2) x=6</w:t>
      </w:r>
      <w:r w:rsidRPr="002879B7">
        <w:rPr>
          <w:rFonts w:ascii="Times New Roman" w:hAnsi="Times New Roman"/>
          <w:sz w:val="28"/>
          <w:szCs w:val="28"/>
          <w:lang w:val="en-US"/>
        </w:rPr>
        <w:tab/>
      </w:r>
      <w:r w:rsidRPr="002879B7">
        <w:rPr>
          <w:rFonts w:ascii="Times New Roman" w:hAnsi="Times New Roman"/>
          <w:sz w:val="28"/>
          <w:szCs w:val="28"/>
          <w:lang w:val="en-US"/>
        </w:rPr>
        <w:tab/>
        <w:t>3)  x=4/t</w:t>
      </w:r>
    </w:p>
    <w:p w:rsidR="002879B7" w:rsidRPr="002879B7" w:rsidRDefault="002879B7" w:rsidP="002879B7">
      <w:pPr>
        <w:ind w:left="360"/>
        <w:jc w:val="both"/>
        <w:rPr>
          <w:sz w:val="28"/>
          <w:szCs w:val="28"/>
        </w:rPr>
      </w:pPr>
      <w:r w:rsidRPr="002879B7">
        <w:rPr>
          <w:sz w:val="28"/>
          <w:szCs w:val="28"/>
        </w:rPr>
        <w:t xml:space="preserve">4)  </w:t>
      </w:r>
      <w:r w:rsidRPr="002879B7">
        <w:rPr>
          <w:sz w:val="28"/>
          <w:szCs w:val="28"/>
          <w:lang w:val="en-US"/>
        </w:rPr>
        <w:t>x</w:t>
      </w:r>
      <w:r w:rsidRPr="002879B7">
        <w:rPr>
          <w:sz w:val="28"/>
          <w:szCs w:val="28"/>
        </w:rPr>
        <w:t>=3+</w:t>
      </w:r>
      <w:r w:rsidRPr="002879B7">
        <w:rPr>
          <w:sz w:val="28"/>
          <w:szCs w:val="28"/>
          <w:lang w:val="en-US"/>
        </w:rPr>
        <w:t>t</w:t>
      </w:r>
      <w:r w:rsidRPr="002879B7">
        <w:rPr>
          <w:sz w:val="28"/>
          <w:szCs w:val="28"/>
        </w:rPr>
        <w:tab/>
      </w:r>
      <w:r w:rsidRPr="002879B7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79B7">
        <w:rPr>
          <w:sz w:val="28"/>
          <w:szCs w:val="28"/>
        </w:rPr>
        <w:t xml:space="preserve">5) </w:t>
      </w:r>
      <w:r w:rsidRPr="002879B7">
        <w:rPr>
          <w:sz w:val="28"/>
          <w:szCs w:val="28"/>
          <w:lang w:val="en-US"/>
        </w:rPr>
        <w:t>v</w:t>
      </w:r>
      <w:r w:rsidRPr="002879B7">
        <w:rPr>
          <w:sz w:val="28"/>
          <w:szCs w:val="28"/>
        </w:rPr>
        <w:t>=5+2</w:t>
      </w:r>
      <w:r w:rsidRPr="002879B7">
        <w:rPr>
          <w:sz w:val="28"/>
          <w:szCs w:val="28"/>
          <w:lang w:val="en-US"/>
        </w:rPr>
        <w:t>t</w:t>
      </w:r>
      <w:r w:rsidRPr="002879B7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79B7">
        <w:rPr>
          <w:sz w:val="28"/>
          <w:szCs w:val="28"/>
        </w:rPr>
        <w:t xml:space="preserve">6) </w:t>
      </w:r>
      <w:r w:rsidRPr="002879B7">
        <w:rPr>
          <w:sz w:val="28"/>
          <w:szCs w:val="28"/>
          <w:lang w:val="en-US"/>
        </w:rPr>
        <w:t>v</w:t>
      </w:r>
      <w:r w:rsidRPr="002879B7">
        <w:rPr>
          <w:sz w:val="28"/>
          <w:szCs w:val="28"/>
        </w:rPr>
        <w:t>=6</w:t>
      </w:r>
    </w:p>
    <w:p w:rsidR="002879B7" w:rsidRPr="00D66432" w:rsidRDefault="002879B7" w:rsidP="002879B7">
      <w:pPr>
        <w:spacing w:before="240"/>
        <w:ind w:left="360"/>
        <w:jc w:val="both"/>
        <w:rPr>
          <w:sz w:val="28"/>
          <w:szCs w:val="28"/>
          <w:lang w:val="en-US"/>
        </w:rPr>
      </w:pPr>
      <w:r w:rsidRPr="002879B7">
        <w:rPr>
          <w:sz w:val="28"/>
          <w:szCs w:val="28"/>
          <w:lang w:val="en-US"/>
        </w:rPr>
        <w:t xml:space="preserve">7) </w:t>
      </w:r>
      <w:proofErr w:type="gramStart"/>
      <w:r w:rsidRPr="002879B7">
        <w:rPr>
          <w:sz w:val="28"/>
          <w:szCs w:val="28"/>
          <w:lang w:val="en-US"/>
        </w:rPr>
        <w:t>v=</w:t>
      </w:r>
      <w:proofErr w:type="gramEnd"/>
      <w:r w:rsidRPr="002879B7">
        <w:rPr>
          <w:sz w:val="28"/>
          <w:szCs w:val="28"/>
          <w:lang w:val="en-US"/>
        </w:rPr>
        <w:t>7-3t</w:t>
      </w:r>
      <w:r w:rsidRPr="002879B7">
        <w:rPr>
          <w:sz w:val="28"/>
          <w:szCs w:val="28"/>
          <w:lang w:val="en-US"/>
        </w:rPr>
        <w:tab/>
      </w:r>
      <w:r w:rsidRPr="002879B7">
        <w:rPr>
          <w:sz w:val="28"/>
          <w:szCs w:val="28"/>
          <w:lang w:val="en-US"/>
        </w:rPr>
        <w:tab/>
      </w:r>
      <w:r w:rsidRPr="002879B7">
        <w:rPr>
          <w:sz w:val="28"/>
          <w:szCs w:val="28"/>
          <w:lang w:val="en-US"/>
        </w:rPr>
        <w:tab/>
        <w:t>8) v=-4+t</w:t>
      </w:r>
      <w:r w:rsidRPr="002879B7">
        <w:rPr>
          <w:sz w:val="28"/>
          <w:szCs w:val="28"/>
          <w:vertAlign w:val="superscript"/>
          <w:lang w:val="en-US"/>
        </w:rPr>
        <w:t>2</w:t>
      </w:r>
      <w:r w:rsidRPr="002879B7">
        <w:rPr>
          <w:sz w:val="28"/>
          <w:szCs w:val="28"/>
          <w:lang w:val="en-US"/>
        </w:rPr>
        <w:tab/>
      </w:r>
      <w:r w:rsidRPr="002879B7">
        <w:rPr>
          <w:sz w:val="28"/>
          <w:szCs w:val="28"/>
          <w:lang w:val="en-US"/>
        </w:rPr>
        <w:tab/>
        <w:t>9) s=5-t</w:t>
      </w:r>
      <w:r w:rsidRPr="002879B7">
        <w:rPr>
          <w:sz w:val="28"/>
          <w:szCs w:val="28"/>
          <w:lang w:val="en-US"/>
        </w:rPr>
        <w:tab/>
      </w:r>
      <w:r w:rsidRPr="002879B7">
        <w:rPr>
          <w:sz w:val="28"/>
          <w:szCs w:val="28"/>
          <w:lang w:val="en-US"/>
        </w:rPr>
        <w:tab/>
      </w:r>
    </w:p>
    <w:p w:rsidR="002879B7" w:rsidRPr="00D66432" w:rsidRDefault="002879B7" w:rsidP="002879B7">
      <w:pPr>
        <w:spacing w:before="240"/>
        <w:ind w:left="360"/>
        <w:jc w:val="both"/>
        <w:rPr>
          <w:sz w:val="28"/>
          <w:szCs w:val="28"/>
          <w:lang w:val="en-US"/>
        </w:rPr>
      </w:pPr>
      <w:r w:rsidRPr="00D66432">
        <w:rPr>
          <w:sz w:val="28"/>
          <w:szCs w:val="28"/>
          <w:lang w:val="en-US"/>
        </w:rPr>
        <w:t xml:space="preserve">10) </w:t>
      </w:r>
      <w:r w:rsidRPr="002879B7">
        <w:rPr>
          <w:sz w:val="28"/>
          <w:szCs w:val="28"/>
          <w:lang w:val="en-US"/>
        </w:rPr>
        <w:t>s</w:t>
      </w:r>
      <w:r w:rsidRPr="00D66432">
        <w:rPr>
          <w:sz w:val="28"/>
          <w:szCs w:val="28"/>
          <w:lang w:val="en-US"/>
        </w:rPr>
        <w:t>=-10+</w:t>
      </w:r>
      <w:r w:rsidRPr="002879B7">
        <w:rPr>
          <w:sz w:val="28"/>
          <w:szCs w:val="28"/>
          <w:lang w:val="en-US"/>
        </w:rPr>
        <w:t>t</w:t>
      </w:r>
      <w:r w:rsidRPr="00D66432">
        <w:rPr>
          <w:sz w:val="28"/>
          <w:szCs w:val="28"/>
          <w:vertAlign w:val="superscript"/>
          <w:lang w:val="en-US"/>
        </w:rPr>
        <w:t>2</w:t>
      </w:r>
      <w:r w:rsidRPr="00D66432">
        <w:rPr>
          <w:sz w:val="28"/>
          <w:szCs w:val="28"/>
          <w:lang w:val="en-US"/>
        </w:rPr>
        <w:tab/>
      </w:r>
      <w:r w:rsidRPr="00D66432">
        <w:rPr>
          <w:sz w:val="28"/>
          <w:szCs w:val="28"/>
          <w:lang w:val="en-US"/>
        </w:rPr>
        <w:tab/>
        <w:t xml:space="preserve">11) </w:t>
      </w:r>
      <w:r w:rsidRPr="002879B7">
        <w:rPr>
          <w:sz w:val="28"/>
          <w:szCs w:val="28"/>
          <w:lang w:val="en-US"/>
        </w:rPr>
        <w:t>a</w:t>
      </w:r>
      <w:r w:rsidRPr="00D66432">
        <w:rPr>
          <w:sz w:val="28"/>
          <w:szCs w:val="28"/>
          <w:lang w:val="en-US"/>
        </w:rPr>
        <w:t>=7</w:t>
      </w:r>
      <w:r w:rsidRPr="00D66432">
        <w:rPr>
          <w:sz w:val="28"/>
          <w:szCs w:val="28"/>
          <w:lang w:val="en-US"/>
        </w:rPr>
        <w:tab/>
      </w:r>
      <w:r w:rsidRPr="00D66432">
        <w:rPr>
          <w:sz w:val="28"/>
          <w:szCs w:val="28"/>
          <w:lang w:val="en-US"/>
        </w:rPr>
        <w:tab/>
        <w:t xml:space="preserve">12) </w:t>
      </w:r>
      <w:r w:rsidRPr="002879B7">
        <w:rPr>
          <w:sz w:val="28"/>
          <w:szCs w:val="28"/>
          <w:lang w:val="en-US"/>
        </w:rPr>
        <w:t>v</w:t>
      </w:r>
      <w:r w:rsidRPr="00D66432">
        <w:rPr>
          <w:sz w:val="28"/>
          <w:szCs w:val="28"/>
          <w:lang w:val="en-US"/>
        </w:rPr>
        <w:t>=0</w:t>
      </w:r>
    </w:p>
    <w:p w:rsidR="002879B7" w:rsidRPr="00D66432" w:rsidRDefault="002879B7" w:rsidP="002879B7">
      <w:pPr>
        <w:spacing w:before="240"/>
        <w:ind w:left="360"/>
        <w:jc w:val="both"/>
        <w:rPr>
          <w:sz w:val="28"/>
          <w:szCs w:val="28"/>
          <w:lang w:val="en-US"/>
        </w:rPr>
      </w:pP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4662"/>
        <w:gridCol w:w="4549"/>
      </w:tblGrid>
      <w:tr w:rsidR="002879B7" w:rsidRPr="002879B7" w:rsidTr="00C369B5">
        <w:tc>
          <w:tcPr>
            <w:tcW w:w="4785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  <w:r w:rsidRPr="002879B7">
              <w:rPr>
                <w:sz w:val="28"/>
                <w:szCs w:val="28"/>
              </w:rPr>
              <w:t>равномерное</w:t>
            </w:r>
          </w:p>
        </w:tc>
        <w:tc>
          <w:tcPr>
            <w:tcW w:w="4786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</w:p>
        </w:tc>
      </w:tr>
      <w:tr w:rsidR="002879B7" w:rsidRPr="002879B7" w:rsidTr="00C369B5">
        <w:tc>
          <w:tcPr>
            <w:tcW w:w="4785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  <w:r w:rsidRPr="002879B7">
              <w:rPr>
                <w:sz w:val="28"/>
                <w:szCs w:val="28"/>
              </w:rPr>
              <w:t>равноускоренное</w:t>
            </w:r>
          </w:p>
        </w:tc>
        <w:tc>
          <w:tcPr>
            <w:tcW w:w="4786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</w:p>
        </w:tc>
      </w:tr>
      <w:tr w:rsidR="002879B7" w:rsidRPr="002879B7" w:rsidTr="00C369B5">
        <w:tc>
          <w:tcPr>
            <w:tcW w:w="4785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  <w:r w:rsidRPr="002879B7">
              <w:rPr>
                <w:sz w:val="28"/>
                <w:szCs w:val="28"/>
              </w:rPr>
              <w:t>равнозамедленное</w:t>
            </w:r>
          </w:p>
        </w:tc>
        <w:tc>
          <w:tcPr>
            <w:tcW w:w="4786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</w:p>
        </w:tc>
      </w:tr>
      <w:tr w:rsidR="002879B7" w:rsidRPr="002879B7" w:rsidTr="00C369B5">
        <w:tc>
          <w:tcPr>
            <w:tcW w:w="4785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  <w:r w:rsidRPr="002879B7">
              <w:rPr>
                <w:sz w:val="28"/>
                <w:szCs w:val="28"/>
              </w:rPr>
              <w:t>состояние покоя</w:t>
            </w:r>
          </w:p>
        </w:tc>
        <w:tc>
          <w:tcPr>
            <w:tcW w:w="4786" w:type="dxa"/>
          </w:tcPr>
          <w:p w:rsidR="002879B7" w:rsidRPr="002879B7" w:rsidRDefault="002879B7" w:rsidP="00C369B5">
            <w:pPr>
              <w:ind w:firstLine="708"/>
              <w:jc w:val="both"/>
              <w:rPr>
                <w:sz w:val="28"/>
                <w:szCs w:val="28"/>
              </w:rPr>
            </w:pPr>
          </w:p>
        </w:tc>
      </w:tr>
    </w:tbl>
    <w:p w:rsidR="002879B7" w:rsidRDefault="002879B7" w:rsidP="002879B7">
      <w:pPr>
        <w:jc w:val="both"/>
        <w:rPr>
          <w:sz w:val="28"/>
          <w:szCs w:val="28"/>
        </w:rPr>
      </w:pPr>
    </w:p>
    <w:p w:rsidR="002879B7" w:rsidRPr="002879B7" w:rsidRDefault="002879B7" w:rsidP="002879B7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Дана зависимость скорости от времени. О каком движении идет речь? Определите закон движения, скорость в каждый момент времени, ускорение и путь (v</w:t>
      </w:r>
      <w:r>
        <w:rPr>
          <w:sz w:val="28"/>
          <w:szCs w:val="28"/>
        </w:rPr>
        <w:t>,</w:t>
      </w:r>
      <w:r w:rsidRPr="002879B7">
        <w:rPr>
          <w:sz w:val="28"/>
          <w:szCs w:val="28"/>
        </w:rPr>
        <w:t xml:space="preserve">   </w:t>
      </w:r>
      <w:r w:rsidRPr="002879B7">
        <w:rPr>
          <w:i/>
          <w:sz w:val="28"/>
          <w:szCs w:val="28"/>
        </w:rPr>
        <w:t>a</w:t>
      </w:r>
      <w:r>
        <w:rPr>
          <w:sz w:val="28"/>
          <w:szCs w:val="28"/>
        </w:rPr>
        <w:t>,</w:t>
      </w:r>
      <w:r w:rsidRPr="002879B7">
        <w:rPr>
          <w:sz w:val="28"/>
          <w:szCs w:val="28"/>
        </w:rPr>
        <w:t xml:space="preserve">   t).</w:t>
      </w:r>
    </w:p>
    <w:p w:rsidR="002879B7" w:rsidRDefault="002879B7" w:rsidP="002879B7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360"/>
      </w:tblGrid>
      <w:tr w:rsidR="002879B7" w:rsidRPr="001F7EEB" w:rsidTr="002879B7">
        <w:tc>
          <w:tcPr>
            <w:tcW w:w="5211" w:type="dxa"/>
          </w:tcPr>
          <w:p w:rsidR="002879B7" w:rsidRPr="002879B7" w:rsidRDefault="002879B7" w:rsidP="00C369B5">
            <w:pPr>
              <w:jc w:val="both"/>
              <w:rPr>
                <w:sz w:val="28"/>
                <w:szCs w:val="28"/>
              </w:rPr>
            </w:pPr>
            <w:r w:rsidRPr="002879B7">
              <w:rPr>
                <w:b/>
                <w:sz w:val="28"/>
                <w:szCs w:val="28"/>
              </w:rPr>
              <w:t xml:space="preserve">А) </w:t>
            </w:r>
            <w:r w:rsidRPr="001F7EEB">
              <w:object w:dxaOrig="3195" w:dyaOrig="39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2.7pt;height:184.95pt" o:ole="">
                  <v:imagedata r:id="rId10" o:title=""/>
                </v:shape>
                <o:OLEObject Type="Embed" ProgID="PBrush" ShapeID="_x0000_i1025" DrawAspect="Content" ObjectID="_1581254220" r:id="rId11"/>
              </w:object>
            </w:r>
          </w:p>
        </w:tc>
        <w:tc>
          <w:tcPr>
            <w:tcW w:w="4360" w:type="dxa"/>
          </w:tcPr>
          <w:p w:rsidR="002879B7" w:rsidRPr="002879B7" w:rsidRDefault="002879B7" w:rsidP="00C369B5">
            <w:pPr>
              <w:jc w:val="both"/>
              <w:rPr>
                <w:b/>
              </w:rPr>
            </w:pPr>
            <w:r>
              <w:rPr>
                <w:b/>
              </w:rPr>
              <w:t>Б)</w:t>
            </w:r>
            <w:r w:rsidRPr="001F7EEB">
              <w:t xml:space="preserve"> </w:t>
            </w:r>
            <w:r w:rsidRPr="001F7EEB">
              <w:object w:dxaOrig="2790" w:dyaOrig="3510">
                <v:shape id="_x0000_i1026" type="#_x0000_t75" style="width:146.5pt;height:184.95pt" o:ole="">
                  <v:imagedata r:id="rId12" o:title=""/>
                </v:shape>
                <o:OLEObject Type="Embed" ProgID="PBrush" ShapeID="_x0000_i1026" DrawAspect="Content" ObjectID="_1581254221" r:id="rId13"/>
              </w:object>
            </w:r>
          </w:p>
        </w:tc>
      </w:tr>
    </w:tbl>
    <w:p w:rsidR="002879B7" w:rsidRDefault="002879B7" w:rsidP="002879B7"/>
    <w:p w:rsidR="000205B5" w:rsidRPr="000205B5" w:rsidRDefault="000205B5" w:rsidP="000205B5">
      <w:pPr>
        <w:spacing w:before="240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0205B5">
        <w:rPr>
          <w:sz w:val="28"/>
          <w:szCs w:val="28"/>
        </w:rPr>
        <w:t>Точка движется равномерно и прямолинейно в положительном направлении оси</w:t>
      </w:r>
      <w:proofErr w:type="gramStart"/>
      <w:r w:rsidRPr="000205B5">
        <w:rPr>
          <w:sz w:val="28"/>
          <w:szCs w:val="28"/>
        </w:rPr>
        <w:t xml:space="preserve"> О</w:t>
      </w:r>
      <w:proofErr w:type="gramEnd"/>
      <w:r w:rsidRPr="000205B5">
        <w:rPr>
          <w:sz w:val="28"/>
          <w:szCs w:val="28"/>
        </w:rPr>
        <w:t xml:space="preserve">х. В начальный момент времени точка имела координату </w:t>
      </w:r>
      <w:r w:rsidRPr="000205B5">
        <w:rPr>
          <w:sz w:val="28"/>
          <w:szCs w:val="28"/>
        </w:rPr>
        <w:lastRenderedPageBreak/>
        <w:t>х</w:t>
      </w:r>
      <w:proofErr w:type="gramStart"/>
      <w:r>
        <w:rPr>
          <w:sz w:val="28"/>
          <w:szCs w:val="28"/>
          <w:vertAlign w:val="subscript"/>
        </w:rPr>
        <w:t>0</w:t>
      </w:r>
      <w:proofErr w:type="gramEnd"/>
      <w:r w:rsidRPr="000205B5">
        <w:rPr>
          <w:sz w:val="28"/>
          <w:szCs w:val="28"/>
        </w:rPr>
        <w:t xml:space="preserve"> = -10 м. Най</w:t>
      </w:r>
      <w:r>
        <w:rPr>
          <w:sz w:val="28"/>
          <w:szCs w:val="28"/>
        </w:rPr>
        <w:t>дите координату точки через 5 с</w:t>
      </w:r>
      <w:r w:rsidRPr="000205B5">
        <w:rPr>
          <w:sz w:val="28"/>
          <w:szCs w:val="28"/>
        </w:rPr>
        <w:t xml:space="preserve"> от начального отсчета времени, если модуль ее скорости равен v = 2 м/с. Чему равен путь, пройденный точкой за это время?</w:t>
      </w:r>
      <w:r>
        <w:rPr>
          <w:sz w:val="28"/>
          <w:szCs w:val="28"/>
        </w:rPr>
        <w:t xml:space="preserve"> </w:t>
      </w:r>
      <w:r w:rsidRPr="000205B5">
        <w:rPr>
          <w:sz w:val="28"/>
          <w:szCs w:val="28"/>
        </w:rPr>
        <w:t xml:space="preserve">Постройте график зависимости </w:t>
      </w:r>
      <w:proofErr w:type="gramStart"/>
      <w:r w:rsidRPr="000205B5">
        <w:rPr>
          <w:sz w:val="28"/>
          <w:szCs w:val="28"/>
        </w:rPr>
        <w:t>скорости</w:t>
      </w:r>
      <w:proofErr w:type="gramEnd"/>
      <w:r w:rsidRPr="000205B5">
        <w:rPr>
          <w:sz w:val="28"/>
          <w:szCs w:val="28"/>
        </w:rPr>
        <w:t xml:space="preserve"> и пути от времени.</w:t>
      </w:r>
    </w:p>
    <w:p w:rsidR="000205B5" w:rsidRDefault="000205B5" w:rsidP="000205B5">
      <w:pPr>
        <w:jc w:val="both"/>
        <w:rPr>
          <w:b/>
        </w:rPr>
      </w:pPr>
    </w:p>
    <w:p w:rsidR="000205B5" w:rsidRPr="000205B5" w:rsidRDefault="000205B5" w:rsidP="000205B5">
      <w:pPr>
        <w:jc w:val="both"/>
        <w:rPr>
          <w:b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0205B5">
        <w:rPr>
          <w:sz w:val="28"/>
          <w:szCs w:val="28"/>
        </w:rPr>
        <w:t>Тело движется вдоль координатной оси. В начальный момент времени направление скорости тела совпадало с направлением оси. Модуль скорости тела v</w:t>
      </w:r>
      <w:r>
        <w:rPr>
          <w:sz w:val="28"/>
          <w:szCs w:val="28"/>
          <w:vertAlign w:val="subscript"/>
        </w:rPr>
        <w:t>0</w:t>
      </w:r>
      <w:r w:rsidRPr="000205B5">
        <w:rPr>
          <w:sz w:val="28"/>
          <w:szCs w:val="28"/>
        </w:rPr>
        <w:t xml:space="preserve"> = 20 м/с. </w:t>
      </w:r>
      <w:r>
        <w:rPr>
          <w:sz w:val="28"/>
          <w:szCs w:val="28"/>
        </w:rPr>
        <w:t>Найдите скорость тела через 5 с  и 7 с</w:t>
      </w:r>
      <w:r w:rsidRPr="000205B5">
        <w:rPr>
          <w:sz w:val="28"/>
          <w:szCs w:val="28"/>
        </w:rPr>
        <w:t xml:space="preserve"> от начала отсчета времени, если ускорение направлено противоположно начальной скорости, а его модуль  </w:t>
      </w:r>
      <w:r w:rsidRPr="000205B5">
        <w:rPr>
          <w:i/>
          <w:sz w:val="28"/>
          <w:szCs w:val="28"/>
        </w:rPr>
        <w:t>a</w:t>
      </w:r>
      <w:r w:rsidRPr="000205B5">
        <w:rPr>
          <w:sz w:val="28"/>
          <w:szCs w:val="28"/>
        </w:rPr>
        <w:t xml:space="preserve"> = 4 м/с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</w:p>
    <w:p w:rsidR="000205B5" w:rsidRDefault="000205B5" w:rsidP="000205B5">
      <w:pPr>
        <w:jc w:val="both"/>
        <w:rPr>
          <w:b/>
        </w:rPr>
      </w:pPr>
    </w:p>
    <w:p w:rsidR="000205B5" w:rsidRDefault="000205B5" w:rsidP="000205B5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5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413BDA" w:rsidRPr="00413BDA">
        <w:rPr>
          <w:sz w:val="28"/>
          <w:szCs w:val="28"/>
        </w:rPr>
        <w:t>Тело, двигаясь прямолинейно, переместилось из точки с координатами (-2; 3) в точку с координатами (1; 7) Определите модуль вектора перемещения.</w:t>
      </w:r>
    </w:p>
    <w:p w:rsidR="00413BDA" w:rsidRDefault="00413BDA" w:rsidP="000205B5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13BDA" w:rsidRPr="00E86E5A" w:rsidTr="00C369B5">
        <w:tc>
          <w:tcPr>
            <w:tcW w:w="4785" w:type="dxa"/>
          </w:tcPr>
          <w:p w:rsidR="00413BDA" w:rsidRPr="00E86E5A" w:rsidRDefault="00413BDA" w:rsidP="00C369B5">
            <w:pPr>
              <w:pStyle w:val="a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13BDA" w:rsidRPr="00413BDA" w:rsidRDefault="00413BDA" w:rsidP="00413BDA">
            <w:pPr>
              <w:ind w:right="600"/>
              <w:jc w:val="both"/>
              <w:rPr>
                <w:b/>
                <w:sz w:val="28"/>
                <w:szCs w:val="28"/>
              </w:rPr>
            </w:pPr>
            <w:r w:rsidRPr="002879B7">
              <w:rPr>
                <w:b/>
                <w:sz w:val="28"/>
                <w:szCs w:val="28"/>
              </w:rPr>
              <w:t>Задание</w:t>
            </w:r>
            <w:r>
              <w:rPr>
                <w:b/>
                <w:sz w:val="28"/>
                <w:szCs w:val="28"/>
              </w:rPr>
              <w:t xml:space="preserve"> 6</w:t>
            </w:r>
            <w:r w:rsidRPr="002879B7">
              <w:rPr>
                <w:b/>
                <w:sz w:val="28"/>
                <w:szCs w:val="28"/>
              </w:rPr>
              <w:t>.</w:t>
            </w:r>
            <w:r w:rsidRPr="002879B7">
              <w:rPr>
                <w:sz w:val="28"/>
                <w:szCs w:val="28"/>
              </w:rPr>
              <w:t xml:space="preserve"> </w:t>
            </w:r>
            <w:r w:rsidRPr="00413BDA">
              <w:rPr>
                <w:sz w:val="28"/>
                <w:szCs w:val="28"/>
              </w:rPr>
              <w:t>Тело</w:t>
            </w:r>
            <w:proofErr w:type="gramStart"/>
            <w:r w:rsidRPr="00413BDA">
              <w:rPr>
                <w:sz w:val="28"/>
                <w:szCs w:val="28"/>
              </w:rPr>
              <w:t xml:space="preserve"> Н</w:t>
            </w:r>
            <w:proofErr w:type="gramEnd"/>
            <w:r w:rsidRPr="00413BDA">
              <w:rPr>
                <w:sz w:val="28"/>
                <w:szCs w:val="28"/>
              </w:rPr>
              <w:t>а рисунке представлен график зависимости модуля скорости</w:t>
            </w:r>
            <w:r w:rsidRPr="00413BDA">
              <w:rPr>
                <w:b/>
                <w:sz w:val="28"/>
                <w:szCs w:val="28"/>
              </w:rPr>
              <w:t xml:space="preserve"> </w:t>
            </w:r>
            <w:r w:rsidRPr="00413BDA">
              <w:rPr>
                <w:b/>
                <w:sz w:val="28"/>
                <w:szCs w:val="28"/>
                <w:lang w:val="en-US"/>
              </w:rPr>
              <w:t>v</w:t>
            </w:r>
            <w:r w:rsidRPr="00413BDA">
              <w:rPr>
                <w:b/>
                <w:sz w:val="28"/>
                <w:szCs w:val="28"/>
              </w:rPr>
              <w:t xml:space="preserve">  </w:t>
            </w:r>
            <w:r w:rsidRPr="00413BDA">
              <w:rPr>
                <w:sz w:val="28"/>
                <w:szCs w:val="28"/>
              </w:rPr>
              <w:t>автомобиля от времени</w:t>
            </w:r>
            <w:r w:rsidRPr="00413BDA">
              <w:rPr>
                <w:b/>
                <w:sz w:val="28"/>
                <w:szCs w:val="28"/>
              </w:rPr>
              <w:t xml:space="preserve"> </w:t>
            </w:r>
            <w:r w:rsidRPr="00413BDA">
              <w:rPr>
                <w:b/>
                <w:sz w:val="28"/>
                <w:szCs w:val="28"/>
                <w:lang w:val="en-US"/>
              </w:rPr>
              <w:t>t</w:t>
            </w:r>
            <w:r w:rsidRPr="00413BDA">
              <w:rPr>
                <w:b/>
                <w:sz w:val="28"/>
                <w:szCs w:val="28"/>
              </w:rPr>
              <w:t xml:space="preserve">. </w:t>
            </w:r>
            <w:r w:rsidRPr="00413BDA">
              <w:rPr>
                <w:sz w:val="28"/>
                <w:szCs w:val="28"/>
              </w:rPr>
              <w:t xml:space="preserve">Определите по графику путь, пройденный автомобилем за промежуток времени от     </w:t>
            </w:r>
            <w:r w:rsidRPr="00413BDA">
              <w:rPr>
                <w:b/>
                <w:sz w:val="28"/>
                <w:szCs w:val="28"/>
              </w:rPr>
              <w:t>1 до 6 с.</w:t>
            </w:r>
          </w:p>
        </w:tc>
        <w:tc>
          <w:tcPr>
            <w:tcW w:w="4786" w:type="dxa"/>
          </w:tcPr>
          <w:p w:rsidR="00413BDA" w:rsidRPr="00E86E5A" w:rsidRDefault="00413BDA" w:rsidP="00C369B5">
            <w:pPr>
              <w:jc w:val="both"/>
              <w:rPr>
                <w:b/>
                <w:sz w:val="28"/>
                <w:szCs w:val="28"/>
              </w:rPr>
            </w:pPr>
            <w:r w:rsidRPr="00E86E5A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0FA0E26" wp14:editId="63FD7642">
                  <wp:extent cx="2763078" cy="219904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602" cy="2200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3BDA" w:rsidRDefault="00413BDA" w:rsidP="000205B5">
      <w:pPr>
        <w:jc w:val="both"/>
        <w:rPr>
          <w:b/>
          <w:sz w:val="28"/>
          <w:szCs w:val="28"/>
        </w:rPr>
      </w:pPr>
    </w:p>
    <w:p w:rsidR="000205B5" w:rsidRDefault="00413BDA" w:rsidP="000205B5">
      <w:pPr>
        <w:jc w:val="both"/>
        <w:rPr>
          <w:b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7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413BDA">
        <w:rPr>
          <w:sz w:val="28"/>
          <w:szCs w:val="28"/>
        </w:rPr>
        <w:t>Движение тела описывается уравнением x = 14 + 2t – 3t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</w:t>
      </w:r>
      <w:r w:rsidRPr="00413BDA">
        <w:rPr>
          <w:sz w:val="28"/>
          <w:szCs w:val="28"/>
        </w:rPr>
        <w:t>. Определите модуль скорости тела через 4 с после начала движения. Постройте график зависимости скорости от времени.</w:t>
      </w:r>
    </w:p>
    <w:p w:rsidR="000205B5" w:rsidRDefault="000205B5" w:rsidP="000205B5">
      <w:pPr>
        <w:jc w:val="both"/>
        <w:rPr>
          <w:b/>
        </w:rPr>
      </w:pPr>
    </w:p>
    <w:p w:rsidR="00413BDA" w:rsidRPr="00EF1C9A" w:rsidRDefault="00413BDA" w:rsidP="00413BDA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413BDA" w:rsidRPr="00EF1C9A" w:rsidRDefault="00413BDA" w:rsidP="00413BD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413BDA" w:rsidRPr="00EF1C9A" w:rsidRDefault="00413BDA" w:rsidP="00413BD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90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413BDA" w:rsidRDefault="00413BDA" w:rsidP="00413BDA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413BDA" w:rsidRDefault="00413BDA" w:rsidP="00413BDA">
      <w:pPr>
        <w:jc w:val="both"/>
        <w:rPr>
          <w:b/>
          <w:bCs/>
          <w:u w:val="single"/>
        </w:rPr>
      </w:pPr>
    </w:p>
    <w:p w:rsidR="00413BDA" w:rsidRDefault="00413BDA" w:rsidP="00413BDA">
      <w:pPr>
        <w:jc w:val="both"/>
        <w:rPr>
          <w:b/>
          <w:bCs/>
          <w:u w:val="single"/>
        </w:rPr>
      </w:pPr>
    </w:p>
    <w:p w:rsidR="00DA0AFB" w:rsidRDefault="00E445F4" w:rsidP="0078400E">
      <w:pPr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t>Самостоятельная работа</w:t>
      </w:r>
    </w:p>
    <w:p w:rsidR="00DA0AFB" w:rsidRPr="0099140F" w:rsidRDefault="0099140F" w:rsidP="0078400E">
      <w:pPr>
        <w:jc w:val="center"/>
        <w:rPr>
          <w:sz w:val="28"/>
        </w:rPr>
      </w:pPr>
      <w:r w:rsidRPr="0099140F">
        <w:rPr>
          <w:sz w:val="28"/>
        </w:rPr>
        <w:t>РЕШ</w:t>
      </w:r>
      <w:r>
        <w:rPr>
          <w:sz w:val="28"/>
        </w:rPr>
        <w:t>ЕНИЕ ЗАДАЧ ПО ТЕМЕ «КИНЕМАТИКА»</w:t>
      </w:r>
    </w:p>
    <w:p w:rsidR="00DA0AFB" w:rsidRDefault="0076582B" w:rsidP="003C0093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78400E" w:rsidRDefault="0078400E" w:rsidP="003C0093">
      <w:pPr>
        <w:rPr>
          <w:b/>
          <w:sz w:val="28"/>
        </w:rPr>
      </w:pPr>
    </w:p>
    <w:tbl>
      <w:tblPr>
        <w:tblStyle w:val="a3"/>
        <w:tblW w:w="964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537"/>
        <w:gridCol w:w="5103"/>
      </w:tblGrid>
      <w:tr w:rsidR="0078400E" w:rsidTr="0078400E">
        <w:tc>
          <w:tcPr>
            <w:tcW w:w="4537" w:type="dxa"/>
          </w:tcPr>
          <w:p w:rsidR="0078400E" w:rsidRPr="00E86E5A" w:rsidRDefault="0078400E" w:rsidP="006E2281">
            <w:pPr>
              <w:pStyle w:val="a7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Вариант 1</w:t>
            </w:r>
          </w:p>
        </w:tc>
        <w:tc>
          <w:tcPr>
            <w:tcW w:w="5103" w:type="dxa"/>
          </w:tcPr>
          <w:p w:rsidR="0078400E" w:rsidRPr="00E86E5A" w:rsidRDefault="0078400E" w:rsidP="006E2281">
            <w:pPr>
              <w:pStyle w:val="a7"/>
              <w:tabs>
                <w:tab w:val="left" w:pos="1127"/>
              </w:tabs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Вариант 2</w:t>
            </w:r>
          </w:p>
        </w:tc>
      </w:tr>
      <w:tr w:rsidR="0078400E" w:rsidTr="0078400E">
        <w:tc>
          <w:tcPr>
            <w:tcW w:w="4537" w:type="dxa"/>
          </w:tcPr>
          <w:p w:rsidR="0078400E" w:rsidRPr="00920AE4" w:rsidRDefault="0078400E" w:rsidP="00484BAC">
            <w:pPr>
              <w:pStyle w:val="a7"/>
              <w:numPr>
                <w:ilvl w:val="0"/>
                <w:numId w:val="2"/>
              </w:numPr>
              <w:tabs>
                <w:tab w:val="left" w:pos="273"/>
              </w:tabs>
              <w:spacing w:after="0" w:line="240" w:lineRule="auto"/>
              <w:ind w:left="318" w:firstLine="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20AE4">
              <w:rPr>
                <w:rFonts w:ascii="Times New Roman" w:hAnsi="Times New Roman"/>
                <w:sz w:val="28"/>
                <w:szCs w:val="28"/>
              </w:rPr>
              <w:lastRenderedPageBreak/>
              <w:t>Тело, двигаясь прямолинейно, переместилось из точки с координатами (2; -3) в точку с координатами (3; 4). Определите модул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 w:rsidRPr="00920AE4">
              <w:rPr>
                <w:rFonts w:ascii="Times New Roman" w:hAnsi="Times New Roman"/>
                <w:sz w:val="28"/>
                <w:szCs w:val="28"/>
              </w:rPr>
              <w:t xml:space="preserve">  вектора перемещения.</w:t>
            </w:r>
          </w:p>
        </w:tc>
        <w:tc>
          <w:tcPr>
            <w:tcW w:w="5103" w:type="dxa"/>
          </w:tcPr>
          <w:p w:rsidR="0078400E" w:rsidRDefault="0078400E" w:rsidP="00484BAC">
            <w:pPr>
              <w:pStyle w:val="a7"/>
              <w:numPr>
                <w:ilvl w:val="0"/>
                <w:numId w:val="1"/>
              </w:numPr>
              <w:tabs>
                <w:tab w:val="left" w:pos="1127"/>
              </w:tabs>
              <w:spacing w:after="0" w:line="240" w:lineRule="auto"/>
              <w:ind w:left="318" w:firstLine="42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920AE4">
              <w:rPr>
                <w:rFonts w:ascii="Times New Roman" w:hAnsi="Times New Roman"/>
                <w:sz w:val="28"/>
                <w:szCs w:val="28"/>
              </w:rPr>
              <w:t>Тело, двигаясь прямолинейно, переместилось из точки с координатами (</w:t>
            </w:r>
            <w:r>
              <w:rPr>
                <w:rFonts w:ascii="Times New Roman" w:hAnsi="Times New Roman"/>
                <w:sz w:val="28"/>
                <w:szCs w:val="28"/>
              </w:rPr>
              <w:t>-3</w:t>
            </w:r>
            <w:r w:rsidRPr="00920AE4">
              <w:rPr>
                <w:rFonts w:ascii="Times New Roman" w:hAnsi="Times New Roman"/>
                <w:sz w:val="28"/>
                <w:szCs w:val="28"/>
              </w:rPr>
              <w:t xml:space="preserve">; 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920AE4">
              <w:rPr>
                <w:rFonts w:ascii="Times New Roman" w:hAnsi="Times New Roman"/>
                <w:sz w:val="28"/>
                <w:szCs w:val="28"/>
              </w:rPr>
              <w:t>) в точку с координатами (3; 4). Определите модул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 w:rsidRPr="00920AE4">
              <w:rPr>
                <w:rFonts w:ascii="Times New Roman" w:hAnsi="Times New Roman"/>
                <w:sz w:val="28"/>
                <w:szCs w:val="28"/>
              </w:rPr>
              <w:t xml:space="preserve">  вектора перемещения.</w:t>
            </w:r>
          </w:p>
        </w:tc>
      </w:tr>
      <w:tr w:rsidR="0078400E" w:rsidTr="0078400E">
        <w:tc>
          <w:tcPr>
            <w:tcW w:w="9640" w:type="dxa"/>
            <w:gridSpan w:val="2"/>
          </w:tcPr>
          <w:p w:rsidR="0078400E" w:rsidRDefault="0078400E" w:rsidP="00484BAC">
            <w:pPr>
              <w:pStyle w:val="a7"/>
              <w:numPr>
                <w:ilvl w:val="0"/>
                <w:numId w:val="1"/>
              </w:numPr>
              <w:spacing w:before="240"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E5A">
              <w:rPr>
                <w:rFonts w:ascii="Times New Roman" w:hAnsi="Times New Roman"/>
                <w:sz w:val="28"/>
                <w:szCs w:val="28"/>
              </w:rPr>
              <w:t>На рисунке представлен график зависимости модуля скорости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v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 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>автомобиля от времени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. </w:t>
            </w:r>
          </w:p>
          <w:p w:rsidR="0078400E" w:rsidRDefault="0078400E" w:rsidP="006E2281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object w:dxaOrig="7170" w:dyaOrig="5775">
                <v:shape id="_x0000_i1027" type="#_x0000_t75" style="width:249.5pt;height:199.85pt" o:ole="">
                  <v:imagedata r:id="rId15" o:title=""/>
                </v:shape>
                <o:OLEObject Type="Embed" ProgID="PBrush" ShapeID="_x0000_i1027" DrawAspect="Content" ObjectID="_1581254222" r:id="rId16"/>
              </w:object>
            </w:r>
          </w:p>
        </w:tc>
      </w:tr>
      <w:tr w:rsidR="0078400E" w:rsidTr="0078400E">
        <w:trPr>
          <w:trHeight w:val="1080"/>
        </w:trPr>
        <w:tc>
          <w:tcPr>
            <w:tcW w:w="4537" w:type="dxa"/>
          </w:tcPr>
          <w:p w:rsidR="0078400E" w:rsidRDefault="0078400E" w:rsidP="0078400E">
            <w:pPr>
              <w:pStyle w:val="a7"/>
              <w:ind w:left="414" w:right="1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E5A">
              <w:rPr>
                <w:rFonts w:ascii="Times New Roman" w:hAnsi="Times New Roman"/>
                <w:sz w:val="28"/>
                <w:szCs w:val="28"/>
              </w:rPr>
              <w:t>Определите по графику путь, пройденный автомобилем за промежуток времени от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до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с.</w:t>
            </w:r>
          </w:p>
        </w:tc>
        <w:tc>
          <w:tcPr>
            <w:tcW w:w="5103" w:type="dxa"/>
          </w:tcPr>
          <w:p w:rsidR="0078400E" w:rsidRDefault="0078400E" w:rsidP="006E2281">
            <w:pPr>
              <w:pStyle w:val="a7"/>
              <w:ind w:left="384" w:right="28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E5A">
              <w:rPr>
                <w:rFonts w:ascii="Times New Roman" w:hAnsi="Times New Roman"/>
                <w:sz w:val="28"/>
                <w:szCs w:val="28"/>
              </w:rPr>
              <w:t xml:space="preserve">Определите по графику путь, пройденный автомобилем за промежуток времени от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2 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>до 6 с.</w:t>
            </w:r>
          </w:p>
        </w:tc>
      </w:tr>
      <w:tr w:rsidR="0078400E" w:rsidTr="0078400E">
        <w:trPr>
          <w:trHeight w:val="2190"/>
        </w:trPr>
        <w:tc>
          <w:tcPr>
            <w:tcW w:w="4537" w:type="dxa"/>
          </w:tcPr>
          <w:p w:rsidR="0078400E" w:rsidRPr="00E86E5A" w:rsidRDefault="0078400E" w:rsidP="00484BAC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556" w:right="109" w:hanging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6E5A">
              <w:rPr>
                <w:rFonts w:ascii="Times New Roman" w:hAnsi="Times New Roman"/>
                <w:sz w:val="28"/>
                <w:szCs w:val="28"/>
              </w:rPr>
              <w:t xml:space="preserve">Движение тела описывается уравнением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=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8 - 6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+ 0,5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vertAlign w:val="superscript"/>
              </w:rPr>
              <w:t>2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. Определите модуль скорости тела через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с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после начала движения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920AE4">
              <w:rPr>
                <w:rFonts w:ascii="Times New Roman" w:hAnsi="Times New Roman"/>
                <w:sz w:val="28"/>
                <w:szCs w:val="28"/>
              </w:rPr>
              <w:t xml:space="preserve"> Постройте график зависимости скорости от времени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5103" w:type="dxa"/>
          </w:tcPr>
          <w:p w:rsidR="0078400E" w:rsidRPr="00E86E5A" w:rsidRDefault="0078400E" w:rsidP="00484BAC">
            <w:pPr>
              <w:pStyle w:val="a7"/>
              <w:numPr>
                <w:ilvl w:val="0"/>
                <w:numId w:val="3"/>
              </w:numPr>
              <w:spacing w:after="0" w:line="240" w:lineRule="auto"/>
              <w:ind w:right="28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00405">
              <w:rPr>
                <w:rFonts w:ascii="Times New Roman" w:hAnsi="Times New Roman"/>
                <w:sz w:val="28"/>
                <w:szCs w:val="28"/>
              </w:rPr>
              <w:t xml:space="preserve">Движение тела описывается уравнением  </w:t>
            </w:r>
            <w:r w:rsidRPr="0090040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Pr="00900405">
              <w:rPr>
                <w:rFonts w:ascii="Times New Roman" w:hAnsi="Times New Roman"/>
                <w:b/>
                <w:sz w:val="28"/>
                <w:szCs w:val="28"/>
              </w:rPr>
              <w:t xml:space="preserve"> = 32 - 8</w:t>
            </w:r>
            <w:r w:rsidRPr="0090040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</w:t>
            </w:r>
            <w:r w:rsidRPr="00900405">
              <w:rPr>
                <w:rFonts w:ascii="Times New Roman" w:hAnsi="Times New Roman"/>
                <w:b/>
                <w:sz w:val="28"/>
                <w:szCs w:val="28"/>
              </w:rPr>
              <w:t xml:space="preserve"> + 2</w:t>
            </w:r>
            <w:r w:rsidRPr="0090040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</w:t>
            </w:r>
            <w:r w:rsidRPr="00900405">
              <w:rPr>
                <w:rFonts w:ascii="Times New Roman" w:hAnsi="Times New Roman"/>
                <w:b/>
                <w:sz w:val="28"/>
                <w:szCs w:val="28"/>
                <w:vertAlign w:val="superscript"/>
              </w:rPr>
              <w:t>2</w:t>
            </w:r>
            <w:r w:rsidRPr="00900405">
              <w:rPr>
                <w:rFonts w:ascii="Times New Roman" w:hAnsi="Times New Roman"/>
                <w:sz w:val="28"/>
                <w:szCs w:val="28"/>
              </w:rPr>
              <w:t xml:space="preserve">. Определите модуль скорости тела через </w:t>
            </w:r>
            <w:r w:rsidRPr="00900405">
              <w:rPr>
                <w:rFonts w:ascii="Times New Roman" w:hAnsi="Times New Roman"/>
                <w:b/>
                <w:sz w:val="28"/>
                <w:szCs w:val="28"/>
              </w:rPr>
              <w:t>5 с</w:t>
            </w:r>
            <w:r w:rsidRPr="00900405">
              <w:rPr>
                <w:rFonts w:ascii="Times New Roman" w:hAnsi="Times New Roman"/>
                <w:sz w:val="28"/>
                <w:szCs w:val="28"/>
              </w:rPr>
              <w:t xml:space="preserve"> после начала движения</w:t>
            </w:r>
            <w:r w:rsidRPr="00900405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900405">
              <w:rPr>
                <w:rFonts w:ascii="Times New Roman" w:hAnsi="Times New Roman"/>
                <w:sz w:val="28"/>
                <w:szCs w:val="28"/>
              </w:rPr>
              <w:t xml:space="preserve"> Постройте график зависимости скорости от времени.</w:t>
            </w:r>
          </w:p>
        </w:tc>
      </w:tr>
      <w:tr w:rsidR="0078400E" w:rsidTr="0078400E">
        <w:tc>
          <w:tcPr>
            <w:tcW w:w="4537" w:type="dxa"/>
          </w:tcPr>
          <w:p w:rsidR="0078400E" w:rsidRPr="00E86E5A" w:rsidRDefault="0078400E" w:rsidP="00484BAC">
            <w:pPr>
              <w:pStyle w:val="a7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E5A">
              <w:rPr>
                <w:rFonts w:ascii="Times New Roman" w:hAnsi="Times New Roman"/>
                <w:sz w:val="28"/>
                <w:szCs w:val="28"/>
              </w:rPr>
              <w:t xml:space="preserve">Точка движется равномерно и прямолинейно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положительном направлени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оси</w:t>
            </w:r>
            <w:proofErr w:type="gramStart"/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О</w:t>
            </w:r>
            <w:proofErr w:type="gramEnd"/>
            <w:r w:rsidRPr="00E86E5A">
              <w:rPr>
                <w:rFonts w:ascii="Times New Roman" w:hAnsi="Times New Roman"/>
                <w:sz w:val="28"/>
                <w:szCs w:val="28"/>
              </w:rPr>
              <w:t xml:space="preserve">х. В начальный момент времени точка имела координату 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>х</w:t>
            </w:r>
            <w:proofErr w:type="gramStart"/>
            <w:r w:rsidRPr="00E86E5A">
              <w:rPr>
                <w:rFonts w:ascii="Times New Roman" w:hAnsi="Times New Roman"/>
                <w:b/>
                <w:sz w:val="28"/>
                <w:szCs w:val="28"/>
                <w:vertAlign w:val="subscript"/>
              </w:rPr>
              <w:t>0</w:t>
            </w:r>
            <w:proofErr w:type="gramEnd"/>
            <w:r w:rsidRPr="00E86E5A">
              <w:rPr>
                <w:rFonts w:ascii="Times New Roman" w:hAnsi="Times New Roman"/>
                <w:b/>
                <w:sz w:val="28"/>
                <w:szCs w:val="28"/>
                <w:vertAlign w:val="subscript"/>
              </w:rPr>
              <w:t xml:space="preserve"> 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=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-5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м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. Найдите координату точки через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с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от начального отсчета времени, если модуль ее скорости равен 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v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=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м/с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. Чему равен путь, пройденный </w:t>
            </w:r>
            <w:r w:rsidRPr="00E86E5A">
              <w:rPr>
                <w:rFonts w:ascii="Times New Roman" w:hAnsi="Times New Roman"/>
                <w:sz w:val="28"/>
                <w:szCs w:val="28"/>
              </w:rPr>
              <w:lastRenderedPageBreak/>
              <w:t>точкой за это время?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Постройте график зависимости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скорости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и пути от времени.</w:t>
            </w:r>
          </w:p>
        </w:tc>
        <w:tc>
          <w:tcPr>
            <w:tcW w:w="5103" w:type="dxa"/>
          </w:tcPr>
          <w:p w:rsidR="0078400E" w:rsidRPr="00E86E5A" w:rsidRDefault="0078400E" w:rsidP="00484BAC">
            <w:pPr>
              <w:pStyle w:val="a7"/>
              <w:numPr>
                <w:ilvl w:val="0"/>
                <w:numId w:val="4"/>
              </w:numPr>
              <w:spacing w:before="240"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86E5A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Точка движется равномерно и прямолинейно </w:t>
            </w:r>
            <w:r>
              <w:rPr>
                <w:rFonts w:ascii="Times New Roman" w:hAnsi="Times New Roman"/>
                <w:sz w:val="28"/>
                <w:szCs w:val="28"/>
              </w:rPr>
              <w:t>противоположно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положительном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направлени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оси</w:t>
            </w:r>
            <w:proofErr w:type="gramStart"/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О</w:t>
            </w:r>
            <w:proofErr w:type="gramEnd"/>
            <w:r w:rsidRPr="00E86E5A">
              <w:rPr>
                <w:rFonts w:ascii="Times New Roman" w:hAnsi="Times New Roman"/>
                <w:sz w:val="28"/>
                <w:szCs w:val="28"/>
              </w:rPr>
              <w:t xml:space="preserve">х. В начальный момент времени точка имела координату 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>х</w:t>
            </w:r>
            <w:proofErr w:type="gramStart"/>
            <w:r w:rsidRPr="00E86E5A">
              <w:rPr>
                <w:rFonts w:ascii="Times New Roman" w:hAnsi="Times New Roman"/>
                <w:b/>
                <w:sz w:val="28"/>
                <w:szCs w:val="28"/>
                <w:vertAlign w:val="subscript"/>
              </w:rPr>
              <w:t>0</w:t>
            </w:r>
            <w:proofErr w:type="gramEnd"/>
            <w:r w:rsidRPr="00E86E5A">
              <w:rPr>
                <w:rFonts w:ascii="Times New Roman" w:hAnsi="Times New Roman"/>
                <w:b/>
                <w:sz w:val="28"/>
                <w:szCs w:val="28"/>
                <w:vertAlign w:val="subscript"/>
              </w:rPr>
              <w:t xml:space="preserve"> 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=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м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. Найдите координату точки через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с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 xml:space="preserve"> от начального отсчета времени, если модуль ее скорости равен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86E5A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v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=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Pr="00E86E5A">
              <w:rPr>
                <w:rFonts w:ascii="Times New Roman" w:hAnsi="Times New Roman"/>
                <w:b/>
                <w:sz w:val="28"/>
                <w:szCs w:val="28"/>
              </w:rPr>
              <w:t xml:space="preserve"> м/с</w:t>
            </w:r>
            <w:r w:rsidRPr="00E86E5A">
              <w:rPr>
                <w:rFonts w:ascii="Times New Roman" w:hAnsi="Times New Roman"/>
                <w:sz w:val="28"/>
                <w:szCs w:val="28"/>
              </w:rPr>
              <w:t>. Чему равен путь, пройденный точкой за это время?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Постройте график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зависимости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скорости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и пути от времени.</w:t>
            </w:r>
          </w:p>
        </w:tc>
      </w:tr>
    </w:tbl>
    <w:p w:rsidR="0078400E" w:rsidRDefault="0078400E" w:rsidP="003C0093">
      <w:pPr>
        <w:rPr>
          <w:b/>
          <w:sz w:val="28"/>
        </w:rPr>
      </w:pPr>
    </w:p>
    <w:p w:rsidR="0078400E" w:rsidRPr="00EF1C9A" w:rsidRDefault="0078400E" w:rsidP="0078400E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78400E" w:rsidRPr="00EF1C9A" w:rsidRDefault="0078400E" w:rsidP="0078400E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78400E" w:rsidRPr="00EF1C9A" w:rsidRDefault="0078400E" w:rsidP="0078400E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76582B" w:rsidRDefault="0078400E" w:rsidP="0078400E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 w:rsidR="00A833C1">
        <w:rPr>
          <w:sz w:val="28"/>
        </w:rPr>
        <w:t>справочным материалом</w:t>
      </w:r>
      <w:r>
        <w:rPr>
          <w:sz w:val="28"/>
        </w:rPr>
        <w:t>.</w:t>
      </w:r>
    </w:p>
    <w:p w:rsidR="0078400E" w:rsidRDefault="0078400E" w:rsidP="0078400E">
      <w:pPr>
        <w:rPr>
          <w:sz w:val="28"/>
        </w:rPr>
      </w:pPr>
    </w:p>
    <w:p w:rsidR="006D068D" w:rsidRPr="006D068D" w:rsidRDefault="006D068D" w:rsidP="006D068D">
      <w:pPr>
        <w:tabs>
          <w:tab w:val="left" w:pos="2985"/>
        </w:tabs>
        <w:jc w:val="center"/>
        <w:rPr>
          <w:b/>
          <w:sz w:val="28"/>
          <w:szCs w:val="28"/>
        </w:rPr>
      </w:pPr>
      <w:r w:rsidRPr="006D068D">
        <w:rPr>
          <w:b/>
          <w:sz w:val="28"/>
          <w:szCs w:val="28"/>
        </w:rPr>
        <w:t>Практическая  работа № 2</w:t>
      </w:r>
    </w:p>
    <w:p w:rsidR="00824CAC" w:rsidRPr="006D068D" w:rsidRDefault="006D068D" w:rsidP="006D068D">
      <w:pPr>
        <w:ind w:left="360"/>
        <w:jc w:val="center"/>
        <w:rPr>
          <w:sz w:val="28"/>
          <w:szCs w:val="28"/>
        </w:rPr>
      </w:pPr>
      <w:r w:rsidRPr="006D068D">
        <w:rPr>
          <w:bCs/>
          <w:iCs/>
          <w:color w:val="000000" w:themeColor="text1"/>
          <w:sz w:val="28"/>
          <w:szCs w:val="28"/>
        </w:rPr>
        <w:t>ЗАКОНЫ МЕХАНИКИ НЬЮТОНА</w:t>
      </w:r>
    </w:p>
    <w:p w:rsidR="00AF5152" w:rsidRDefault="00AF5152" w:rsidP="00AF5152">
      <w:pPr>
        <w:rPr>
          <w:b/>
          <w:sz w:val="28"/>
          <w:szCs w:val="28"/>
        </w:rPr>
      </w:pPr>
    </w:p>
    <w:p w:rsidR="00FB2D4D" w:rsidRDefault="00FB2D4D" w:rsidP="00FB2D4D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FB2D4D" w:rsidRDefault="00FB2D4D" w:rsidP="00FB2D4D">
      <w:pPr>
        <w:rPr>
          <w:sz w:val="28"/>
        </w:rPr>
      </w:pPr>
    </w:p>
    <w:p w:rsidR="00FB2D4D" w:rsidRDefault="00FB2D4D" w:rsidP="00FB2D4D">
      <w:pPr>
        <w:rPr>
          <w:b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Заполните таблицу «Силы в механике»</w:t>
      </w:r>
    </w:p>
    <w:p w:rsidR="00FB2D4D" w:rsidRDefault="00FB2D4D" w:rsidP="00FB2D4D"/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376"/>
        <w:gridCol w:w="3828"/>
        <w:gridCol w:w="3367"/>
      </w:tblGrid>
      <w:tr w:rsidR="00FB2D4D" w:rsidRPr="00FB2D4D" w:rsidTr="00FB2D4D">
        <w:tc>
          <w:tcPr>
            <w:tcW w:w="2376" w:type="dxa"/>
          </w:tcPr>
          <w:p w:rsidR="00FB2D4D" w:rsidRPr="00FB2D4D" w:rsidRDefault="00FB2D4D" w:rsidP="00FB2D4D">
            <w:pPr>
              <w:jc w:val="center"/>
              <w:rPr>
                <w:b/>
                <w:sz w:val="28"/>
                <w:szCs w:val="28"/>
              </w:rPr>
            </w:pPr>
            <w:r w:rsidRPr="00FB2D4D">
              <w:rPr>
                <w:b/>
                <w:sz w:val="28"/>
                <w:szCs w:val="28"/>
              </w:rPr>
              <w:t>Название силы</w:t>
            </w:r>
          </w:p>
        </w:tc>
        <w:tc>
          <w:tcPr>
            <w:tcW w:w="3828" w:type="dxa"/>
          </w:tcPr>
          <w:p w:rsidR="00FB2D4D" w:rsidRPr="00FB2D4D" w:rsidRDefault="00FB2D4D" w:rsidP="00FB2D4D">
            <w:pPr>
              <w:jc w:val="center"/>
              <w:rPr>
                <w:b/>
                <w:sz w:val="28"/>
                <w:szCs w:val="28"/>
              </w:rPr>
            </w:pPr>
            <w:r w:rsidRPr="00FB2D4D">
              <w:rPr>
                <w:b/>
                <w:sz w:val="28"/>
                <w:szCs w:val="28"/>
              </w:rPr>
              <w:t>Чертеж</w:t>
            </w:r>
          </w:p>
        </w:tc>
        <w:tc>
          <w:tcPr>
            <w:tcW w:w="3367" w:type="dxa"/>
          </w:tcPr>
          <w:p w:rsidR="00FB2D4D" w:rsidRPr="00FB2D4D" w:rsidRDefault="00FB2D4D" w:rsidP="00FB2D4D">
            <w:pPr>
              <w:jc w:val="center"/>
              <w:rPr>
                <w:b/>
                <w:sz w:val="28"/>
                <w:szCs w:val="28"/>
              </w:rPr>
            </w:pPr>
            <w:r w:rsidRPr="00FB2D4D">
              <w:rPr>
                <w:b/>
                <w:sz w:val="28"/>
                <w:szCs w:val="28"/>
              </w:rPr>
              <w:t>Формула</w:t>
            </w:r>
          </w:p>
        </w:tc>
      </w:tr>
      <w:tr w:rsidR="00FB2D4D" w:rsidRPr="00FB2D4D" w:rsidTr="00FB2D4D">
        <w:trPr>
          <w:trHeight w:val="410"/>
        </w:trPr>
        <w:tc>
          <w:tcPr>
            <w:tcW w:w="2376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  <w:r w:rsidRPr="00FB2D4D">
              <w:rPr>
                <w:sz w:val="28"/>
                <w:szCs w:val="28"/>
              </w:rPr>
              <w:t>1.Сила тяжести</w:t>
            </w:r>
          </w:p>
        </w:tc>
        <w:tc>
          <w:tcPr>
            <w:tcW w:w="3828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</w:p>
        </w:tc>
        <w:tc>
          <w:tcPr>
            <w:tcW w:w="3367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</w:p>
        </w:tc>
      </w:tr>
      <w:tr w:rsidR="00FB2D4D" w:rsidRPr="00FB2D4D" w:rsidTr="00FB2D4D">
        <w:tc>
          <w:tcPr>
            <w:tcW w:w="2376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  <w:r w:rsidRPr="00FB2D4D">
              <w:rPr>
                <w:sz w:val="28"/>
                <w:szCs w:val="28"/>
              </w:rPr>
              <w:t>2.Сила трения</w:t>
            </w:r>
          </w:p>
        </w:tc>
        <w:tc>
          <w:tcPr>
            <w:tcW w:w="3828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</w:p>
        </w:tc>
        <w:tc>
          <w:tcPr>
            <w:tcW w:w="3367" w:type="dxa"/>
          </w:tcPr>
          <w:p w:rsidR="00FB2D4D" w:rsidRPr="00FB2D4D" w:rsidRDefault="00FB2D4D" w:rsidP="00C369B5">
            <w:pPr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FB2D4D" w:rsidRPr="00FB2D4D" w:rsidTr="00FB2D4D">
        <w:tc>
          <w:tcPr>
            <w:tcW w:w="2376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  <w:r w:rsidRPr="00FB2D4D">
              <w:rPr>
                <w:sz w:val="28"/>
                <w:szCs w:val="28"/>
              </w:rPr>
              <w:t>3.Сила упругости</w:t>
            </w:r>
          </w:p>
        </w:tc>
        <w:tc>
          <w:tcPr>
            <w:tcW w:w="3828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</w:p>
        </w:tc>
        <w:tc>
          <w:tcPr>
            <w:tcW w:w="3367" w:type="dxa"/>
          </w:tcPr>
          <w:p w:rsidR="00FB2D4D" w:rsidRPr="00FB2D4D" w:rsidRDefault="00FB2D4D" w:rsidP="00C369B5">
            <w:pPr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FB2D4D" w:rsidRPr="00FB2D4D" w:rsidTr="00FB2D4D">
        <w:tc>
          <w:tcPr>
            <w:tcW w:w="2376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  <w:r w:rsidRPr="00FB2D4D">
              <w:rPr>
                <w:sz w:val="28"/>
                <w:szCs w:val="28"/>
              </w:rPr>
              <w:t>3.1. Сила реакции опоры</w:t>
            </w:r>
          </w:p>
        </w:tc>
        <w:tc>
          <w:tcPr>
            <w:tcW w:w="3828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</w:p>
        </w:tc>
        <w:tc>
          <w:tcPr>
            <w:tcW w:w="3367" w:type="dxa"/>
          </w:tcPr>
          <w:p w:rsidR="00FB2D4D" w:rsidRPr="00FB2D4D" w:rsidRDefault="00FB2D4D" w:rsidP="00C369B5">
            <w:pPr>
              <w:rPr>
                <w:rFonts w:ascii="Calibri" w:eastAsia="Calibri" w:hAnsi="Calibri"/>
                <w:b/>
                <w:sz w:val="28"/>
                <w:szCs w:val="28"/>
              </w:rPr>
            </w:pPr>
          </w:p>
        </w:tc>
      </w:tr>
      <w:tr w:rsidR="00FB2D4D" w:rsidRPr="00FB2D4D" w:rsidTr="00FB2D4D">
        <w:tc>
          <w:tcPr>
            <w:tcW w:w="2376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  <w:r w:rsidRPr="00FB2D4D">
              <w:rPr>
                <w:sz w:val="28"/>
                <w:szCs w:val="28"/>
              </w:rPr>
              <w:t>3.2. Сила натяжения нити</w:t>
            </w:r>
          </w:p>
        </w:tc>
        <w:tc>
          <w:tcPr>
            <w:tcW w:w="3828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</w:p>
        </w:tc>
        <w:tc>
          <w:tcPr>
            <w:tcW w:w="3367" w:type="dxa"/>
          </w:tcPr>
          <w:p w:rsidR="00FB2D4D" w:rsidRPr="00FB2D4D" w:rsidRDefault="00FB2D4D" w:rsidP="00C369B5">
            <w:pPr>
              <w:rPr>
                <w:rFonts w:ascii="Calibri" w:eastAsia="Calibri" w:hAnsi="Calibri"/>
                <w:b/>
                <w:sz w:val="28"/>
                <w:szCs w:val="28"/>
              </w:rPr>
            </w:pPr>
          </w:p>
        </w:tc>
      </w:tr>
      <w:tr w:rsidR="00FB2D4D" w:rsidRPr="00FB2D4D" w:rsidTr="00FB2D4D">
        <w:tc>
          <w:tcPr>
            <w:tcW w:w="2376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3.3. </w:t>
            </w:r>
            <w:r w:rsidRPr="00FB2D4D">
              <w:rPr>
                <w:sz w:val="28"/>
                <w:szCs w:val="28"/>
              </w:rPr>
              <w:t>Вес тела</w:t>
            </w:r>
          </w:p>
        </w:tc>
        <w:tc>
          <w:tcPr>
            <w:tcW w:w="3828" w:type="dxa"/>
          </w:tcPr>
          <w:p w:rsidR="00FB2D4D" w:rsidRPr="00FB2D4D" w:rsidRDefault="00FB2D4D" w:rsidP="00C369B5">
            <w:pPr>
              <w:rPr>
                <w:sz w:val="28"/>
                <w:szCs w:val="28"/>
              </w:rPr>
            </w:pPr>
          </w:p>
        </w:tc>
        <w:tc>
          <w:tcPr>
            <w:tcW w:w="3367" w:type="dxa"/>
          </w:tcPr>
          <w:p w:rsidR="00FB2D4D" w:rsidRPr="00FB2D4D" w:rsidRDefault="00FB2D4D" w:rsidP="00C369B5">
            <w:pPr>
              <w:rPr>
                <w:rFonts w:ascii="Calibri" w:eastAsia="Calibri" w:hAnsi="Calibri"/>
                <w:b/>
                <w:i/>
                <w:sz w:val="28"/>
                <w:szCs w:val="28"/>
                <w:lang w:val="en-US"/>
              </w:rPr>
            </w:pPr>
          </w:p>
        </w:tc>
      </w:tr>
    </w:tbl>
    <w:p w:rsidR="00FB2D4D" w:rsidRDefault="00FB2D4D" w:rsidP="00FB2D4D">
      <w:pPr>
        <w:rPr>
          <w:lang w:val="en-US"/>
        </w:rPr>
      </w:pPr>
    </w:p>
    <w:p w:rsidR="00FB2D4D" w:rsidRDefault="00FB2D4D" w:rsidP="00AF5152">
      <w:pPr>
        <w:rPr>
          <w:b/>
          <w:sz w:val="28"/>
          <w:szCs w:val="28"/>
        </w:rPr>
      </w:pPr>
    </w:p>
    <w:p w:rsidR="00AF5152" w:rsidRPr="00AF5152" w:rsidRDefault="00AF5152" w:rsidP="00AF5152">
      <w:pPr>
        <w:rPr>
          <w:sz w:val="28"/>
          <w:szCs w:val="28"/>
        </w:rPr>
      </w:pPr>
      <w:r>
        <w:rPr>
          <w:b/>
          <w:sz w:val="28"/>
          <w:szCs w:val="28"/>
        </w:rPr>
        <w:t>Типовая з</w:t>
      </w:r>
      <w:r w:rsidRPr="00AF5152">
        <w:rPr>
          <w:b/>
          <w:sz w:val="28"/>
          <w:szCs w:val="28"/>
        </w:rPr>
        <w:t>адача.</w:t>
      </w:r>
      <w:r w:rsidRPr="00AF5152">
        <w:rPr>
          <w:sz w:val="28"/>
          <w:szCs w:val="28"/>
        </w:rPr>
        <w:t xml:space="preserve"> </w:t>
      </w:r>
      <w:proofErr w:type="gramStart"/>
      <w:r w:rsidRPr="00AF5152">
        <w:rPr>
          <w:sz w:val="28"/>
          <w:szCs w:val="28"/>
        </w:rPr>
        <w:t>Тело движется по горизонтальной прямой под действием некоторой силы.</w:t>
      </w:r>
      <w:proofErr w:type="gramEnd"/>
      <w:r w:rsidRPr="00AF5152">
        <w:rPr>
          <w:sz w:val="28"/>
          <w:szCs w:val="28"/>
        </w:rPr>
        <w:t xml:space="preserve">  Определить все действующие на тело силы.</w:t>
      </w:r>
    </w:p>
    <w:p w:rsidR="00AF5152" w:rsidRDefault="00AF5152" w:rsidP="00AF5152">
      <w:pPr>
        <w:rPr>
          <w:sz w:val="28"/>
          <w:szCs w:val="28"/>
        </w:rPr>
      </w:pPr>
    </w:p>
    <w:p w:rsidR="00AF5152" w:rsidRPr="00AF5152" w:rsidRDefault="00AF5152" w:rsidP="00AF5152">
      <w:pPr>
        <w:rPr>
          <w:sz w:val="28"/>
          <w:szCs w:val="28"/>
        </w:rPr>
      </w:pPr>
      <w:r w:rsidRPr="00AF5152">
        <w:rPr>
          <w:sz w:val="28"/>
          <w:szCs w:val="28"/>
        </w:rPr>
        <w:t>Алгоритм решения:</w:t>
      </w:r>
    </w:p>
    <w:p w:rsidR="00AF5152" w:rsidRPr="00AF5152" w:rsidRDefault="00AF5152" w:rsidP="00AF5152">
      <w:pPr>
        <w:pStyle w:val="a7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>Выполнить чертеж к задаче с указанием всех сил, действующих на тело.</w:t>
      </w:r>
    </w:p>
    <w:p w:rsidR="00AF5152" w:rsidRPr="00AF5152" w:rsidRDefault="00AF5152" w:rsidP="00AF5152">
      <w:pPr>
        <w:pStyle w:val="a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DAEB37F" wp14:editId="0228C9BC">
            <wp:extent cx="3857625" cy="20002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152" w:rsidRPr="00AF5152" w:rsidRDefault="00AF5152" w:rsidP="00AF5152">
      <w:pPr>
        <w:pStyle w:val="a7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>Указать предположительное направление ускорение тела (тел).</w:t>
      </w:r>
    </w:p>
    <w:p w:rsidR="00AF5152" w:rsidRPr="00AF5152" w:rsidRDefault="00AF5152" w:rsidP="00AF5152">
      <w:pPr>
        <w:pStyle w:val="a7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>Ввести систему отсчета с указанием направления осей координат.</w:t>
      </w:r>
    </w:p>
    <w:p w:rsidR="00AF5152" w:rsidRDefault="00AF5152" w:rsidP="00AF5152">
      <w:pPr>
        <w:pStyle w:val="a7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>Записать второй закон Ньютона в векторной форме:</w:t>
      </w:r>
    </w:p>
    <w:p w:rsidR="00AF5152" w:rsidRPr="00AF5152" w:rsidRDefault="00AF5152" w:rsidP="00AF5152">
      <w:pPr>
        <w:pStyle w:val="a7"/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</m:e>
        </m:acc>
        <m:r>
          <m:rPr>
            <m:sty m:val="bi"/>
          </m:rPr>
          <w:rPr>
            <w:rFonts w:ascii="Cambria Math" w:hAnsi="Cambria Math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b>
            </m:sSub>
          </m:e>
        </m:acc>
        <m:r>
          <m:rPr>
            <m:sty m:val="bi"/>
          </m:rPr>
          <w:rPr>
            <w:rFonts w:ascii="Cambria Math" w:hAnsi="Cambria Math"/>
            <w:sz w:val="28"/>
            <w:szCs w:val="28"/>
          </w:rPr>
          <m:t>+…+</m:t>
        </m:r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e>
        </m:acc>
      </m:oMath>
      <w:r w:rsidRPr="00AF5152">
        <w:rPr>
          <w:rFonts w:ascii="Times New Roman" w:eastAsiaTheme="minorEastAsia" w:hAnsi="Times New Roman"/>
          <w:b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m 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</m:acc>
      </m:oMath>
    </w:p>
    <w:p w:rsidR="00AF5152" w:rsidRPr="00AF5152" w:rsidRDefault="0017400A" w:rsidP="00AF5152">
      <w:pPr>
        <w:pStyle w:val="a7"/>
        <w:rPr>
          <w:rFonts w:ascii="Times New Roman" w:hAnsi="Times New Roman"/>
          <w:sz w:val="28"/>
          <w:szCs w:val="28"/>
        </w:rPr>
      </w:pPr>
      <m:oMath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/>
            </m:sSub>
          </m:e>
        </m:acc>
        <m:r>
          <m:rPr>
            <m:sty m:val="bi"/>
          </m:rPr>
          <w:rPr>
            <w:rFonts w:ascii="Cambria Math" w:hAnsi="Cambria Math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sub>
            </m:sSub>
          </m:e>
        </m:acc>
        <m:r>
          <m:rPr>
            <m:sty m:val="bi"/>
          </m:rPr>
          <w:rPr>
            <w:rFonts w:ascii="Cambria Math" w:hAnsi="Cambria Math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тр</m:t>
                </m:r>
              </m:sub>
            </m:sSub>
          </m:e>
        </m:acc>
        <m:r>
          <m:rPr>
            <m:sty m:val="bi"/>
          </m:rPr>
          <w:rPr>
            <w:rFonts w:ascii="Cambria Math" w:hAnsi="Cambria Math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</m:acc>
      </m:oMath>
      <w:r w:rsidR="00AF5152" w:rsidRPr="00AF5152">
        <w:rPr>
          <w:rFonts w:ascii="Times New Roman" w:eastAsiaTheme="minorEastAsia" w:hAnsi="Times New Roman"/>
          <w:b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m 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</m:acc>
      </m:oMath>
    </w:p>
    <w:p w:rsidR="00AF5152" w:rsidRPr="00AF5152" w:rsidRDefault="00AF5152" w:rsidP="00AF5152">
      <w:pPr>
        <w:pStyle w:val="a7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>Записать закон Ньютона в проекциях на  координатные оси:</w:t>
      </w:r>
    </w:p>
    <w:p w:rsidR="00AF5152" w:rsidRPr="00AF5152" w:rsidRDefault="00AF5152" w:rsidP="00AF5152">
      <w:pPr>
        <w:pStyle w:val="a7"/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 xml:space="preserve">Ох: </w:t>
      </w:r>
      <w:r w:rsidRPr="00AF5152">
        <w:rPr>
          <w:rFonts w:ascii="Times New Roman" w:hAnsi="Times New Roman"/>
          <w:sz w:val="28"/>
          <w:szCs w:val="28"/>
          <w:lang w:val="en-US"/>
        </w:rPr>
        <w:t>F</w:t>
      </w:r>
      <w:r w:rsidRPr="00AF5152">
        <w:rPr>
          <w:rFonts w:ascii="Times New Roman" w:hAnsi="Times New Roman"/>
          <w:sz w:val="28"/>
          <w:szCs w:val="28"/>
          <w:vertAlign w:val="subscript"/>
        </w:rPr>
        <w:t>1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x</w:t>
      </w:r>
      <w:r w:rsidRPr="00AF5152">
        <w:rPr>
          <w:rFonts w:ascii="Times New Roman" w:hAnsi="Times New Roman"/>
          <w:sz w:val="28"/>
          <w:szCs w:val="28"/>
        </w:rPr>
        <w:t xml:space="preserve">+ </w:t>
      </w:r>
      <w:r w:rsidRPr="00AF5152">
        <w:rPr>
          <w:rFonts w:ascii="Times New Roman" w:hAnsi="Times New Roman"/>
          <w:sz w:val="28"/>
          <w:szCs w:val="28"/>
          <w:lang w:val="en-US"/>
        </w:rPr>
        <w:t>F</w:t>
      </w:r>
      <w:r w:rsidRPr="00AF5152">
        <w:rPr>
          <w:rFonts w:ascii="Times New Roman" w:hAnsi="Times New Roman"/>
          <w:sz w:val="28"/>
          <w:szCs w:val="28"/>
          <w:vertAlign w:val="subscript"/>
        </w:rPr>
        <w:t>2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x</w:t>
      </w:r>
      <w:r w:rsidRPr="00AF5152">
        <w:rPr>
          <w:rFonts w:ascii="Times New Roman" w:hAnsi="Times New Roman"/>
          <w:sz w:val="28"/>
          <w:szCs w:val="28"/>
        </w:rPr>
        <w:t xml:space="preserve">+… </w:t>
      </w:r>
      <w:proofErr w:type="spellStart"/>
      <w:r w:rsidRPr="00AF5152">
        <w:rPr>
          <w:rFonts w:ascii="Times New Roman" w:hAnsi="Times New Roman"/>
          <w:sz w:val="28"/>
          <w:szCs w:val="28"/>
          <w:lang w:val="en-US"/>
        </w:rPr>
        <w:t>Fn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x</w:t>
      </w:r>
      <w:proofErr w:type="spellEnd"/>
      <w:r w:rsidRPr="00AF5152">
        <w:rPr>
          <w:rFonts w:ascii="Times New Roman" w:hAnsi="Times New Roman"/>
          <w:sz w:val="28"/>
          <w:szCs w:val="28"/>
        </w:rPr>
        <w:t xml:space="preserve">= </w:t>
      </w:r>
      <w:r w:rsidRPr="00AF5152">
        <w:rPr>
          <w:rFonts w:ascii="Times New Roman" w:hAnsi="Times New Roman"/>
          <w:sz w:val="28"/>
          <w:szCs w:val="28"/>
          <w:lang w:val="en-US"/>
        </w:rPr>
        <w:t>ma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x</w:t>
      </w:r>
      <w:r w:rsidRPr="00AF5152">
        <w:rPr>
          <w:rFonts w:ascii="Times New Roman" w:hAnsi="Times New Roman"/>
          <w:sz w:val="28"/>
          <w:szCs w:val="28"/>
          <w:vertAlign w:val="subscript"/>
        </w:rPr>
        <w:tab/>
      </w:r>
      <w:r w:rsidRPr="00AF5152">
        <w:rPr>
          <w:rFonts w:ascii="Times New Roman" w:hAnsi="Times New Roman"/>
          <w:sz w:val="28"/>
          <w:szCs w:val="28"/>
          <w:vertAlign w:val="subscript"/>
        </w:rPr>
        <w:tab/>
      </w:r>
      <w:r w:rsidRPr="00AF5152">
        <w:rPr>
          <w:rFonts w:ascii="Times New Roman" w:hAnsi="Times New Roman"/>
          <w:sz w:val="28"/>
          <w:szCs w:val="28"/>
          <w:lang w:val="en-US"/>
        </w:rPr>
        <w:t>Ox</w:t>
      </w:r>
      <w:r w:rsidRPr="00AF5152">
        <w:rPr>
          <w:rFonts w:ascii="Times New Roman" w:hAnsi="Times New Roman"/>
          <w:sz w:val="28"/>
          <w:szCs w:val="28"/>
        </w:rPr>
        <w:t>: -</w:t>
      </w:r>
      <w:proofErr w:type="gramStart"/>
      <w:r w:rsidRPr="00AF5152">
        <w:rPr>
          <w:rFonts w:ascii="Times New Roman" w:hAnsi="Times New Roman"/>
          <w:sz w:val="28"/>
          <w:szCs w:val="28"/>
          <w:lang w:val="en-US"/>
        </w:rPr>
        <w:t>F</w:t>
      </w:r>
      <w:proofErr w:type="spellStart"/>
      <w:proofErr w:type="gramEnd"/>
      <w:r w:rsidRPr="00AF5152">
        <w:rPr>
          <w:rFonts w:ascii="Times New Roman" w:hAnsi="Times New Roman"/>
          <w:sz w:val="28"/>
          <w:szCs w:val="28"/>
        </w:rPr>
        <w:t>тр</w:t>
      </w:r>
      <w:proofErr w:type="spellEnd"/>
      <w:r w:rsidRPr="00AF5152">
        <w:rPr>
          <w:rFonts w:ascii="Times New Roman" w:hAnsi="Times New Roman"/>
          <w:sz w:val="28"/>
          <w:szCs w:val="28"/>
        </w:rPr>
        <w:t>+</w:t>
      </w:r>
      <w:r w:rsidRPr="00AF5152">
        <w:rPr>
          <w:rFonts w:ascii="Times New Roman" w:hAnsi="Times New Roman"/>
          <w:sz w:val="28"/>
          <w:szCs w:val="28"/>
          <w:lang w:val="en-US"/>
        </w:rPr>
        <w:t>F</w:t>
      </w:r>
      <w:r w:rsidRPr="00AF5152">
        <w:rPr>
          <w:rFonts w:ascii="Times New Roman" w:hAnsi="Times New Roman"/>
          <w:sz w:val="28"/>
          <w:szCs w:val="28"/>
        </w:rPr>
        <w:t>=</w:t>
      </w:r>
      <w:r w:rsidRPr="00AF5152">
        <w:rPr>
          <w:rFonts w:ascii="Times New Roman" w:hAnsi="Times New Roman"/>
          <w:sz w:val="28"/>
          <w:szCs w:val="28"/>
          <w:lang w:val="en-US"/>
        </w:rPr>
        <w:t>ma</w:t>
      </w:r>
    </w:p>
    <w:p w:rsidR="00AF5152" w:rsidRPr="00AF5152" w:rsidRDefault="00AF5152" w:rsidP="00AF5152">
      <w:pPr>
        <w:pStyle w:val="a7"/>
        <w:rPr>
          <w:rFonts w:ascii="Times New Roman" w:hAnsi="Times New Roman"/>
          <w:sz w:val="28"/>
          <w:szCs w:val="28"/>
          <w:lang w:val="en-US"/>
        </w:rPr>
      </w:pPr>
      <w:r w:rsidRPr="00AF5152">
        <w:rPr>
          <w:rFonts w:ascii="Times New Roman" w:hAnsi="Times New Roman"/>
          <w:sz w:val="28"/>
          <w:szCs w:val="28"/>
        </w:rPr>
        <w:t>О</w:t>
      </w:r>
      <w:proofErr w:type="gramStart"/>
      <w:r w:rsidRPr="00AF5152">
        <w:rPr>
          <w:rFonts w:ascii="Times New Roman" w:hAnsi="Times New Roman"/>
          <w:sz w:val="28"/>
          <w:szCs w:val="28"/>
          <w:lang w:val="en-US"/>
        </w:rPr>
        <w:t>y</w:t>
      </w:r>
      <w:proofErr w:type="gramEnd"/>
      <w:r w:rsidRPr="00AF5152">
        <w:rPr>
          <w:rFonts w:ascii="Times New Roman" w:hAnsi="Times New Roman"/>
          <w:sz w:val="28"/>
          <w:szCs w:val="28"/>
          <w:lang w:val="en-US"/>
        </w:rPr>
        <w:t>: F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1y</w:t>
      </w:r>
      <w:r w:rsidRPr="00AF5152">
        <w:rPr>
          <w:rFonts w:ascii="Times New Roman" w:hAnsi="Times New Roman"/>
          <w:sz w:val="28"/>
          <w:szCs w:val="28"/>
          <w:lang w:val="en-US"/>
        </w:rPr>
        <w:t>+ F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2y</w:t>
      </w:r>
      <w:r w:rsidRPr="00AF5152">
        <w:rPr>
          <w:rFonts w:ascii="Times New Roman" w:hAnsi="Times New Roman"/>
          <w:sz w:val="28"/>
          <w:szCs w:val="28"/>
          <w:lang w:val="en-US"/>
        </w:rPr>
        <w:t xml:space="preserve">+… </w:t>
      </w:r>
      <w:proofErr w:type="spellStart"/>
      <w:r w:rsidRPr="00AF5152">
        <w:rPr>
          <w:rFonts w:ascii="Times New Roman" w:hAnsi="Times New Roman"/>
          <w:sz w:val="28"/>
          <w:szCs w:val="28"/>
          <w:lang w:val="en-US"/>
        </w:rPr>
        <w:t>Fn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y</w:t>
      </w:r>
      <w:proofErr w:type="spellEnd"/>
      <w:r w:rsidRPr="00AF5152">
        <w:rPr>
          <w:rFonts w:ascii="Times New Roman" w:hAnsi="Times New Roman"/>
          <w:sz w:val="28"/>
          <w:szCs w:val="28"/>
          <w:lang w:val="en-US"/>
        </w:rPr>
        <w:t>= ma</w:t>
      </w:r>
      <w:r w:rsidRPr="00AF5152">
        <w:rPr>
          <w:rFonts w:ascii="Times New Roman" w:hAnsi="Times New Roman"/>
          <w:sz w:val="28"/>
          <w:szCs w:val="28"/>
          <w:vertAlign w:val="subscript"/>
          <w:lang w:val="en-US"/>
        </w:rPr>
        <w:t>y</w:t>
      </w:r>
      <w:r w:rsidRPr="00AF5152">
        <w:rPr>
          <w:rFonts w:ascii="Times New Roman" w:hAnsi="Times New Roman"/>
          <w:sz w:val="28"/>
          <w:szCs w:val="28"/>
          <w:lang w:val="en-US"/>
        </w:rPr>
        <w:tab/>
      </w:r>
      <w:r w:rsidRPr="00AF5152">
        <w:rPr>
          <w:rFonts w:ascii="Times New Roman" w:hAnsi="Times New Roman"/>
          <w:sz w:val="28"/>
          <w:szCs w:val="28"/>
          <w:lang w:val="en-US"/>
        </w:rPr>
        <w:tab/>
      </w:r>
      <w:proofErr w:type="spellStart"/>
      <w:r w:rsidRPr="00AF5152">
        <w:rPr>
          <w:rFonts w:ascii="Times New Roman" w:hAnsi="Times New Roman"/>
          <w:sz w:val="28"/>
          <w:szCs w:val="28"/>
          <w:lang w:val="en-US"/>
        </w:rPr>
        <w:t>Oy</w:t>
      </w:r>
      <w:proofErr w:type="spellEnd"/>
      <w:r w:rsidRPr="00AF5152">
        <w:rPr>
          <w:rFonts w:ascii="Times New Roman" w:hAnsi="Times New Roman"/>
          <w:sz w:val="28"/>
          <w:szCs w:val="28"/>
          <w:lang w:val="en-US"/>
        </w:rPr>
        <w:t>: N-F</w:t>
      </w:r>
      <w:r w:rsidRPr="00AF5152">
        <w:rPr>
          <w:rFonts w:ascii="Times New Roman" w:hAnsi="Times New Roman"/>
          <w:sz w:val="28"/>
          <w:szCs w:val="28"/>
        </w:rPr>
        <w:t>т</w:t>
      </w:r>
      <w:r w:rsidRPr="00AF5152">
        <w:rPr>
          <w:rFonts w:ascii="Times New Roman" w:hAnsi="Times New Roman"/>
          <w:sz w:val="28"/>
          <w:szCs w:val="28"/>
          <w:lang w:val="en-US"/>
        </w:rPr>
        <w:t>=0</w:t>
      </w:r>
    </w:p>
    <w:p w:rsidR="00AF5152" w:rsidRPr="00AF5152" w:rsidRDefault="00AF5152" w:rsidP="00AF5152">
      <w:pPr>
        <w:pStyle w:val="a7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AF5152">
        <w:rPr>
          <w:rFonts w:ascii="Times New Roman" w:hAnsi="Times New Roman"/>
          <w:sz w:val="28"/>
          <w:szCs w:val="28"/>
        </w:rPr>
        <w:t>Решить получившееся уравнение (систему уравнений). Найти неизвестные величины.</w:t>
      </w:r>
    </w:p>
    <w:p w:rsidR="00824CAC" w:rsidRPr="00AF5152" w:rsidRDefault="0017400A" w:rsidP="00AF5152">
      <w:pPr>
        <w:rPr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F=Fтр+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ma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Fт=N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eqArr>
            </m:e>
          </m:d>
        </m:oMath>
      </m:oMathPara>
    </w:p>
    <w:p w:rsidR="00AF5152" w:rsidRDefault="00AF5152" w:rsidP="006D068D">
      <w:pPr>
        <w:rPr>
          <w:b/>
          <w:sz w:val="28"/>
        </w:rPr>
      </w:pPr>
    </w:p>
    <w:p w:rsidR="006D068D" w:rsidRDefault="006D068D" w:rsidP="0078400E">
      <w:pPr>
        <w:rPr>
          <w:sz w:val="28"/>
        </w:rPr>
      </w:pPr>
    </w:p>
    <w:p w:rsidR="00AF5152" w:rsidRDefault="00AF5152" w:rsidP="003255A8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FB2D4D">
        <w:rPr>
          <w:b/>
          <w:sz w:val="28"/>
          <w:szCs w:val="28"/>
        </w:rPr>
        <w:t>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AF5152">
        <w:rPr>
          <w:sz w:val="28"/>
          <w:szCs w:val="28"/>
        </w:rPr>
        <w:t>С какой силой нужно действовать на тело массой 5 кг, чтобы оно двигалось вертикально с ускорением 15 м/с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 w:rsidRPr="00AF5152">
        <w:rPr>
          <w:sz w:val="28"/>
          <w:szCs w:val="28"/>
        </w:rPr>
        <w:t>?</w:t>
      </w:r>
    </w:p>
    <w:p w:rsidR="00AF5152" w:rsidRDefault="00AF5152" w:rsidP="003255A8">
      <w:pPr>
        <w:jc w:val="both"/>
        <w:rPr>
          <w:sz w:val="28"/>
          <w:szCs w:val="28"/>
        </w:rPr>
      </w:pPr>
    </w:p>
    <w:p w:rsidR="00AF5152" w:rsidRDefault="00AF5152" w:rsidP="003255A8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FB2D4D">
        <w:rPr>
          <w:b/>
          <w:sz w:val="28"/>
          <w:szCs w:val="28"/>
        </w:rPr>
        <w:t>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FB2D4D" w:rsidRPr="00FB2D4D">
        <w:rPr>
          <w:sz w:val="28"/>
          <w:szCs w:val="28"/>
        </w:rPr>
        <w:t>Груз массой 0,4 кг поднимают по вертикали с помощью нити. В течение 2</w:t>
      </w:r>
      <w:r w:rsidR="003255A8">
        <w:rPr>
          <w:sz w:val="28"/>
          <w:szCs w:val="28"/>
        </w:rPr>
        <w:t xml:space="preserve"> </w:t>
      </w:r>
      <w:r w:rsidR="00FB2D4D" w:rsidRPr="00FB2D4D">
        <w:rPr>
          <w:sz w:val="28"/>
          <w:szCs w:val="28"/>
        </w:rPr>
        <w:t>с модуль скорости груза изменился от 2 до 10 м/</w:t>
      </w:r>
      <w:proofErr w:type="gramStart"/>
      <w:r w:rsidR="00FB2D4D" w:rsidRPr="00FB2D4D">
        <w:rPr>
          <w:sz w:val="28"/>
          <w:szCs w:val="28"/>
        </w:rPr>
        <w:t>с</w:t>
      </w:r>
      <w:proofErr w:type="gramEnd"/>
      <w:r w:rsidR="00FB2D4D" w:rsidRPr="00FB2D4D">
        <w:rPr>
          <w:sz w:val="28"/>
          <w:szCs w:val="28"/>
        </w:rPr>
        <w:t xml:space="preserve">. </w:t>
      </w:r>
      <w:proofErr w:type="gramStart"/>
      <w:r w:rsidR="00FB2D4D" w:rsidRPr="00FB2D4D">
        <w:rPr>
          <w:sz w:val="28"/>
          <w:szCs w:val="28"/>
        </w:rPr>
        <w:t>Найдите</w:t>
      </w:r>
      <w:proofErr w:type="gramEnd"/>
      <w:r w:rsidR="00FB2D4D" w:rsidRPr="00FB2D4D">
        <w:rPr>
          <w:sz w:val="28"/>
          <w:szCs w:val="28"/>
        </w:rPr>
        <w:t xml:space="preserve"> силу, с которой нить действует на груз?</w:t>
      </w:r>
    </w:p>
    <w:p w:rsidR="00FB2D4D" w:rsidRDefault="00FB2D4D" w:rsidP="0078400E">
      <w:pPr>
        <w:rPr>
          <w:sz w:val="28"/>
          <w:szCs w:val="28"/>
        </w:rPr>
      </w:pPr>
    </w:p>
    <w:p w:rsidR="00FB2D4D" w:rsidRDefault="00FB2D4D" w:rsidP="003255A8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EE6C56" w:rsidRPr="00EE6C56">
        <w:rPr>
          <w:sz w:val="28"/>
          <w:szCs w:val="28"/>
        </w:rPr>
        <w:t>На полу лифта находится тело массой 50 кг. Лифт движется так, что за 3 с его скорость изменится от 8 до 2 м/</w:t>
      </w:r>
      <w:proofErr w:type="gramStart"/>
      <w:r w:rsidR="00EE6C56" w:rsidRPr="00EE6C56">
        <w:rPr>
          <w:sz w:val="28"/>
          <w:szCs w:val="28"/>
        </w:rPr>
        <w:t>с</w:t>
      </w:r>
      <w:proofErr w:type="gramEnd"/>
      <w:r w:rsidR="00EE6C56" w:rsidRPr="00EE6C56">
        <w:rPr>
          <w:sz w:val="28"/>
          <w:szCs w:val="28"/>
        </w:rPr>
        <w:t xml:space="preserve">. </w:t>
      </w:r>
      <w:proofErr w:type="gramStart"/>
      <w:r w:rsidR="00EE6C56" w:rsidRPr="00EE6C56">
        <w:rPr>
          <w:sz w:val="28"/>
          <w:szCs w:val="28"/>
        </w:rPr>
        <w:t>Найдите</w:t>
      </w:r>
      <w:proofErr w:type="gramEnd"/>
      <w:r w:rsidR="00EE6C56" w:rsidRPr="00EE6C56">
        <w:rPr>
          <w:sz w:val="28"/>
          <w:szCs w:val="28"/>
        </w:rPr>
        <w:t xml:space="preserve"> силу давления тела на пол лифта.</w:t>
      </w:r>
    </w:p>
    <w:p w:rsidR="00EE6C56" w:rsidRDefault="00EE6C56" w:rsidP="0078400E">
      <w:pPr>
        <w:rPr>
          <w:sz w:val="28"/>
          <w:szCs w:val="28"/>
        </w:rPr>
      </w:pPr>
    </w:p>
    <w:p w:rsidR="00EE6C56" w:rsidRDefault="003255A8" w:rsidP="003255A8">
      <w:pPr>
        <w:jc w:val="both"/>
        <w:rPr>
          <w:sz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5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3255A8">
        <w:rPr>
          <w:sz w:val="28"/>
          <w:szCs w:val="28"/>
        </w:rPr>
        <w:t xml:space="preserve">При быстром торможении автомобиль начал двигаться по дороге юзом. С каким ускорением при этом движется автомобиль и </w:t>
      </w:r>
      <w:proofErr w:type="gramStart"/>
      <w:r w:rsidRPr="003255A8">
        <w:rPr>
          <w:sz w:val="28"/>
          <w:szCs w:val="28"/>
        </w:rPr>
        <w:t>через</w:t>
      </w:r>
      <w:proofErr w:type="gramEnd"/>
      <w:r w:rsidRPr="003255A8">
        <w:rPr>
          <w:sz w:val="28"/>
          <w:szCs w:val="28"/>
        </w:rPr>
        <w:t xml:space="preserve"> сколько времени от начала торможения автомобиль остановится, если v</w:t>
      </w:r>
      <w:r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</w:t>
      </w:r>
      <w:r w:rsidRPr="003255A8">
        <w:rPr>
          <w:sz w:val="28"/>
          <w:szCs w:val="28"/>
        </w:rPr>
        <w:t>=20м/с, а μ=0,8?</w:t>
      </w:r>
      <w:r w:rsidRPr="00EE6C56">
        <w:rPr>
          <w:sz w:val="28"/>
          <w:szCs w:val="28"/>
        </w:rPr>
        <w:t xml:space="preserve"> </w:t>
      </w:r>
    </w:p>
    <w:p w:rsidR="006D068D" w:rsidRDefault="006D068D" w:rsidP="0078400E">
      <w:pPr>
        <w:rPr>
          <w:sz w:val="28"/>
        </w:rPr>
      </w:pPr>
    </w:p>
    <w:p w:rsidR="003255A8" w:rsidRDefault="003255A8" w:rsidP="009E16B6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lastRenderedPageBreak/>
        <w:t>Задание</w:t>
      </w:r>
      <w:r>
        <w:rPr>
          <w:b/>
          <w:sz w:val="28"/>
          <w:szCs w:val="28"/>
        </w:rPr>
        <w:t xml:space="preserve"> 6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9E16B6" w:rsidRPr="009E16B6">
        <w:rPr>
          <w:sz w:val="28"/>
          <w:szCs w:val="28"/>
        </w:rPr>
        <w:t>Определите, как изменится сила всемирного тяготения, если массу одного из взаимодействующих шаров увеличить в 10 раз, а расстояние между центрами шаров уменьшить в 2 раза.</w:t>
      </w:r>
    </w:p>
    <w:p w:rsidR="009E16B6" w:rsidRDefault="009E16B6" w:rsidP="009E16B6">
      <w:pPr>
        <w:jc w:val="both"/>
        <w:rPr>
          <w:sz w:val="28"/>
          <w:szCs w:val="28"/>
        </w:rPr>
      </w:pPr>
    </w:p>
    <w:p w:rsidR="009E16B6" w:rsidRPr="00EF1C9A" w:rsidRDefault="009E16B6" w:rsidP="009E16B6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9E16B6" w:rsidRPr="00EF1C9A" w:rsidRDefault="009E16B6" w:rsidP="009E16B6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9E16B6" w:rsidRPr="00EF1C9A" w:rsidRDefault="009E16B6" w:rsidP="009E16B6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90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9E16B6" w:rsidRDefault="009E16B6" w:rsidP="009E16B6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9E16B6" w:rsidRDefault="009E16B6" w:rsidP="009E16B6">
      <w:pPr>
        <w:jc w:val="both"/>
        <w:rPr>
          <w:sz w:val="28"/>
        </w:rPr>
      </w:pPr>
    </w:p>
    <w:p w:rsidR="009E16B6" w:rsidRDefault="009E16B6" w:rsidP="009E16B6">
      <w:pPr>
        <w:tabs>
          <w:tab w:val="left" w:pos="2985"/>
        </w:tabs>
        <w:jc w:val="center"/>
        <w:rPr>
          <w:b/>
          <w:sz w:val="28"/>
          <w:szCs w:val="28"/>
        </w:rPr>
      </w:pPr>
      <w:r w:rsidRPr="009E16B6">
        <w:rPr>
          <w:b/>
          <w:sz w:val="28"/>
          <w:szCs w:val="28"/>
        </w:rPr>
        <w:t>Практическая работа № 3</w:t>
      </w:r>
    </w:p>
    <w:p w:rsidR="009E16B6" w:rsidRDefault="009E16B6" w:rsidP="009E16B6">
      <w:pPr>
        <w:jc w:val="center"/>
        <w:rPr>
          <w:sz w:val="28"/>
          <w:szCs w:val="28"/>
        </w:rPr>
      </w:pPr>
      <w:r w:rsidRPr="009E16B6">
        <w:rPr>
          <w:sz w:val="28"/>
          <w:szCs w:val="28"/>
        </w:rPr>
        <w:t>ИССЛЕДОВАНИЕ ЗАВИС</w:t>
      </w:r>
      <w:r>
        <w:rPr>
          <w:sz w:val="28"/>
          <w:szCs w:val="28"/>
        </w:rPr>
        <w:t>ИМОСТИ СИЛЫ ТРЕНИЯ ОТ ВЕСА ТЕЛА</w:t>
      </w:r>
    </w:p>
    <w:p w:rsidR="009E16B6" w:rsidRDefault="009E16B6" w:rsidP="009E16B6">
      <w:pPr>
        <w:jc w:val="center"/>
        <w:rPr>
          <w:sz w:val="28"/>
          <w:szCs w:val="28"/>
        </w:rPr>
      </w:pPr>
    </w:p>
    <w:p w:rsidR="00FE76E6" w:rsidRDefault="00FE76E6" w:rsidP="00FE76E6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FE76E6" w:rsidRDefault="00FE76E6" w:rsidP="00FE76E6">
      <w:pPr>
        <w:rPr>
          <w:sz w:val="28"/>
        </w:rPr>
      </w:pPr>
    </w:p>
    <w:p w:rsidR="00FE76E6" w:rsidRPr="00D1679A" w:rsidRDefault="00FE76E6" w:rsidP="00FE76E6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EF2022">
        <w:rPr>
          <w:sz w:val="28"/>
          <w:szCs w:val="28"/>
        </w:rPr>
        <w:t>Определите</w:t>
      </w:r>
      <w:r w:rsidR="00D1679A" w:rsidRPr="00D1679A">
        <w:rPr>
          <w:sz w:val="28"/>
          <w:szCs w:val="28"/>
        </w:rPr>
        <w:t xml:space="preserve"> сил</w:t>
      </w:r>
      <w:r w:rsidR="00EF2022">
        <w:rPr>
          <w:sz w:val="28"/>
          <w:szCs w:val="28"/>
        </w:rPr>
        <w:t>у</w:t>
      </w:r>
      <w:r w:rsidR="00D1679A" w:rsidRPr="00D1679A">
        <w:rPr>
          <w:sz w:val="28"/>
          <w:szCs w:val="28"/>
        </w:rPr>
        <w:t xml:space="preserve"> трения скольжения </w:t>
      </w:r>
      <w:r w:rsidR="00D1679A">
        <w:rPr>
          <w:sz w:val="28"/>
          <w:szCs w:val="28"/>
        </w:rPr>
        <w:t>бруска массой 50 г с набором грузов массой по 100 г</w:t>
      </w:r>
      <w:r w:rsidR="00EF2022">
        <w:rPr>
          <w:sz w:val="28"/>
          <w:szCs w:val="28"/>
        </w:rPr>
        <w:t xml:space="preserve"> о деревянную поверхность</w:t>
      </w:r>
      <w:r w:rsidR="00D1679A">
        <w:rPr>
          <w:sz w:val="28"/>
          <w:szCs w:val="28"/>
        </w:rPr>
        <w:t xml:space="preserve">, если </w:t>
      </w:r>
      <w:r w:rsidR="00D1679A" w:rsidRPr="00D1679A">
        <w:rPr>
          <w:sz w:val="28"/>
          <w:szCs w:val="28"/>
        </w:rPr>
        <w:t>коэффициент трения скольжения дерева по дереву</w:t>
      </w:r>
      <w:r w:rsidR="00D1679A">
        <w:rPr>
          <w:sz w:val="28"/>
          <w:szCs w:val="28"/>
        </w:rPr>
        <w:t xml:space="preserve"> составляет </w:t>
      </w:r>
      <w:r w:rsidR="00D1679A" w:rsidRPr="00D1679A">
        <w:rPr>
          <w:rFonts w:eastAsia="Times New Roman"/>
          <w:b/>
          <w:bCs/>
          <w:i/>
          <w:iCs/>
          <w:color w:val="000000"/>
          <w:sz w:val="32"/>
          <w:szCs w:val="32"/>
          <w:shd w:val="clear" w:color="auto" w:fill="FFFFFF"/>
        </w:rPr>
        <w:t>μ</w:t>
      </w:r>
      <w:r w:rsidR="00D1679A">
        <w:rPr>
          <w:rFonts w:eastAsia="Times New Roman"/>
          <w:b/>
          <w:bCs/>
          <w:i/>
          <w:iCs/>
          <w:color w:val="000000"/>
          <w:sz w:val="32"/>
          <w:szCs w:val="32"/>
          <w:shd w:val="clear" w:color="auto" w:fill="FFFFFF"/>
        </w:rPr>
        <w:t>=</w:t>
      </w:r>
      <w:r w:rsidR="00D1679A">
        <w:rPr>
          <w:sz w:val="28"/>
          <w:szCs w:val="28"/>
        </w:rPr>
        <w:t>0,5</w:t>
      </w:r>
      <w:r w:rsidR="00D1679A" w:rsidRPr="00D1679A">
        <w:rPr>
          <w:sz w:val="28"/>
          <w:szCs w:val="28"/>
        </w:rPr>
        <w:t>.</w:t>
      </w:r>
      <w:r w:rsidR="00D1679A">
        <w:rPr>
          <w:sz w:val="28"/>
          <w:szCs w:val="28"/>
        </w:rPr>
        <w:t xml:space="preserve"> Значение ускорения свободного падения принять </w:t>
      </w:r>
      <w:r w:rsidR="00D1679A" w:rsidRPr="00D1679A">
        <w:rPr>
          <w:rFonts w:ascii="Comic Sans MS" w:hAnsi="Comic Sans MS"/>
          <w:sz w:val="28"/>
          <w:szCs w:val="28"/>
          <w:lang w:val="en-US"/>
        </w:rPr>
        <w:t>g</w:t>
      </w:r>
      <w:r w:rsidR="00D1679A">
        <w:rPr>
          <w:rFonts w:ascii="Comic Sans MS" w:hAnsi="Comic Sans MS"/>
          <w:sz w:val="28"/>
          <w:szCs w:val="28"/>
        </w:rPr>
        <w:t xml:space="preserve"> </w:t>
      </w:r>
      <w:r w:rsidR="00D1679A" w:rsidRPr="00EF2022">
        <w:rPr>
          <w:sz w:val="28"/>
          <w:szCs w:val="28"/>
        </w:rPr>
        <w:t xml:space="preserve">=10 </w:t>
      </w:r>
      <w:r w:rsidR="00D1679A">
        <w:rPr>
          <w:sz w:val="28"/>
          <w:szCs w:val="28"/>
        </w:rPr>
        <w:t>м/с</w:t>
      </w:r>
      <w:proofErr w:type="gramStart"/>
      <w:r w:rsidR="00D1679A">
        <w:rPr>
          <w:sz w:val="28"/>
          <w:szCs w:val="28"/>
          <w:vertAlign w:val="superscript"/>
        </w:rPr>
        <w:t>2</w:t>
      </w:r>
      <w:proofErr w:type="gramEnd"/>
      <w:r w:rsidR="00D1679A">
        <w:rPr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82"/>
        <w:gridCol w:w="1713"/>
        <w:gridCol w:w="2296"/>
        <w:gridCol w:w="3685"/>
      </w:tblGrid>
      <w:tr w:rsidR="00D1679A" w:rsidTr="00D1679A">
        <w:tc>
          <w:tcPr>
            <w:tcW w:w="1582" w:type="dxa"/>
          </w:tcPr>
          <w:p w:rsidR="00D1679A" w:rsidRPr="00D1679A" w:rsidRDefault="00D1679A" w:rsidP="00D1679A">
            <w:pPr>
              <w:jc w:val="center"/>
              <w:rPr>
                <w:b/>
                <w:sz w:val="28"/>
                <w:szCs w:val="28"/>
              </w:rPr>
            </w:pPr>
            <w:r w:rsidRPr="00D1679A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D1679A">
              <w:rPr>
                <w:b/>
                <w:sz w:val="28"/>
                <w:szCs w:val="28"/>
              </w:rPr>
              <w:t>п</w:t>
            </w:r>
            <w:proofErr w:type="gramEnd"/>
            <w:r w:rsidRPr="00D1679A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1617" w:type="dxa"/>
          </w:tcPr>
          <w:p w:rsidR="00D1679A" w:rsidRPr="00D1679A" w:rsidRDefault="00D1679A" w:rsidP="00D1679A">
            <w:pPr>
              <w:jc w:val="center"/>
              <w:rPr>
                <w:b/>
                <w:sz w:val="28"/>
                <w:szCs w:val="28"/>
              </w:rPr>
            </w:pPr>
            <w:r w:rsidRPr="00D1679A">
              <w:rPr>
                <w:b/>
                <w:sz w:val="28"/>
                <w:szCs w:val="28"/>
              </w:rPr>
              <w:t>Количество грузов на бруске</w:t>
            </w:r>
          </w:p>
        </w:tc>
        <w:tc>
          <w:tcPr>
            <w:tcW w:w="2296" w:type="dxa"/>
          </w:tcPr>
          <w:p w:rsidR="00D1679A" w:rsidRPr="00D1679A" w:rsidRDefault="00D1679A" w:rsidP="00D1679A">
            <w:pPr>
              <w:jc w:val="center"/>
              <w:rPr>
                <w:b/>
                <w:sz w:val="28"/>
                <w:szCs w:val="28"/>
              </w:rPr>
            </w:pPr>
            <w:r w:rsidRPr="00D1679A">
              <w:rPr>
                <w:b/>
                <w:sz w:val="28"/>
                <w:szCs w:val="28"/>
              </w:rPr>
              <w:t>Вес бруска с грузами</w:t>
            </w:r>
          </w:p>
          <w:p w:rsidR="00D1679A" w:rsidRPr="00D1679A" w:rsidRDefault="00D1679A" w:rsidP="00917A95">
            <w:pPr>
              <w:jc w:val="center"/>
              <w:rPr>
                <w:b/>
                <w:sz w:val="28"/>
                <w:szCs w:val="28"/>
              </w:rPr>
            </w:pPr>
            <w:proofErr w:type="gramStart"/>
            <w:r w:rsidRPr="00D1679A">
              <w:rPr>
                <w:b/>
                <w:sz w:val="28"/>
                <w:szCs w:val="28"/>
              </w:rPr>
              <w:t>Р</w:t>
            </w:r>
            <w:proofErr w:type="gramEnd"/>
            <w:r w:rsidRPr="00917A95">
              <w:rPr>
                <w:b/>
                <w:sz w:val="28"/>
                <w:szCs w:val="28"/>
              </w:rPr>
              <w:t xml:space="preserve">, </w:t>
            </w:r>
            <w:r w:rsidRPr="00D1679A">
              <w:rPr>
                <w:b/>
                <w:sz w:val="28"/>
                <w:szCs w:val="28"/>
              </w:rPr>
              <w:t>Н</w:t>
            </w:r>
          </w:p>
        </w:tc>
        <w:tc>
          <w:tcPr>
            <w:tcW w:w="3685" w:type="dxa"/>
          </w:tcPr>
          <w:p w:rsidR="00D1679A" w:rsidRPr="00D1679A" w:rsidRDefault="00D1679A" w:rsidP="00D1679A">
            <w:pPr>
              <w:jc w:val="center"/>
              <w:rPr>
                <w:b/>
                <w:sz w:val="28"/>
                <w:szCs w:val="28"/>
              </w:rPr>
            </w:pPr>
            <w:r w:rsidRPr="00D1679A">
              <w:rPr>
                <w:b/>
                <w:sz w:val="28"/>
                <w:szCs w:val="28"/>
              </w:rPr>
              <w:t>Сила трения скольжения</w:t>
            </w:r>
          </w:p>
          <w:p w:rsidR="00D1679A" w:rsidRPr="00D1679A" w:rsidRDefault="00D1679A" w:rsidP="00D1679A">
            <w:pPr>
              <w:jc w:val="center"/>
              <w:rPr>
                <w:b/>
                <w:sz w:val="28"/>
                <w:szCs w:val="28"/>
              </w:rPr>
            </w:pPr>
            <w:r w:rsidRPr="00D1679A">
              <w:rPr>
                <w:b/>
                <w:sz w:val="28"/>
                <w:szCs w:val="28"/>
                <w:lang w:val="en-US"/>
              </w:rPr>
              <w:t>F</w:t>
            </w:r>
            <w:r w:rsidRPr="00D1679A">
              <w:rPr>
                <w:b/>
                <w:sz w:val="28"/>
                <w:szCs w:val="28"/>
              </w:rPr>
              <w:t>тр, Н</w:t>
            </w:r>
          </w:p>
        </w:tc>
      </w:tr>
      <w:tr w:rsidR="00D1679A" w:rsidTr="00D1679A">
        <w:tc>
          <w:tcPr>
            <w:tcW w:w="1582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17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296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</w:tr>
      <w:tr w:rsidR="00D1679A" w:rsidTr="00D1679A">
        <w:tc>
          <w:tcPr>
            <w:tcW w:w="1582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617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296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</w:tr>
      <w:tr w:rsidR="00D1679A" w:rsidTr="00D1679A">
        <w:tc>
          <w:tcPr>
            <w:tcW w:w="1582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617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296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</w:tr>
      <w:tr w:rsidR="00D1679A" w:rsidTr="00D1679A">
        <w:tc>
          <w:tcPr>
            <w:tcW w:w="1582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617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296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</w:tr>
      <w:tr w:rsidR="00D1679A" w:rsidTr="00D1679A">
        <w:tc>
          <w:tcPr>
            <w:tcW w:w="1582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617" w:type="dxa"/>
          </w:tcPr>
          <w:p w:rsidR="00D1679A" w:rsidRDefault="00D1679A" w:rsidP="00D1679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296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685" w:type="dxa"/>
          </w:tcPr>
          <w:p w:rsidR="00D1679A" w:rsidRDefault="00D1679A" w:rsidP="00FE76E6">
            <w:pPr>
              <w:jc w:val="both"/>
              <w:rPr>
                <w:sz w:val="28"/>
                <w:szCs w:val="28"/>
              </w:rPr>
            </w:pPr>
          </w:p>
        </w:tc>
      </w:tr>
    </w:tbl>
    <w:p w:rsidR="00D1679A" w:rsidRDefault="00D1679A" w:rsidP="00FE76E6">
      <w:pPr>
        <w:jc w:val="both"/>
        <w:rPr>
          <w:sz w:val="28"/>
          <w:szCs w:val="28"/>
        </w:rPr>
      </w:pPr>
    </w:p>
    <w:p w:rsidR="00986A19" w:rsidRPr="00986A19" w:rsidRDefault="00986A19" w:rsidP="00986A19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F5641E">
        <w:rPr>
          <w:b/>
          <w:sz w:val="28"/>
          <w:szCs w:val="28"/>
        </w:rPr>
        <w:t>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986A19">
        <w:rPr>
          <w:sz w:val="28"/>
          <w:szCs w:val="28"/>
        </w:rPr>
        <w:tab/>
        <w:t xml:space="preserve">Скорость автомобиля массой 1,5 тонны изменяется по закону </w:t>
      </w:r>
      <w:proofErr w:type="spellStart"/>
      <w:proofErr w:type="gramStart"/>
      <w:r w:rsidRPr="00986A19">
        <w:rPr>
          <w:sz w:val="28"/>
          <w:szCs w:val="28"/>
        </w:rPr>
        <w:t>v</w:t>
      </w:r>
      <w:proofErr w:type="gramEnd"/>
      <w:r>
        <w:rPr>
          <w:sz w:val="28"/>
          <w:szCs w:val="28"/>
          <w:vertAlign w:val="subscript"/>
        </w:rPr>
        <w:t>х</w:t>
      </w:r>
      <w:proofErr w:type="spellEnd"/>
      <w:r w:rsidRPr="00986A19">
        <w:rPr>
          <w:sz w:val="28"/>
          <w:szCs w:val="28"/>
        </w:rPr>
        <w:t>=0,35t. Определите силу тяги, действующую  на автомобиль, если:</w:t>
      </w:r>
    </w:p>
    <w:p w:rsidR="00986A19" w:rsidRPr="00986A19" w:rsidRDefault="00986A19" w:rsidP="00986A19">
      <w:pPr>
        <w:pStyle w:val="a7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 w:rsidRPr="00986A19">
        <w:rPr>
          <w:rFonts w:ascii="Times New Roman" w:hAnsi="Times New Roman"/>
          <w:sz w:val="28"/>
          <w:szCs w:val="28"/>
        </w:rPr>
        <w:t>коэффициент трения μ=0,8.</w:t>
      </w:r>
    </w:p>
    <w:p w:rsidR="009E16B6" w:rsidRPr="00986A19" w:rsidRDefault="00986A19" w:rsidP="00986A19">
      <w:pPr>
        <w:pStyle w:val="a7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 w:rsidRPr="00986A19">
        <w:rPr>
          <w:rFonts w:ascii="Times New Roman" w:hAnsi="Times New Roman"/>
          <w:sz w:val="28"/>
          <w:szCs w:val="28"/>
        </w:rPr>
        <w:t>сопротивлением движению пренебречь.</w:t>
      </w:r>
    </w:p>
    <w:p w:rsidR="00F5641E" w:rsidRDefault="00F5641E" w:rsidP="00F5641E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986A19">
        <w:rPr>
          <w:sz w:val="28"/>
          <w:szCs w:val="28"/>
        </w:rPr>
        <w:tab/>
      </w:r>
      <w:r w:rsidRPr="00F5641E">
        <w:rPr>
          <w:sz w:val="28"/>
          <w:szCs w:val="28"/>
        </w:rPr>
        <w:t>Тепловоз  на горизонтальном участке пути длиной 600</w:t>
      </w:r>
      <w:r>
        <w:rPr>
          <w:sz w:val="28"/>
          <w:szCs w:val="28"/>
        </w:rPr>
        <w:t>м</w:t>
      </w:r>
      <w:r w:rsidRPr="00F5641E">
        <w:rPr>
          <w:sz w:val="28"/>
          <w:szCs w:val="28"/>
        </w:rPr>
        <w:t xml:space="preserve"> развивает постоянную силу тяги 147кН. Скорость поезда возрастает при этом  от 36 до 54 км/ч. Определите силу сопротивления движения, считая ее постоянной</w:t>
      </w:r>
      <w:r>
        <w:rPr>
          <w:sz w:val="28"/>
          <w:szCs w:val="28"/>
        </w:rPr>
        <w:t>,  если известно, что масса поезда составляет:</w:t>
      </w:r>
    </w:p>
    <w:p w:rsidR="00F5641E" w:rsidRPr="00F5641E" w:rsidRDefault="00F5641E" w:rsidP="00F5641E">
      <w:pPr>
        <w:pStyle w:val="a7"/>
        <w:numPr>
          <w:ilvl w:val="0"/>
          <w:numId w:val="22"/>
        </w:numPr>
        <w:jc w:val="both"/>
        <w:rPr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m= 500 </w:t>
      </w:r>
      <w:r>
        <w:rPr>
          <w:rFonts w:ascii="Times New Roman" w:hAnsi="Times New Roman"/>
          <w:sz w:val="28"/>
          <w:szCs w:val="28"/>
        </w:rPr>
        <w:t>т;</w:t>
      </w:r>
    </w:p>
    <w:p w:rsidR="00F5641E" w:rsidRPr="009F4C99" w:rsidRDefault="00F5641E" w:rsidP="00F5641E">
      <w:pPr>
        <w:pStyle w:val="a7"/>
        <w:numPr>
          <w:ilvl w:val="0"/>
          <w:numId w:val="22"/>
        </w:numPr>
        <w:jc w:val="both"/>
        <w:rPr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m=1000 </w:t>
      </w:r>
      <w:r>
        <w:rPr>
          <w:rFonts w:ascii="Times New Roman" w:hAnsi="Times New Roman"/>
          <w:sz w:val="28"/>
          <w:szCs w:val="28"/>
        </w:rPr>
        <w:t>т.</w:t>
      </w:r>
    </w:p>
    <w:p w:rsidR="009F4C99" w:rsidRPr="00F5641E" w:rsidRDefault="009F4C99" w:rsidP="00263435">
      <w:pPr>
        <w:pStyle w:val="a7"/>
        <w:jc w:val="both"/>
        <w:rPr>
          <w:b/>
          <w:sz w:val="28"/>
          <w:szCs w:val="28"/>
        </w:rPr>
      </w:pPr>
    </w:p>
    <w:p w:rsidR="00986A19" w:rsidRPr="00EF1C9A" w:rsidRDefault="00986A19" w:rsidP="00986A19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986A19" w:rsidRPr="00EF1C9A" w:rsidRDefault="00986A19" w:rsidP="00986A19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lastRenderedPageBreak/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986A19" w:rsidRPr="00EF1C9A" w:rsidRDefault="00986A19" w:rsidP="00986A19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986A19" w:rsidRDefault="00986A19" w:rsidP="00986A19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986A19" w:rsidRPr="009E16B6" w:rsidRDefault="00986A19" w:rsidP="00917A95">
      <w:pPr>
        <w:jc w:val="both"/>
        <w:rPr>
          <w:sz w:val="28"/>
          <w:szCs w:val="28"/>
        </w:rPr>
      </w:pPr>
    </w:p>
    <w:p w:rsidR="00D43072" w:rsidRPr="00D43072" w:rsidRDefault="00D43072" w:rsidP="00D43072">
      <w:pPr>
        <w:jc w:val="center"/>
        <w:rPr>
          <w:b/>
          <w:sz w:val="28"/>
          <w:szCs w:val="28"/>
        </w:rPr>
      </w:pPr>
      <w:r w:rsidRPr="00D43072">
        <w:rPr>
          <w:b/>
          <w:sz w:val="28"/>
          <w:szCs w:val="28"/>
        </w:rPr>
        <w:t>Практическая  работа №4</w:t>
      </w:r>
    </w:p>
    <w:p w:rsidR="006D068D" w:rsidRDefault="00D43072" w:rsidP="00D43072">
      <w:pPr>
        <w:jc w:val="center"/>
        <w:rPr>
          <w:sz w:val="28"/>
          <w:szCs w:val="28"/>
        </w:rPr>
      </w:pPr>
      <w:r w:rsidRPr="00D43072">
        <w:rPr>
          <w:sz w:val="28"/>
          <w:szCs w:val="28"/>
        </w:rPr>
        <w:t>ИЗУЧ</w:t>
      </w:r>
      <w:r>
        <w:rPr>
          <w:sz w:val="28"/>
          <w:szCs w:val="28"/>
        </w:rPr>
        <w:t>ЕНИЕ ЗАКОНА СОХРАНЕНИЯ ИМПУЛЬСА</w:t>
      </w:r>
    </w:p>
    <w:p w:rsidR="00D43072" w:rsidRDefault="00D43072" w:rsidP="00D43072">
      <w:pPr>
        <w:jc w:val="center"/>
        <w:rPr>
          <w:sz w:val="28"/>
          <w:szCs w:val="28"/>
        </w:rPr>
      </w:pPr>
    </w:p>
    <w:p w:rsidR="00263435" w:rsidRPr="00263435" w:rsidRDefault="00263435" w:rsidP="00263435">
      <w:pPr>
        <w:jc w:val="both"/>
        <w:rPr>
          <w:rFonts w:eastAsiaTheme="minorEastAsia"/>
          <w:sz w:val="28"/>
          <w:szCs w:val="28"/>
        </w:rPr>
      </w:pPr>
      <w:r w:rsidRPr="00263435">
        <w:rPr>
          <w:rFonts w:eastAsiaTheme="minorEastAsia"/>
          <w:sz w:val="28"/>
          <w:szCs w:val="28"/>
        </w:rPr>
        <w:t>Закон сохранения  импульса целесообразно применять для решения тех задач, в которых требуется определить скорость, а не силу и ускорение.</w:t>
      </w:r>
    </w:p>
    <w:p w:rsidR="00263435" w:rsidRDefault="00263435" w:rsidP="00D43072">
      <w:pPr>
        <w:rPr>
          <w:b/>
          <w:sz w:val="28"/>
        </w:rPr>
      </w:pPr>
    </w:p>
    <w:p w:rsidR="00D43072" w:rsidRDefault="00D43072" w:rsidP="00D43072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D43072" w:rsidRDefault="00D43072" w:rsidP="00D43072">
      <w:pPr>
        <w:rPr>
          <w:sz w:val="28"/>
        </w:rPr>
      </w:pPr>
    </w:p>
    <w:p w:rsidR="00D43072" w:rsidRDefault="00D43072" w:rsidP="00D43072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263435" w:rsidRPr="00263435">
        <w:rPr>
          <w:sz w:val="28"/>
          <w:szCs w:val="28"/>
        </w:rPr>
        <w:t>На платформу массой 500 кг, движущуюся по горизонтальному пути со скоростью 0,2 м/с, насыпали 100 кг щебня. Какой стала скорость платформы?</w:t>
      </w:r>
    </w:p>
    <w:p w:rsidR="00263435" w:rsidRDefault="00263435" w:rsidP="00D43072">
      <w:pPr>
        <w:jc w:val="both"/>
        <w:rPr>
          <w:sz w:val="28"/>
          <w:szCs w:val="28"/>
        </w:rPr>
      </w:pPr>
    </w:p>
    <w:p w:rsidR="00263435" w:rsidRDefault="00263435" w:rsidP="00D43072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263435">
        <w:rPr>
          <w:sz w:val="28"/>
          <w:szCs w:val="28"/>
        </w:rPr>
        <w:t>Неподвижный вагон массой 2·10</w:t>
      </w:r>
      <w:r>
        <w:rPr>
          <w:sz w:val="28"/>
          <w:szCs w:val="28"/>
          <w:vertAlign w:val="superscript"/>
        </w:rPr>
        <w:t>4</w:t>
      </w:r>
      <w:r>
        <w:rPr>
          <w:sz w:val="28"/>
          <w:szCs w:val="28"/>
        </w:rPr>
        <w:t xml:space="preserve"> </w:t>
      </w:r>
      <w:r w:rsidRPr="00263435">
        <w:rPr>
          <w:sz w:val="28"/>
          <w:szCs w:val="28"/>
        </w:rPr>
        <w:t>кг сцепляется с платформой массой 3·10</w:t>
      </w:r>
      <w:r>
        <w:rPr>
          <w:sz w:val="28"/>
          <w:szCs w:val="28"/>
          <w:vertAlign w:val="superscript"/>
        </w:rPr>
        <w:t>4</w:t>
      </w:r>
      <w:r>
        <w:rPr>
          <w:sz w:val="28"/>
          <w:szCs w:val="28"/>
        </w:rPr>
        <w:t xml:space="preserve"> </w:t>
      </w:r>
      <w:r w:rsidRPr="00263435">
        <w:rPr>
          <w:sz w:val="28"/>
          <w:szCs w:val="28"/>
        </w:rPr>
        <w:t>кг. До сцепки платформа имела скорость 1 м/</w:t>
      </w:r>
      <w:proofErr w:type="gramStart"/>
      <w:r w:rsidRPr="00263435">
        <w:rPr>
          <w:sz w:val="28"/>
          <w:szCs w:val="28"/>
        </w:rPr>
        <w:t>с</w:t>
      </w:r>
      <w:proofErr w:type="gramEnd"/>
      <w:r w:rsidRPr="00263435">
        <w:rPr>
          <w:sz w:val="28"/>
          <w:szCs w:val="28"/>
        </w:rPr>
        <w:t xml:space="preserve">. </w:t>
      </w:r>
      <w:proofErr w:type="gramStart"/>
      <w:r w:rsidRPr="00263435">
        <w:rPr>
          <w:sz w:val="28"/>
          <w:szCs w:val="28"/>
        </w:rPr>
        <w:t>Какова</w:t>
      </w:r>
      <w:proofErr w:type="gramEnd"/>
      <w:r w:rsidRPr="00263435">
        <w:rPr>
          <w:sz w:val="28"/>
          <w:szCs w:val="28"/>
        </w:rPr>
        <w:t xml:space="preserve"> скорость вагона и платформы после их сцепки?</w:t>
      </w:r>
    </w:p>
    <w:p w:rsidR="00263435" w:rsidRDefault="00263435" w:rsidP="00D43072">
      <w:pPr>
        <w:jc w:val="both"/>
        <w:rPr>
          <w:sz w:val="28"/>
          <w:szCs w:val="28"/>
        </w:rPr>
      </w:pPr>
    </w:p>
    <w:p w:rsidR="00263435" w:rsidRDefault="00263435" w:rsidP="00D43072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263435">
        <w:rPr>
          <w:sz w:val="28"/>
          <w:szCs w:val="28"/>
        </w:rPr>
        <w:t>На плот, массой 100 кг, имеющий скорость 1 м/с, направленную вдоль берега, прыгает человек массой 50 кг со скоростью 1,5 м/</w:t>
      </w:r>
      <w:proofErr w:type="gramStart"/>
      <w:r w:rsidRPr="00263435">
        <w:rPr>
          <w:sz w:val="28"/>
          <w:szCs w:val="28"/>
        </w:rPr>
        <w:t>с</w:t>
      </w:r>
      <w:proofErr w:type="gramEnd"/>
      <w:r w:rsidRPr="00263435">
        <w:rPr>
          <w:sz w:val="28"/>
          <w:szCs w:val="28"/>
        </w:rPr>
        <w:t>, перпендикулярно берегу. Какой будет общая скорость плота и человека?</w:t>
      </w:r>
    </w:p>
    <w:p w:rsidR="00263435" w:rsidRDefault="00263435" w:rsidP="00D43072">
      <w:pPr>
        <w:jc w:val="both"/>
        <w:rPr>
          <w:sz w:val="28"/>
          <w:szCs w:val="28"/>
        </w:rPr>
      </w:pPr>
    </w:p>
    <w:p w:rsidR="00263435" w:rsidRPr="00EF1C9A" w:rsidRDefault="00263435" w:rsidP="00263435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263435" w:rsidRPr="00EF1C9A" w:rsidRDefault="00263435" w:rsidP="00263435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263435" w:rsidRPr="00EF1C9A" w:rsidRDefault="00263435" w:rsidP="00263435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263435" w:rsidRDefault="00263435" w:rsidP="00263435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263435" w:rsidRDefault="00263435" w:rsidP="00263435">
      <w:pPr>
        <w:rPr>
          <w:b/>
          <w:sz w:val="28"/>
        </w:rPr>
      </w:pPr>
    </w:p>
    <w:p w:rsidR="00921D4C" w:rsidRPr="00921D4C" w:rsidRDefault="00921D4C" w:rsidP="00921D4C">
      <w:pPr>
        <w:jc w:val="center"/>
        <w:rPr>
          <w:b/>
          <w:sz w:val="28"/>
          <w:szCs w:val="28"/>
        </w:rPr>
      </w:pPr>
      <w:r w:rsidRPr="00921D4C">
        <w:rPr>
          <w:b/>
          <w:sz w:val="28"/>
          <w:szCs w:val="28"/>
        </w:rPr>
        <w:t>Практическая  работа №5</w:t>
      </w:r>
    </w:p>
    <w:p w:rsidR="00921D4C" w:rsidRDefault="00921D4C" w:rsidP="00921D4C">
      <w:pPr>
        <w:jc w:val="center"/>
        <w:rPr>
          <w:sz w:val="28"/>
          <w:szCs w:val="28"/>
        </w:rPr>
      </w:pPr>
      <w:r w:rsidRPr="00921D4C">
        <w:rPr>
          <w:sz w:val="28"/>
          <w:szCs w:val="28"/>
        </w:rPr>
        <w:t xml:space="preserve">СРАВНЕНИЕ РАБОТЫ СИЛЫ </w:t>
      </w:r>
    </w:p>
    <w:p w:rsidR="00921D4C" w:rsidRPr="00921D4C" w:rsidRDefault="00921D4C" w:rsidP="00921D4C">
      <w:pPr>
        <w:jc w:val="center"/>
        <w:rPr>
          <w:b/>
          <w:sz w:val="28"/>
          <w:szCs w:val="28"/>
        </w:rPr>
      </w:pPr>
      <w:r w:rsidRPr="00921D4C">
        <w:rPr>
          <w:sz w:val="28"/>
          <w:szCs w:val="28"/>
        </w:rPr>
        <w:t>С ИЗМЕНЕНИЕМ КИНЕТИЧЕСКОЙ ЭНЕРГИИ ТЕЛА</w:t>
      </w:r>
    </w:p>
    <w:p w:rsidR="00921D4C" w:rsidRDefault="00921D4C" w:rsidP="00921D4C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921D4C" w:rsidRDefault="00921D4C" w:rsidP="00921D4C">
      <w:pPr>
        <w:rPr>
          <w:sz w:val="28"/>
        </w:rPr>
      </w:pPr>
    </w:p>
    <w:p w:rsidR="00D43072" w:rsidRDefault="00921D4C" w:rsidP="00921D4C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24200D" w:rsidRPr="0024200D">
        <w:rPr>
          <w:sz w:val="28"/>
          <w:szCs w:val="28"/>
        </w:rPr>
        <w:t>Определить величину работы, которую надо совершить, чтобы сообщить первоначально покоившемуся телу массой</w:t>
      </w:r>
      <w:r w:rsidR="0024200D">
        <w:rPr>
          <w:sz w:val="28"/>
          <w:szCs w:val="28"/>
        </w:rPr>
        <w:t xml:space="preserve"> </w:t>
      </w:r>
      <w:r w:rsidR="0024200D" w:rsidRPr="0024200D">
        <w:rPr>
          <w:sz w:val="28"/>
          <w:szCs w:val="28"/>
        </w:rPr>
        <w:t xml:space="preserve"> </w:t>
      </w:r>
      <w:r w:rsidR="0024200D">
        <w:rPr>
          <w:sz w:val="28"/>
          <w:szCs w:val="28"/>
        </w:rPr>
        <w:t>20</w:t>
      </w:r>
      <w:r w:rsidR="0024200D" w:rsidRPr="0024200D">
        <w:rPr>
          <w:sz w:val="28"/>
          <w:szCs w:val="28"/>
        </w:rPr>
        <w:t>0 г скорость 7,2 км/ч.</w:t>
      </w:r>
    </w:p>
    <w:p w:rsidR="00175F90" w:rsidRDefault="00175F90" w:rsidP="00921D4C">
      <w:pPr>
        <w:jc w:val="both"/>
        <w:rPr>
          <w:sz w:val="28"/>
          <w:szCs w:val="28"/>
        </w:rPr>
      </w:pPr>
    </w:p>
    <w:p w:rsidR="007F0C0D" w:rsidRDefault="007F0C0D" w:rsidP="00921D4C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Какая работа будет совершена, если сила, равная 3 Н, поднимает груз весом 1 Н на высоту 5 м?  Чему будет равна скорость груза на указанной высоте?</w:t>
      </w:r>
    </w:p>
    <w:p w:rsidR="007F0C0D" w:rsidRDefault="007F0C0D" w:rsidP="00921D4C">
      <w:pPr>
        <w:jc w:val="both"/>
        <w:rPr>
          <w:sz w:val="28"/>
          <w:szCs w:val="28"/>
        </w:rPr>
      </w:pPr>
    </w:p>
    <w:p w:rsidR="007F0C0D" w:rsidRDefault="00EC442D" w:rsidP="00921D4C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Чему будет равна величина работы силы, действующей на движущееся тело массой 10 кг, имеющего первоначальную скорость 16 м/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? Как </w:t>
      </w:r>
      <w:proofErr w:type="gramStart"/>
      <w:r>
        <w:rPr>
          <w:sz w:val="28"/>
          <w:szCs w:val="28"/>
        </w:rPr>
        <w:t>при</w:t>
      </w:r>
      <w:proofErr w:type="gramEnd"/>
      <w:r>
        <w:rPr>
          <w:sz w:val="28"/>
          <w:szCs w:val="28"/>
        </w:rPr>
        <w:t xml:space="preserve"> этом изменится кинетическая энергия тела, если</w:t>
      </w:r>
      <w:r w:rsidRPr="00EC442D">
        <w:rPr>
          <w:sz w:val="28"/>
          <w:szCs w:val="28"/>
        </w:rPr>
        <w:t xml:space="preserve"> </w:t>
      </w:r>
      <w:r>
        <w:rPr>
          <w:sz w:val="28"/>
          <w:szCs w:val="28"/>
        </w:rPr>
        <w:t>начальная скорость тела:</w:t>
      </w:r>
    </w:p>
    <w:p w:rsidR="00EC442D" w:rsidRPr="00EC442D" w:rsidRDefault="00EC442D" w:rsidP="00EC442D">
      <w:pPr>
        <w:pStyle w:val="a7"/>
        <w:numPr>
          <w:ilvl w:val="0"/>
          <w:numId w:val="24"/>
        </w:numPr>
        <w:jc w:val="both"/>
        <w:rPr>
          <w:rFonts w:ascii="Times New Roman" w:hAnsi="Times New Roman"/>
          <w:sz w:val="28"/>
          <w:szCs w:val="28"/>
        </w:rPr>
      </w:pPr>
      <w:r w:rsidRPr="00EC442D">
        <w:rPr>
          <w:rFonts w:ascii="Times New Roman" w:hAnsi="Times New Roman"/>
          <w:sz w:val="28"/>
          <w:szCs w:val="28"/>
        </w:rPr>
        <w:t>уменьшится в четыре раза;</w:t>
      </w:r>
    </w:p>
    <w:p w:rsidR="00EC442D" w:rsidRPr="00EC442D" w:rsidRDefault="00EC442D" w:rsidP="00EC442D">
      <w:pPr>
        <w:pStyle w:val="a7"/>
        <w:numPr>
          <w:ilvl w:val="0"/>
          <w:numId w:val="24"/>
        </w:numPr>
        <w:jc w:val="both"/>
        <w:rPr>
          <w:rFonts w:ascii="Times New Roman" w:hAnsi="Times New Roman"/>
          <w:sz w:val="28"/>
          <w:szCs w:val="28"/>
        </w:rPr>
      </w:pPr>
      <w:r w:rsidRPr="00EC442D">
        <w:rPr>
          <w:rFonts w:ascii="Times New Roman" w:hAnsi="Times New Roman"/>
          <w:sz w:val="28"/>
          <w:szCs w:val="28"/>
        </w:rPr>
        <w:t xml:space="preserve">увеличится в два раза? </w:t>
      </w:r>
    </w:p>
    <w:p w:rsidR="00175F90" w:rsidRDefault="00175F90" w:rsidP="00921D4C">
      <w:pPr>
        <w:jc w:val="both"/>
        <w:rPr>
          <w:sz w:val="28"/>
          <w:szCs w:val="28"/>
        </w:rPr>
      </w:pPr>
    </w:p>
    <w:p w:rsidR="00175F90" w:rsidRPr="00EF1C9A" w:rsidRDefault="00175F90" w:rsidP="00175F90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175F90" w:rsidRPr="00EF1C9A" w:rsidRDefault="00175F90" w:rsidP="00175F90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175F90" w:rsidRPr="00EF1C9A" w:rsidRDefault="00175F90" w:rsidP="00175F90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175F90" w:rsidRDefault="00175F90" w:rsidP="00175F90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175F90" w:rsidRDefault="00175F90" w:rsidP="00921D4C">
      <w:pPr>
        <w:jc w:val="both"/>
        <w:rPr>
          <w:sz w:val="28"/>
          <w:szCs w:val="28"/>
        </w:rPr>
      </w:pPr>
    </w:p>
    <w:p w:rsidR="00175F90" w:rsidRDefault="00175F90" w:rsidP="00921D4C">
      <w:pPr>
        <w:jc w:val="both"/>
        <w:rPr>
          <w:sz w:val="28"/>
          <w:szCs w:val="28"/>
        </w:rPr>
      </w:pPr>
    </w:p>
    <w:p w:rsidR="00175F90" w:rsidRPr="00175F90" w:rsidRDefault="00175F90" w:rsidP="00175F90">
      <w:pPr>
        <w:jc w:val="center"/>
        <w:rPr>
          <w:b/>
          <w:sz w:val="28"/>
          <w:szCs w:val="28"/>
        </w:rPr>
      </w:pPr>
      <w:r w:rsidRPr="00175F90">
        <w:rPr>
          <w:b/>
          <w:sz w:val="28"/>
          <w:szCs w:val="28"/>
        </w:rPr>
        <w:t>Практическая  работа №6</w:t>
      </w:r>
    </w:p>
    <w:p w:rsidR="00175F90" w:rsidRDefault="00175F90" w:rsidP="00175F90">
      <w:pPr>
        <w:jc w:val="center"/>
        <w:rPr>
          <w:sz w:val="28"/>
          <w:szCs w:val="28"/>
        </w:rPr>
      </w:pPr>
      <w:r w:rsidRPr="00175F90">
        <w:rPr>
          <w:sz w:val="28"/>
          <w:szCs w:val="28"/>
        </w:rPr>
        <w:t xml:space="preserve">СОХРАНЕНИЕ МЕХАНИЧЕСКОЙ ЭНЕРГИИ ПРИ ДВИЖЕНИИ ТЕЛА </w:t>
      </w:r>
    </w:p>
    <w:p w:rsidR="00175F90" w:rsidRPr="00175F90" w:rsidRDefault="00175F90" w:rsidP="00175F90">
      <w:pPr>
        <w:jc w:val="center"/>
        <w:rPr>
          <w:sz w:val="28"/>
          <w:szCs w:val="28"/>
        </w:rPr>
      </w:pPr>
      <w:r w:rsidRPr="00175F90">
        <w:rPr>
          <w:sz w:val="28"/>
          <w:szCs w:val="28"/>
        </w:rPr>
        <w:t>ПОД ДЕ</w:t>
      </w:r>
      <w:r>
        <w:rPr>
          <w:sz w:val="28"/>
          <w:szCs w:val="28"/>
        </w:rPr>
        <w:t>ЙСТВИЕМ СИЛ ТЯЖЕСТИ И УПРУГОСТИ</w:t>
      </w:r>
    </w:p>
    <w:p w:rsidR="00D43072" w:rsidRDefault="00D43072" w:rsidP="00D43072">
      <w:pPr>
        <w:jc w:val="center"/>
        <w:rPr>
          <w:sz w:val="28"/>
          <w:szCs w:val="28"/>
        </w:rPr>
      </w:pPr>
    </w:p>
    <w:p w:rsidR="00FB333F" w:rsidRPr="00FB333F" w:rsidRDefault="00FB333F" w:rsidP="00FB333F">
      <w:pPr>
        <w:spacing w:before="240"/>
        <w:ind w:left="360"/>
        <w:rPr>
          <w:b/>
          <w:sz w:val="28"/>
          <w:szCs w:val="28"/>
        </w:rPr>
      </w:pPr>
      <w:r w:rsidRPr="00FB333F">
        <w:rPr>
          <w:b/>
          <w:sz w:val="28"/>
          <w:szCs w:val="28"/>
        </w:rPr>
        <w:t>Алгоритм решения:</w:t>
      </w:r>
    </w:p>
    <w:p w:rsidR="00FB333F" w:rsidRPr="00FB333F" w:rsidRDefault="00FB333F" w:rsidP="00FB333F">
      <w:pPr>
        <w:pStyle w:val="a7"/>
        <w:numPr>
          <w:ilvl w:val="0"/>
          <w:numId w:val="23"/>
        </w:numPr>
        <w:ind w:left="426"/>
        <w:rPr>
          <w:rFonts w:ascii="Times New Roman" w:hAnsi="Times New Roman"/>
          <w:sz w:val="28"/>
          <w:szCs w:val="28"/>
        </w:rPr>
      </w:pPr>
      <w:r w:rsidRPr="00FB333F">
        <w:rPr>
          <w:rFonts w:ascii="Times New Roman" w:hAnsi="Times New Roman"/>
          <w:sz w:val="28"/>
          <w:szCs w:val="28"/>
        </w:rPr>
        <w:t>Убедиться, что на тело действуют только консервативные силы.</w:t>
      </w:r>
    </w:p>
    <w:p w:rsidR="00FB333F" w:rsidRPr="00FB333F" w:rsidRDefault="00FB333F" w:rsidP="00FB333F">
      <w:pPr>
        <w:pStyle w:val="a7"/>
        <w:numPr>
          <w:ilvl w:val="0"/>
          <w:numId w:val="23"/>
        </w:numPr>
        <w:ind w:left="426"/>
        <w:rPr>
          <w:rFonts w:ascii="Times New Roman" w:hAnsi="Times New Roman"/>
          <w:sz w:val="28"/>
          <w:szCs w:val="28"/>
        </w:rPr>
      </w:pPr>
      <w:r w:rsidRPr="00FB333F">
        <w:rPr>
          <w:rFonts w:ascii="Times New Roman" w:hAnsi="Times New Roman"/>
          <w:sz w:val="28"/>
          <w:szCs w:val="28"/>
        </w:rPr>
        <w:t>Выбрать систему отсчета, относительно которой будет рассматриваться движение тел.</w:t>
      </w:r>
    </w:p>
    <w:p w:rsidR="00FB333F" w:rsidRPr="00FB333F" w:rsidRDefault="00FB333F" w:rsidP="00FB333F">
      <w:pPr>
        <w:pStyle w:val="a7"/>
        <w:numPr>
          <w:ilvl w:val="0"/>
          <w:numId w:val="23"/>
        </w:numPr>
        <w:ind w:left="426"/>
        <w:rPr>
          <w:rFonts w:ascii="Times New Roman" w:hAnsi="Times New Roman"/>
          <w:sz w:val="28"/>
          <w:szCs w:val="28"/>
        </w:rPr>
      </w:pPr>
      <w:r w:rsidRPr="00FB333F">
        <w:rPr>
          <w:rFonts w:ascii="Times New Roman" w:hAnsi="Times New Roman"/>
          <w:sz w:val="28"/>
          <w:szCs w:val="28"/>
        </w:rPr>
        <w:t xml:space="preserve">Выбрать нулевой уровень отсчета </w:t>
      </w:r>
      <w:r w:rsidRPr="00FB333F">
        <w:rPr>
          <w:rFonts w:ascii="Times New Roman" w:hAnsi="Times New Roman"/>
          <w:sz w:val="28"/>
          <w:szCs w:val="28"/>
          <w:lang w:val="en-US"/>
        </w:rPr>
        <w:t>E</w:t>
      </w:r>
      <w:r w:rsidRPr="00FB333F">
        <w:rPr>
          <w:rFonts w:ascii="Times New Roman" w:hAnsi="Times New Roman"/>
          <w:sz w:val="28"/>
          <w:szCs w:val="28"/>
          <w:vertAlign w:val="subscript"/>
          <w:lang w:val="en-US"/>
        </w:rPr>
        <w:t>p</w:t>
      </w:r>
      <w:r w:rsidRPr="00FB333F">
        <w:rPr>
          <w:rFonts w:ascii="Times New Roman" w:hAnsi="Times New Roman"/>
          <w:sz w:val="28"/>
          <w:szCs w:val="28"/>
        </w:rPr>
        <w:t>.</w:t>
      </w:r>
    </w:p>
    <w:p w:rsidR="00FB333F" w:rsidRPr="00FB333F" w:rsidRDefault="00FB333F" w:rsidP="00FB333F">
      <w:pPr>
        <w:pStyle w:val="a7"/>
        <w:numPr>
          <w:ilvl w:val="0"/>
          <w:numId w:val="23"/>
        </w:numPr>
        <w:ind w:left="426"/>
        <w:rPr>
          <w:rFonts w:ascii="Times New Roman" w:hAnsi="Times New Roman"/>
          <w:sz w:val="28"/>
          <w:szCs w:val="28"/>
        </w:rPr>
      </w:pPr>
      <w:r w:rsidRPr="00FB333F">
        <w:rPr>
          <w:rFonts w:ascii="Times New Roman" w:hAnsi="Times New Roman"/>
          <w:sz w:val="28"/>
          <w:szCs w:val="28"/>
        </w:rPr>
        <w:t>Записать выражение для полной энергии системы или  тела в начальном и конечном состояниях.</w:t>
      </w:r>
    </w:p>
    <w:p w:rsidR="00175F90" w:rsidRDefault="00175F90" w:rsidP="00175F90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FB333F" w:rsidRDefault="00FB333F" w:rsidP="00175F90">
      <w:pPr>
        <w:rPr>
          <w:b/>
          <w:sz w:val="28"/>
        </w:rPr>
      </w:pPr>
    </w:p>
    <w:p w:rsidR="00FB333F" w:rsidRDefault="00FB333F" w:rsidP="00FB333F">
      <w:pPr>
        <w:rPr>
          <w:sz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Pr="00CC7D35">
        <w:rPr>
          <w:sz w:val="28"/>
          <w:szCs w:val="28"/>
        </w:rPr>
        <w:t xml:space="preserve">Тело брошено вертикально вверх со скоростью 8,6 </w:t>
      </w:r>
      <w:proofErr w:type="gramStart"/>
      <w:r w:rsidRPr="00CC7D35">
        <w:rPr>
          <w:sz w:val="28"/>
          <w:szCs w:val="28"/>
        </w:rPr>
        <w:t>м</w:t>
      </w:r>
      <w:proofErr w:type="gramEnd"/>
      <w:r w:rsidRPr="00CC7D35">
        <w:rPr>
          <w:sz w:val="28"/>
          <w:szCs w:val="28"/>
        </w:rPr>
        <w:t xml:space="preserve">/с. На </w:t>
      </w:r>
      <w:proofErr w:type="gramStart"/>
      <w:r w:rsidRPr="00CC7D35">
        <w:rPr>
          <w:sz w:val="28"/>
          <w:szCs w:val="28"/>
        </w:rPr>
        <w:t>какой</w:t>
      </w:r>
      <w:proofErr w:type="gramEnd"/>
      <w:r w:rsidRPr="00CC7D35">
        <w:rPr>
          <w:sz w:val="28"/>
          <w:szCs w:val="28"/>
        </w:rPr>
        <w:t xml:space="preserve"> высоте его потенциальная и кинетическая энергия станут одинаковыми?</w:t>
      </w:r>
    </w:p>
    <w:p w:rsidR="00FB333F" w:rsidRDefault="00FB333F" w:rsidP="00175F90">
      <w:pPr>
        <w:rPr>
          <w:b/>
          <w:sz w:val="28"/>
        </w:rPr>
      </w:pPr>
    </w:p>
    <w:p w:rsidR="00FB333F" w:rsidRPr="00FB333F" w:rsidRDefault="00FB333F" w:rsidP="00FB333F">
      <w:pPr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FB333F">
        <w:rPr>
          <w:sz w:val="28"/>
          <w:szCs w:val="28"/>
        </w:rPr>
        <w:t xml:space="preserve">Мяч брошен с высоты 12 метров над поверхностью земли. Считая удар мяча о землю </w:t>
      </w:r>
      <w:proofErr w:type="gramStart"/>
      <w:r w:rsidRPr="00FB333F">
        <w:rPr>
          <w:sz w:val="28"/>
          <w:szCs w:val="28"/>
        </w:rPr>
        <w:t>абсолютно упругим</w:t>
      </w:r>
      <w:proofErr w:type="gramEnd"/>
      <w:r w:rsidRPr="00FB333F">
        <w:rPr>
          <w:sz w:val="28"/>
          <w:szCs w:val="28"/>
        </w:rPr>
        <w:t>, определить:</w:t>
      </w:r>
    </w:p>
    <w:p w:rsidR="00FB333F" w:rsidRPr="00FB333F" w:rsidRDefault="00FB333F" w:rsidP="00FB333F">
      <w:pPr>
        <w:rPr>
          <w:sz w:val="28"/>
          <w:szCs w:val="28"/>
        </w:rPr>
      </w:pPr>
      <w:r w:rsidRPr="00FB333F">
        <w:rPr>
          <w:sz w:val="28"/>
          <w:szCs w:val="28"/>
        </w:rPr>
        <w:t>a)</w:t>
      </w:r>
      <w:r w:rsidRPr="00FB333F">
        <w:rPr>
          <w:sz w:val="28"/>
          <w:szCs w:val="28"/>
        </w:rPr>
        <w:tab/>
        <w:t>Какой будет механическая энергия мяча в момент удара о землю, если его масса 500 г., а начальная скорость составляет 12 м/</w:t>
      </w:r>
      <w:proofErr w:type="gramStart"/>
      <w:r w:rsidRPr="00FB333F">
        <w:rPr>
          <w:sz w:val="28"/>
          <w:szCs w:val="28"/>
        </w:rPr>
        <w:t>с</w:t>
      </w:r>
      <w:proofErr w:type="gramEnd"/>
      <w:r w:rsidRPr="00FB333F">
        <w:rPr>
          <w:sz w:val="28"/>
          <w:szCs w:val="28"/>
        </w:rPr>
        <w:t>.</w:t>
      </w:r>
    </w:p>
    <w:p w:rsidR="00FB333F" w:rsidRDefault="00FB333F" w:rsidP="00FB333F">
      <w:pPr>
        <w:rPr>
          <w:sz w:val="28"/>
        </w:rPr>
      </w:pPr>
      <w:r w:rsidRPr="00FB333F">
        <w:rPr>
          <w:sz w:val="28"/>
          <w:szCs w:val="28"/>
        </w:rPr>
        <w:t>b)</w:t>
      </w:r>
      <w:r w:rsidRPr="00FB333F">
        <w:rPr>
          <w:sz w:val="28"/>
          <w:szCs w:val="28"/>
        </w:rPr>
        <w:tab/>
        <w:t>С какой скоростью надо бросить мяч, чтобы он подпрыгнул на высоту 14 метров.</w:t>
      </w:r>
    </w:p>
    <w:p w:rsidR="00FB333F" w:rsidRDefault="00FB333F" w:rsidP="00175F90">
      <w:pPr>
        <w:rPr>
          <w:sz w:val="28"/>
        </w:rPr>
      </w:pPr>
    </w:p>
    <w:p w:rsidR="00175F90" w:rsidRDefault="00175F90" w:rsidP="00175F90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FB333F">
        <w:rPr>
          <w:b/>
          <w:sz w:val="28"/>
          <w:szCs w:val="28"/>
        </w:rPr>
        <w:t>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FB333F" w:rsidRPr="00FB333F">
        <w:rPr>
          <w:sz w:val="28"/>
          <w:szCs w:val="28"/>
        </w:rPr>
        <w:t xml:space="preserve">Тело массой 1 кг падает с высоты 2 метров на тело массой 0,5 кг, укрепленного на пружине, жесткость которой составляет 20 кН/м. </w:t>
      </w:r>
      <w:r w:rsidR="00FB333F" w:rsidRPr="00FB333F">
        <w:rPr>
          <w:sz w:val="28"/>
          <w:szCs w:val="28"/>
        </w:rPr>
        <w:lastRenderedPageBreak/>
        <w:t>Определите максимальное сжатие пружины, если удар абсолютно неупругий. Массой пружины пренебречь.</w:t>
      </w:r>
    </w:p>
    <w:p w:rsidR="00175F90" w:rsidRDefault="00175F90" w:rsidP="00175F90">
      <w:pPr>
        <w:jc w:val="both"/>
        <w:rPr>
          <w:sz w:val="28"/>
          <w:szCs w:val="28"/>
        </w:rPr>
      </w:pPr>
    </w:p>
    <w:p w:rsidR="00175F90" w:rsidRPr="00EF1C9A" w:rsidRDefault="00175F90" w:rsidP="00175F90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175F90" w:rsidRPr="00EF1C9A" w:rsidRDefault="00175F90" w:rsidP="00175F90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175F90" w:rsidRPr="00EF1C9A" w:rsidRDefault="00175F90" w:rsidP="00175F90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175F90" w:rsidRDefault="00175F90" w:rsidP="00175F90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7B149E" w:rsidRDefault="007B149E" w:rsidP="00175F90">
      <w:pPr>
        <w:rPr>
          <w:sz w:val="28"/>
        </w:rPr>
      </w:pPr>
    </w:p>
    <w:p w:rsidR="0033773D" w:rsidRPr="0033773D" w:rsidRDefault="0033773D" w:rsidP="0033773D">
      <w:pPr>
        <w:jc w:val="center"/>
        <w:rPr>
          <w:b/>
          <w:sz w:val="28"/>
          <w:szCs w:val="28"/>
        </w:rPr>
      </w:pPr>
      <w:r w:rsidRPr="0033773D">
        <w:rPr>
          <w:b/>
          <w:sz w:val="28"/>
          <w:szCs w:val="28"/>
        </w:rPr>
        <w:t>Практическая  работа  №7</w:t>
      </w:r>
    </w:p>
    <w:p w:rsidR="0033773D" w:rsidRDefault="0033773D" w:rsidP="0033773D">
      <w:pPr>
        <w:jc w:val="center"/>
        <w:rPr>
          <w:sz w:val="28"/>
          <w:szCs w:val="28"/>
        </w:rPr>
      </w:pPr>
      <w:r w:rsidRPr="0033773D">
        <w:rPr>
          <w:sz w:val="28"/>
          <w:szCs w:val="28"/>
        </w:rPr>
        <w:t xml:space="preserve">ИЗУЧЕНИЕ ЗАКОНОВ СОХРАНЕНИЯ </w:t>
      </w:r>
    </w:p>
    <w:p w:rsidR="007B149E" w:rsidRPr="0033773D" w:rsidRDefault="0033773D" w:rsidP="0033773D">
      <w:pPr>
        <w:jc w:val="center"/>
        <w:rPr>
          <w:sz w:val="28"/>
          <w:szCs w:val="28"/>
        </w:rPr>
      </w:pPr>
      <w:r w:rsidRPr="0033773D">
        <w:rPr>
          <w:sz w:val="28"/>
          <w:szCs w:val="28"/>
        </w:rPr>
        <w:t>НА ПРИМЕРЕ УДАРА Ш</w:t>
      </w:r>
      <w:r>
        <w:rPr>
          <w:sz w:val="28"/>
          <w:szCs w:val="28"/>
        </w:rPr>
        <w:t>АРОВ И БАЛЛИСТИЧЕСКОГО МАЯТНИКА</w:t>
      </w:r>
    </w:p>
    <w:p w:rsidR="00175F90" w:rsidRPr="00D43072" w:rsidRDefault="00175F90" w:rsidP="00175F90">
      <w:pPr>
        <w:jc w:val="both"/>
        <w:rPr>
          <w:sz w:val="28"/>
          <w:szCs w:val="28"/>
        </w:rPr>
      </w:pPr>
    </w:p>
    <w:p w:rsidR="0033773D" w:rsidRDefault="0033773D" w:rsidP="0033773D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33773D" w:rsidRDefault="0033773D" w:rsidP="0033773D">
      <w:pPr>
        <w:rPr>
          <w:b/>
          <w:sz w:val="28"/>
        </w:rPr>
      </w:pPr>
    </w:p>
    <w:p w:rsidR="00193FEC" w:rsidRDefault="0033773D" w:rsidP="00193FEC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DA0859">
        <w:rPr>
          <w:sz w:val="28"/>
          <w:szCs w:val="28"/>
        </w:rPr>
        <w:t>Шар массой 800 грамм, движущийся по горизонтальной поверхности со скоростью 10 м/</w:t>
      </w:r>
      <w:proofErr w:type="gramStart"/>
      <w:r w:rsidR="00DA0859">
        <w:rPr>
          <w:sz w:val="28"/>
          <w:szCs w:val="28"/>
        </w:rPr>
        <w:t>с</w:t>
      </w:r>
      <w:proofErr w:type="gramEnd"/>
      <w:r w:rsidR="00DA0859">
        <w:rPr>
          <w:sz w:val="28"/>
          <w:szCs w:val="28"/>
        </w:rPr>
        <w:t xml:space="preserve">, сталкивается </w:t>
      </w:r>
      <w:proofErr w:type="gramStart"/>
      <w:r w:rsidR="00DA0859">
        <w:rPr>
          <w:sz w:val="28"/>
          <w:szCs w:val="28"/>
        </w:rPr>
        <w:t>с</w:t>
      </w:r>
      <w:proofErr w:type="gramEnd"/>
      <w:r w:rsidR="00DA0859">
        <w:rPr>
          <w:sz w:val="28"/>
          <w:szCs w:val="28"/>
        </w:rPr>
        <w:t xml:space="preserve"> неподвижным шаром массой 500 грамм</w:t>
      </w:r>
      <w:r w:rsidR="00193FEC">
        <w:rPr>
          <w:sz w:val="28"/>
          <w:szCs w:val="28"/>
        </w:rPr>
        <w:t>. Определить:</w:t>
      </w:r>
    </w:p>
    <w:p w:rsidR="00193FEC" w:rsidRDefault="00193FEC" w:rsidP="00193FEC">
      <w:pPr>
        <w:pStyle w:val="a7"/>
        <w:numPr>
          <w:ilvl w:val="0"/>
          <w:numId w:val="2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Какими будут скорости шаров после столкновения, если удар считается центральным и </w:t>
      </w:r>
      <w:proofErr w:type="gramStart"/>
      <w:r>
        <w:rPr>
          <w:rFonts w:ascii="Times New Roman" w:hAnsi="Times New Roman"/>
          <w:sz w:val="28"/>
          <w:szCs w:val="28"/>
        </w:rPr>
        <w:t>абсолютно упругим</w:t>
      </w:r>
      <w:proofErr w:type="gramEnd"/>
      <w:r>
        <w:rPr>
          <w:rFonts w:ascii="Times New Roman" w:hAnsi="Times New Roman"/>
          <w:sz w:val="28"/>
          <w:szCs w:val="28"/>
        </w:rPr>
        <w:t>.</w:t>
      </w:r>
      <w:r w:rsidRPr="006C7A95">
        <w:rPr>
          <w:rFonts w:ascii="Times New Roman" w:hAnsi="Times New Roman"/>
          <w:sz w:val="28"/>
          <w:szCs w:val="28"/>
        </w:rPr>
        <w:t xml:space="preserve"> </w:t>
      </w:r>
    </w:p>
    <w:p w:rsidR="00193FEC" w:rsidRDefault="00193FEC" w:rsidP="00193FEC">
      <w:pPr>
        <w:pStyle w:val="a7"/>
        <w:numPr>
          <w:ilvl w:val="0"/>
          <w:numId w:val="25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общую механическую энергию шаров после столкновения, считая удар абсолютно неупругим. </w:t>
      </w:r>
    </w:p>
    <w:p w:rsidR="00DA0859" w:rsidRDefault="00DA0859" w:rsidP="0033773D">
      <w:pPr>
        <w:spacing w:line="276" w:lineRule="auto"/>
        <w:jc w:val="both"/>
        <w:rPr>
          <w:b/>
          <w:sz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DA0859">
        <w:rPr>
          <w:sz w:val="28"/>
          <w:szCs w:val="28"/>
        </w:rPr>
        <w:t>Тело, летящее с горизонтальной скоростью 300 м/</w:t>
      </w:r>
      <w:proofErr w:type="gramStart"/>
      <w:r w:rsidRPr="00DA0859">
        <w:rPr>
          <w:sz w:val="28"/>
          <w:szCs w:val="28"/>
        </w:rPr>
        <w:t>с</w:t>
      </w:r>
      <w:proofErr w:type="gramEnd"/>
      <w:r w:rsidRPr="00DA0859">
        <w:rPr>
          <w:sz w:val="28"/>
          <w:szCs w:val="28"/>
        </w:rPr>
        <w:t xml:space="preserve"> попадает </w:t>
      </w:r>
      <w:proofErr w:type="gramStart"/>
      <w:r w:rsidRPr="00DA0859">
        <w:rPr>
          <w:sz w:val="28"/>
          <w:szCs w:val="28"/>
        </w:rPr>
        <w:t>в</w:t>
      </w:r>
      <w:proofErr w:type="gramEnd"/>
      <w:r w:rsidRPr="00DA0859">
        <w:rPr>
          <w:sz w:val="28"/>
          <w:szCs w:val="28"/>
        </w:rPr>
        <w:t xml:space="preserve"> другое тело массой 5 кг, висящее на длинной нити. Удар считается абсолютно неупругим. Высота, на которую поднимается второе тело, если первое тело застрянет в нем, равна 5 м. Чему равна масса первого тела?</w:t>
      </w:r>
    </w:p>
    <w:p w:rsidR="00DA0859" w:rsidRDefault="00DA0859" w:rsidP="0033773D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</w:p>
    <w:p w:rsidR="0033773D" w:rsidRPr="00EF1C9A" w:rsidRDefault="0033773D" w:rsidP="0033773D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33773D" w:rsidRPr="00EF1C9A" w:rsidRDefault="0033773D" w:rsidP="0033773D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33773D" w:rsidRPr="00EF1C9A" w:rsidRDefault="0033773D" w:rsidP="0033773D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33773D" w:rsidRDefault="0033773D" w:rsidP="0033773D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33773D" w:rsidRDefault="0033773D" w:rsidP="0033773D">
      <w:pPr>
        <w:spacing w:line="276" w:lineRule="auto"/>
        <w:jc w:val="both"/>
        <w:rPr>
          <w:b/>
          <w:sz w:val="28"/>
        </w:rPr>
      </w:pPr>
    </w:p>
    <w:p w:rsidR="0033773D" w:rsidRDefault="0033773D" w:rsidP="009A2232">
      <w:pPr>
        <w:spacing w:line="276" w:lineRule="auto"/>
        <w:jc w:val="center"/>
        <w:rPr>
          <w:b/>
          <w:sz w:val="28"/>
        </w:rPr>
      </w:pPr>
    </w:p>
    <w:p w:rsidR="009A2232" w:rsidRDefault="009A2232" w:rsidP="009A2232">
      <w:pPr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t xml:space="preserve">Контрольная работа № </w:t>
      </w:r>
      <w:r w:rsidR="00E445F4">
        <w:rPr>
          <w:b/>
          <w:sz w:val="28"/>
        </w:rPr>
        <w:t>1</w:t>
      </w:r>
    </w:p>
    <w:p w:rsidR="009A2232" w:rsidRPr="0099140F" w:rsidRDefault="009A2232" w:rsidP="009A2232">
      <w:pPr>
        <w:jc w:val="center"/>
        <w:rPr>
          <w:sz w:val="28"/>
        </w:rPr>
      </w:pPr>
      <w:r w:rsidRPr="0099140F">
        <w:rPr>
          <w:sz w:val="28"/>
        </w:rPr>
        <w:t>РЕШ</w:t>
      </w:r>
      <w:r>
        <w:rPr>
          <w:sz w:val="28"/>
        </w:rPr>
        <w:t>ЕНИЕ ЗАДАЧ ПО ТЕМЕ «</w:t>
      </w:r>
      <w:r w:rsidR="00E445F4">
        <w:rPr>
          <w:sz w:val="28"/>
        </w:rPr>
        <w:t>МЕХАНИКА</w:t>
      </w:r>
      <w:r>
        <w:rPr>
          <w:sz w:val="28"/>
        </w:rPr>
        <w:t>»</w:t>
      </w:r>
    </w:p>
    <w:p w:rsidR="00E445F4" w:rsidRDefault="00E445F4" w:rsidP="009A2232">
      <w:pPr>
        <w:rPr>
          <w:b/>
          <w:sz w:val="28"/>
        </w:rPr>
      </w:pPr>
    </w:p>
    <w:p w:rsidR="009A2232" w:rsidRDefault="009A2232" w:rsidP="009A2232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9A2232" w:rsidRDefault="009A2232" w:rsidP="009A2232">
      <w:pPr>
        <w:rPr>
          <w:b/>
          <w:sz w:val="28"/>
        </w:rPr>
      </w:pPr>
    </w:p>
    <w:p w:rsidR="00E445F4" w:rsidRPr="004C6C00" w:rsidRDefault="00E445F4" w:rsidP="00E445F4">
      <w:pPr>
        <w:pStyle w:val="a7"/>
        <w:ind w:left="426"/>
        <w:jc w:val="center"/>
        <w:rPr>
          <w:rFonts w:ascii="Times New Roman" w:hAnsi="Times New Roman"/>
          <w:b/>
          <w:sz w:val="28"/>
          <w:szCs w:val="28"/>
        </w:rPr>
      </w:pPr>
      <w:r w:rsidRPr="004C6C00">
        <w:rPr>
          <w:rFonts w:ascii="Times New Roman" w:hAnsi="Times New Roman"/>
          <w:b/>
          <w:sz w:val="28"/>
          <w:szCs w:val="28"/>
        </w:rPr>
        <w:t>Вариант 1</w:t>
      </w:r>
    </w:p>
    <w:p w:rsidR="00E445F4" w:rsidRPr="004C6C00" w:rsidRDefault="00E445F4" w:rsidP="00E445F4">
      <w:pPr>
        <w:pStyle w:val="a7"/>
        <w:ind w:left="426"/>
        <w:jc w:val="both"/>
        <w:rPr>
          <w:rFonts w:ascii="Times New Roman" w:hAnsi="Times New Roman"/>
          <w:sz w:val="28"/>
          <w:szCs w:val="28"/>
        </w:rPr>
      </w:pPr>
    </w:p>
    <w:p w:rsidR="00E445F4" w:rsidRPr="004C6C00" w:rsidRDefault="00E445F4" w:rsidP="00E445F4">
      <w:pPr>
        <w:pStyle w:val="a7"/>
        <w:numPr>
          <w:ilvl w:val="0"/>
          <w:numId w:val="5"/>
        </w:numPr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графике (рис.1) изображена зависимость проекции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</m:oMath>
      <w:r>
        <w:rPr>
          <w:rFonts w:ascii="Times New Roman" w:hAnsi="Times New Roman"/>
          <w:sz w:val="28"/>
          <w:szCs w:val="28"/>
        </w:rPr>
        <w:t>скорости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тела</w:t>
      </w:r>
      <w:r>
        <w:rPr>
          <w:rFonts w:ascii="Times New Roman" w:eastAsiaTheme="minorEastAsia" w:hAnsi="Times New Roman"/>
          <w:sz w:val="28"/>
          <w:szCs w:val="28"/>
        </w:rPr>
        <w:t>, движущегося вдоль оси</w:t>
      </w:r>
      <w:proofErr w:type="gramStart"/>
      <w:r>
        <w:rPr>
          <w:rFonts w:ascii="Times New Roman" w:eastAsiaTheme="minorEastAsia" w:hAnsi="Times New Roman"/>
          <w:sz w:val="28"/>
          <w:szCs w:val="28"/>
        </w:rPr>
        <w:t xml:space="preserve"> О</w:t>
      </w:r>
      <w:proofErr w:type="gramEnd"/>
      <w:r>
        <w:rPr>
          <w:rFonts w:ascii="Times New Roman" w:eastAsiaTheme="minorEastAsia" w:hAnsi="Times New Roman"/>
          <w:sz w:val="28"/>
          <w:szCs w:val="28"/>
        </w:rPr>
        <w:t xml:space="preserve">х, от времени </w:t>
      </w:r>
      <m:oMath>
        <m:r>
          <w:rPr>
            <w:rFonts w:ascii="Cambria Math" w:hAnsi="Cambria Math"/>
            <w:sz w:val="28"/>
            <w:szCs w:val="28"/>
          </w:rPr>
          <m:t>t</m:t>
        </m:r>
      </m:oMath>
      <w:r w:rsidRPr="004C6C00">
        <w:rPr>
          <w:rFonts w:ascii="Times New Roman" w:hAnsi="Times New Roman"/>
          <w:sz w:val="28"/>
          <w:szCs w:val="28"/>
        </w:rPr>
        <w:t>.</w:t>
      </w:r>
      <w:r w:rsidRPr="00943EC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Определите путь, пройденный телом за промежуток времени с 3 секунды до 7 секунды.</w:t>
      </w:r>
    </w:p>
    <w:p w:rsidR="00E445F4" w:rsidRPr="004C6C00" w:rsidRDefault="00E445F4" w:rsidP="00E445F4">
      <w:pPr>
        <w:pStyle w:val="a7"/>
        <w:numPr>
          <w:ilvl w:val="0"/>
          <w:numId w:val="5"/>
        </w:numPr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4C6C00">
        <w:rPr>
          <w:rFonts w:ascii="Times New Roman" w:hAnsi="Times New Roman"/>
          <w:sz w:val="28"/>
          <w:szCs w:val="28"/>
        </w:rPr>
        <w:t>втомобил</w:t>
      </w:r>
      <w:r>
        <w:rPr>
          <w:rFonts w:ascii="Times New Roman" w:hAnsi="Times New Roman"/>
          <w:sz w:val="28"/>
          <w:szCs w:val="28"/>
        </w:rPr>
        <w:t>ь</w:t>
      </w:r>
      <w:r w:rsidRPr="004C6C00">
        <w:rPr>
          <w:rFonts w:ascii="Times New Roman" w:hAnsi="Times New Roman"/>
          <w:sz w:val="28"/>
          <w:szCs w:val="28"/>
        </w:rPr>
        <w:t xml:space="preserve"> массой 2 тонны</w:t>
      </w:r>
      <w:r>
        <w:rPr>
          <w:rFonts w:ascii="Times New Roman" w:hAnsi="Times New Roman"/>
          <w:sz w:val="28"/>
          <w:szCs w:val="28"/>
        </w:rPr>
        <w:t>, двигаясь по горизонтальному пути, через 10 секунд достигает скорости 35 м/с</w:t>
      </w:r>
      <w:r w:rsidRPr="004C6C00">
        <w:rPr>
          <w:rFonts w:ascii="Times New Roman" w:eastAsiaTheme="minorEastAsia" w:hAnsi="Times New Roman"/>
          <w:sz w:val="28"/>
          <w:szCs w:val="28"/>
        </w:rPr>
        <w:t>. Определите силу тяги двигателя, если:</w:t>
      </w:r>
    </w:p>
    <w:p w:rsidR="00E445F4" w:rsidRPr="004C6C00" w:rsidRDefault="00E445F4" w:rsidP="00E445F4">
      <w:pPr>
        <w:pStyle w:val="a7"/>
        <w:numPr>
          <w:ilvl w:val="1"/>
          <w:numId w:val="5"/>
        </w:numPr>
        <w:jc w:val="both"/>
        <w:rPr>
          <w:sz w:val="28"/>
          <w:szCs w:val="28"/>
        </w:rPr>
      </w:pPr>
      <w:r w:rsidRPr="004C6C00">
        <w:rPr>
          <w:rFonts w:ascii="Times New Roman" w:eastAsiaTheme="minorEastAsia" w:hAnsi="Times New Roman"/>
          <w:sz w:val="28"/>
          <w:szCs w:val="28"/>
        </w:rPr>
        <w:t xml:space="preserve">коэффициент трения </w:t>
      </w:r>
      <m:oMath>
        <m:r>
          <w:rPr>
            <w:rFonts w:ascii="Cambria Math" w:eastAsiaTheme="minorEastAsia" w:hAnsi="Cambria Math"/>
            <w:sz w:val="28"/>
            <w:szCs w:val="28"/>
          </w:rPr>
          <m:t>μ=0,8.</m:t>
        </m:r>
      </m:oMath>
    </w:p>
    <w:p w:rsidR="00E445F4" w:rsidRPr="004C6C00" w:rsidRDefault="00E445F4" w:rsidP="00E445F4">
      <w:pPr>
        <w:pStyle w:val="a7"/>
        <w:numPr>
          <w:ilvl w:val="1"/>
          <w:numId w:val="5"/>
        </w:numPr>
        <w:jc w:val="both"/>
        <w:rPr>
          <w:rFonts w:ascii="Times New Roman" w:hAnsi="Times New Roman"/>
          <w:sz w:val="28"/>
          <w:szCs w:val="28"/>
        </w:rPr>
      </w:pPr>
      <w:r w:rsidRPr="004C6C00">
        <w:rPr>
          <w:rFonts w:ascii="Times New Roman" w:hAnsi="Times New Roman"/>
          <w:sz w:val="28"/>
          <w:szCs w:val="28"/>
        </w:rPr>
        <w:t xml:space="preserve">сопротивлением движению пренебречь. </w:t>
      </w:r>
    </w:p>
    <w:p w:rsidR="00E445F4" w:rsidRPr="00E209E8" w:rsidRDefault="00E445F4" w:rsidP="00E445F4">
      <w:pPr>
        <w:pStyle w:val="a7"/>
        <w:numPr>
          <w:ilvl w:val="0"/>
          <w:numId w:val="5"/>
        </w:numPr>
        <w:jc w:val="both"/>
        <w:rPr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Тело массой 3 кг падает с высоты 5 метров на тело массой 0,6 кг, укрепленного на пружине, жесткость которой составляет 10 кН/м. Определите максимальное сжатие пружины, если удар абсолютно неупругий. Массой пружины пренебречь.</w:t>
      </w:r>
    </w:p>
    <w:p w:rsidR="00E445F4" w:rsidRPr="00E209E8" w:rsidRDefault="00E445F4" w:rsidP="00E445F4">
      <w:pPr>
        <w:pStyle w:val="a7"/>
        <w:ind w:left="786"/>
        <w:jc w:val="both"/>
        <w:rPr>
          <w:sz w:val="18"/>
          <w:szCs w:val="18"/>
        </w:rPr>
      </w:pPr>
    </w:p>
    <w:p w:rsidR="00E445F4" w:rsidRPr="004C6C00" w:rsidRDefault="00E445F4" w:rsidP="00E445F4">
      <w:pPr>
        <w:pStyle w:val="a7"/>
        <w:spacing w:before="240"/>
        <w:ind w:left="426"/>
        <w:jc w:val="center"/>
        <w:rPr>
          <w:rFonts w:ascii="Times New Roman" w:hAnsi="Times New Roman"/>
          <w:b/>
          <w:sz w:val="28"/>
          <w:szCs w:val="28"/>
        </w:rPr>
      </w:pPr>
      <w:r w:rsidRPr="004C6C00">
        <w:rPr>
          <w:rFonts w:ascii="Times New Roman" w:hAnsi="Times New Roman"/>
          <w:b/>
          <w:sz w:val="28"/>
          <w:szCs w:val="28"/>
        </w:rPr>
        <w:t xml:space="preserve">Вариант </w:t>
      </w:r>
      <w:r>
        <w:rPr>
          <w:rFonts w:ascii="Times New Roman" w:hAnsi="Times New Roman"/>
          <w:b/>
          <w:sz w:val="28"/>
          <w:szCs w:val="28"/>
        </w:rPr>
        <w:t>2</w:t>
      </w:r>
    </w:p>
    <w:p w:rsidR="00E445F4" w:rsidRPr="004C6C00" w:rsidRDefault="00E445F4" w:rsidP="00E445F4">
      <w:pPr>
        <w:pStyle w:val="a7"/>
        <w:ind w:left="426"/>
        <w:jc w:val="both"/>
        <w:rPr>
          <w:rFonts w:ascii="Times New Roman" w:hAnsi="Times New Roman"/>
          <w:sz w:val="28"/>
          <w:szCs w:val="28"/>
        </w:rPr>
      </w:pPr>
    </w:p>
    <w:p w:rsidR="00E445F4" w:rsidRPr="004C6C00" w:rsidRDefault="00E445F4" w:rsidP="00E445F4">
      <w:pPr>
        <w:pStyle w:val="a7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графике (рис.1) изображена зависимость проекции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</m:oMath>
      <w:r>
        <w:rPr>
          <w:rFonts w:ascii="Times New Roman" w:hAnsi="Times New Roman"/>
          <w:sz w:val="28"/>
          <w:szCs w:val="28"/>
        </w:rPr>
        <w:t>скорости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тела</w:t>
      </w:r>
      <w:r>
        <w:rPr>
          <w:rFonts w:ascii="Times New Roman" w:eastAsiaTheme="minorEastAsia" w:hAnsi="Times New Roman"/>
          <w:sz w:val="28"/>
          <w:szCs w:val="28"/>
        </w:rPr>
        <w:t>, движущегося вдоль оси</w:t>
      </w:r>
      <w:proofErr w:type="gramStart"/>
      <w:r>
        <w:rPr>
          <w:rFonts w:ascii="Times New Roman" w:eastAsiaTheme="minorEastAsia" w:hAnsi="Times New Roman"/>
          <w:sz w:val="28"/>
          <w:szCs w:val="28"/>
        </w:rPr>
        <w:t xml:space="preserve"> О</w:t>
      </w:r>
      <w:proofErr w:type="gramEnd"/>
      <w:r>
        <w:rPr>
          <w:rFonts w:ascii="Times New Roman" w:eastAsiaTheme="minorEastAsia" w:hAnsi="Times New Roman"/>
          <w:sz w:val="28"/>
          <w:szCs w:val="28"/>
        </w:rPr>
        <w:t xml:space="preserve">х, от времени </w:t>
      </w:r>
      <m:oMath>
        <m:r>
          <w:rPr>
            <w:rFonts w:ascii="Cambria Math" w:hAnsi="Cambria Math"/>
            <w:sz w:val="28"/>
            <w:szCs w:val="28"/>
          </w:rPr>
          <m:t>t</m:t>
        </m:r>
      </m:oMath>
      <w:r w:rsidRPr="004C6C00">
        <w:rPr>
          <w:rFonts w:ascii="Times New Roman" w:hAnsi="Times New Roman"/>
          <w:sz w:val="28"/>
          <w:szCs w:val="28"/>
        </w:rPr>
        <w:t>.</w:t>
      </w:r>
      <w:r w:rsidRPr="00943EC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Определите путь, пройденный телом за промежуток времени с 0 секунды до 5 секунды.</w:t>
      </w:r>
    </w:p>
    <w:p w:rsidR="00E445F4" w:rsidRPr="004C6C00" w:rsidRDefault="00E445F4" w:rsidP="00E445F4">
      <w:pPr>
        <w:pStyle w:val="a7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Грузовик</w:t>
      </w:r>
      <w:r w:rsidRPr="004C6C00">
        <w:rPr>
          <w:rFonts w:ascii="Times New Roman" w:hAnsi="Times New Roman"/>
          <w:sz w:val="28"/>
          <w:szCs w:val="28"/>
        </w:rPr>
        <w:t xml:space="preserve"> массой </w:t>
      </w:r>
      <w:r>
        <w:rPr>
          <w:rFonts w:ascii="Times New Roman" w:hAnsi="Times New Roman"/>
          <w:sz w:val="28"/>
          <w:szCs w:val="28"/>
        </w:rPr>
        <w:t>3,5</w:t>
      </w:r>
      <w:r w:rsidRPr="004C6C00">
        <w:rPr>
          <w:rFonts w:ascii="Times New Roman" w:hAnsi="Times New Roman"/>
          <w:sz w:val="28"/>
          <w:szCs w:val="28"/>
        </w:rPr>
        <w:t xml:space="preserve"> тонны</w:t>
      </w:r>
      <w:r>
        <w:rPr>
          <w:rFonts w:ascii="Times New Roman" w:hAnsi="Times New Roman"/>
          <w:sz w:val="28"/>
          <w:szCs w:val="28"/>
        </w:rPr>
        <w:t>, двигаясь по горизонтальному пути, за 10 секунд изменил скорость от 7,5 м/с до 22,5 м/с</w:t>
      </w:r>
      <w:r w:rsidRPr="004C6C00">
        <w:rPr>
          <w:rFonts w:ascii="Times New Roman" w:eastAsiaTheme="minorEastAsia" w:hAnsi="Times New Roman"/>
          <w:sz w:val="28"/>
          <w:szCs w:val="28"/>
        </w:rPr>
        <w:t>. Определите силу тяги двигателя, если:</w:t>
      </w:r>
    </w:p>
    <w:p w:rsidR="00E445F4" w:rsidRPr="004C6C00" w:rsidRDefault="00E445F4" w:rsidP="00E445F4">
      <w:pPr>
        <w:pStyle w:val="a7"/>
        <w:numPr>
          <w:ilvl w:val="1"/>
          <w:numId w:val="6"/>
        </w:numPr>
        <w:jc w:val="both"/>
        <w:rPr>
          <w:sz w:val="28"/>
          <w:szCs w:val="28"/>
        </w:rPr>
      </w:pPr>
      <w:r w:rsidRPr="004C6C00">
        <w:rPr>
          <w:rFonts w:ascii="Times New Roman" w:eastAsiaTheme="minorEastAsia" w:hAnsi="Times New Roman"/>
          <w:sz w:val="28"/>
          <w:szCs w:val="28"/>
        </w:rPr>
        <w:t xml:space="preserve">коэффициент трения </w:t>
      </w:r>
      <m:oMath>
        <m:r>
          <w:rPr>
            <w:rFonts w:ascii="Cambria Math" w:eastAsiaTheme="minorEastAsia" w:hAnsi="Cambria Math"/>
            <w:sz w:val="28"/>
            <w:szCs w:val="28"/>
          </w:rPr>
          <m:t>μ=0,02.</m:t>
        </m:r>
      </m:oMath>
    </w:p>
    <w:p w:rsidR="00E445F4" w:rsidRPr="004C6C00" w:rsidRDefault="00E445F4" w:rsidP="00E445F4">
      <w:pPr>
        <w:pStyle w:val="a7"/>
        <w:numPr>
          <w:ilvl w:val="1"/>
          <w:numId w:val="6"/>
        </w:numPr>
        <w:jc w:val="both"/>
        <w:rPr>
          <w:rFonts w:ascii="Times New Roman" w:hAnsi="Times New Roman"/>
          <w:sz w:val="28"/>
          <w:szCs w:val="28"/>
        </w:rPr>
      </w:pPr>
      <w:r w:rsidRPr="004C6C00">
        <w:rPr>
          <w:rFonts w:ascii="Times New Roman" w:hAnsi="Times New Roman"/>
          <w:sz w:val="28"/>
          <w:szCs w:val="28"/>
        </w:rPr>
        <w:t xml:space="preserve">сопротивлением движению пренебречь. </w:t>
      </w:r>
    </w:p>
    <w:p w:rsidR="00E445F4" w:rsidRPr="001F3A7D" w:rsidRDefault="00E445F4" w:rsidP="00E445F4">
      <w:pPr>
        <w:pStyle w:val="a7"/>
        <w:numPr>
          <w:ilvl w:val="0"/>
          <w:numId w:val="6"/>
        </w:numPr>
        <w:jc w:val="both"/>
        <w:rPr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>Тело массой 60 г, двигаясь горизонтально со скоростью 50 м/</w:t>
      </w:r>
      <w:proofErr w:type="gramStart"/>
      <w:r>
        <w:rPr>
          <w:rFonts w:ascii="Times New Roman" w:eastAsiaTheme="minorEastAsia" w:hAnsi="Times New Roman"/>
          <w:sz w:val="28"/>
          <w:szCs w:val="28"/>
        </w:rPr>
        <w:t>с</w:t>
      </w:r>
      <w:proofErr w:type="gramEnd"/>
      <w:r>
        <w:rPr>
          <w:rFonts w:ascii="Times New Roman" w:eastAsiaTheme="minorEastAsia" w:hAnsi="Times New Roman"/>
          <w:sz w:val="28"/>
          <w:szCs w:val="28"/>
        </w:rPr>
        <w:t xml:space="preserve">, попадает </w:t>
      </w:r>
      <w:proofErr w:type="gramStart"/>
      <w:r>
        <w:rPr>
          <w:rFonts w:ascii="Times New Roman" w:eastAsiaTheme="minorEastAsia" w:hAnsi="Times New Roman"/>
          <w:sz w:val="28"/>
          <w:szCs w:val="28"/>
        </w:rPr>
        <w:t>во</w:t>
      </w:r>
      <w:proofErr w:type="gramEnd"/>
      <w:r>
        <w:rPr>
          <w:rFonts w:ascii="Times New Roman" w:eastAsiaTheme="minorEastAsia" w:hAnsi="Times New Roman"/>
          <w:sz w:val="28"/>
          <w:szCs w:val="28"/>
        </w:rPr>
        <w:t xml:space="preserve"> второе тело  массой 2,94 кг и застревает в нем. Определите деформацию пружины жесткостью 15 кН/м, которая прикрепляет тело к стене. Силой трения пренебречь.</w:t>
      </w:r>
    </w:p>
    <w:p w:rsidR="00E445F4" w:rsidRDefault="00E445F4" w:rsidP="00E445F4">
      <w:pPr>
        <w:pStyle w:val="a7"/>
        <w:ind w:left="786"/>
        <w:jc w:val="both"/>
        <w:rPr>
          <w:rFonts w:ascii="Times New Roman" w:eastAsiaTheme="minorEastAsia" w:hAnsi="Times New Roman"/>
          <w:sz w:val="28"/>
          <w:szCs w:val="28"/>
        </w:rPr>
      </w:pPr>
    </w:p>
    <w:p w:rsidR="00E445F4" w:rsidRPr="004C6C00" w:rsidRDefault="00E445F4" w:rsidP="00E445F4">
      <w:pPr>
        <w:pStyle w:val="a7"/>
        <w:ind w:left="0"/>
        <w:jc w:val="center"/>
        <w:rPr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Рис.1 </w:t>
      </w:r>
      <w:r>
        <w:rPr>
          <w:rFonts w:ascii="Times New Roman" w:eastAsiaTheme="minorEastAsia" w:hAnsi="Times New Roman"/>
          <w:noProof/>
          <w:sz w:val="28"/>
          <w:szCs w:val="28"/>
          <w:lang w:eastAsia="ru-RU"/>
        </w:rPr>
        <w:drawing>
          <wp:inline distT="0" distB="0" distL="0" distR="0" wp14:anchorId="71CFE66B" wp14:editId="4FC78EC2">
            <wp:extent cx="3133725" cy="212774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12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232" w:rsidRDefault="009A2232" w:rsidP="009A2232">
      <w:pPr>
        <w:rPr>
          <w:b/>
          <w:sz w:val="28"/>
        </w:rPr>
      </w:pPr>
    </w:p>
    <w:p w:rsidR="009A2232" w:rsidRPr="00EF1C9A" w:rsidRDefault="009A2232" w:rsidP="009A2232">
      <w:pPr>
        <w:pStyle w:val="a7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9A2232" w:rsidRPr="00824CAC" w:rsidRDefault="009A2232" w:rsidP="009A2232">
      <w:pPr>
        <w:ind w:left="360"/>
        <w:rPr>
          <w:sz w:val="28"/>
        </w:rPr>
      </w:pPr>
      <w:r w:rsidRPr="00824CAC">
        <w:rPr>
          <w:sz w:val="28"/>
        </w:rPr>
        <w:t>1. Место (время) выполнения задания: задание выполняется в  аудитории во время занятия.</w:t>
      </w:r>
    </w:p>
    <w:p w:rsidR="009A2232" w:rsidRPr="00824CAC" w:rsidRDefault="009A2232" w:rsidP="009A2232">
      <w:pPr>
        <w:ind w:left="360"/>
        <w:rPr>
          <w:sz w:val="28"/>
        </w:rPr>
      </w:pPr>
      <w:r w:rsidRPr="00824CAC">
        <w:rPr>
          <w:sz w:val="28"/>
        </w:rPr>
        <w:t xml:space="preserve">2. Максимальное время выполнения задания: </w:t>
      </w:r>
      <w:r w:rsidRPr="00824CAC">
        <w:rPr>
          <w:sz w:val="28"/>
          <w:u w:val="single"/>
        </w:rPr>
        <w:t>45</w:t>
      </w:r>
      <w:r w:rsidRPr="00824CAC">
        <w:rPr>
          <w:sz w:val="28"/>
        </w:rPr>
        <w:t xml:space="preserve"> мин.</w:t>
      </w:r>
    </w:p>
    <w:p w:rsidR="009A2232" w:rsidRPr="00824CAC" w:rsidRDefault="009A2232" w:rsidP="009A2232">
      <w:pPr>
        <w:ind w:left="360"/>
        <w:rPr>
          <w:sz w:val="28"/>
          <w:szCs w:val="28"/>
        </w:rPr>
      </w:pPr>
      <w:r w:rsidRPr="00824CAC">
        <w:rPr>
          <w:sz w:val="28"/>
        </w:rPr>
        <w:t xml:space="preserve">3. Вы можете воспользоваться </w:t>
      </w:r>
      <w:r w:rsidR="00A833C1">
        <w:rPr>
          <w:sz w:val="28"/>
        </w:rPr>
        <w:t>справочным материалом</w:t>
      </w:r>
      <w:r w:rsidRPr="00824CAC">
        <w:rPr>
          <w:sz w:val="28"/>
        </w:rPr>
        <w:t>.</w:t>
      </w:r>
    </w:p>
    <w:p w:rsidR="00F220B8" w:rsidRDefault="00F220B8" w:rsidP="0078400E">
      <w:pPr>
        <w:rPr>
          <w:sz w:val="28"/>
        </w:rPr>
      </w:pPr>
    </w:p>
    <w:p w:rsidR="00354C47" w:rsidRDefault="00354C47" w:rsidP="00354C47">
      <w:pPr>
        <w:jc w:val="both"/>
        <w:rPr>
          <w:sz w:val="28"/>
        </w:rPr>
      </w:pPr>
      <w:r w:rsidRPr="00CB15AB">
        <w:rPr>
          <w:b/>
          <w:bCs/>
          <w:sz w:val="28"/>
          <w:szCs w:val="28"/>
        </w:rPr>
        <w:t xml:space="preserve">РАЗДЕЛ </w:t>
      </w:r>
      <w:r>
        <w:rPr>
          <w:b/>
          <w:bCs/>
          <w:sz w:val="28"/>
          <w:szCs w:val="28"/>
        </w:rPr>
        <w:t>2</w:t>
      </w:r>
      <w:r w:rsidRPr="00CB15AB">
        <w:rPr>
          <w:b/>
          <w:bCs/>
          <w:sz w:val="28"/>
          <w:szCs w:val="28"/>
        </w:rPr>
        <w:t>.</w:t>
      </w:r>
      <w:r w:rsidRPr="00CB15AB">
        <w:rPr>
          <w:b/>
          <w:bCs/>
          <w:sz w:val="28"/>
          <w:szCs w:val="28"/>
        </w:rPr>
        <w:tab/>
      </w:r>
      <w:r w:rsidRPr="00354C47">
        <w:rPr>
          <w:b/>
          <w:bCs/>
          <w:sz w:val="28"/>
          <w:szCs w:val="28"/>
        </w:rPr>
        <w:t>ОСНОВЫ МОЛЕКУЛЯРНОЙ ФИЗИКИ И ТЕРМОДИНАМИКИ</w:t>
      </w:r>
    </w:p>
    <w:p w:rsidR="000C68CE" w:rsidRDefault="000C68CE" w:rsidP="004941CF">
      <w:pPr>
        <w:spacing w:line="276" w:lineRule="auto"/>
        <w:jc w:val="center"/>
        <w:rPr>
          <w:b/>
          <w:sz w:val="28"/>
        </w:rPr>
      </w:pPr>
    </w:p>
    <w:p w:rsidR="000C68CE" w:rsidRPr="000C68CE" w:rsidRDefault="000C68CE" w:rsidP="000C68CE">
      <w:pPr>
        <w:jc w:val="center"/>
        <w:rPr>
          <w:b/>
          <w:sz w:val="28"/>
          <w:szCs w:val="28"/>
        </w:rPr>
      </w:pPr>
      <w:r w:rsidRPr="000C68CE">
        <w:rPr>
          <w:b/>
          <w:sz w:val="28"/>
          <w:szCs w:val="28"/>
        </w:rPr>
        <w:t>Практическая  работа №8</w:t>
      </w:r>
    </w:p>
    <w:p w:rsidR="000C68CE" w:rsidRPr="000C68CE" w:rsidRDefault="000C68CE" w:rsidP="000C68CE">
      <w:pPr>
        <w:spacing w:line="276" w:lineRule="auto"/>
        <w:jc w:val="center"/>
        <w:rPr>
          <w:b/>
          <w:sz w:val="28"/>
          <w:szCs w:val="28"/>
        </w:rPr>
      </w:pPr>
      <w:r w:rsidRPr="000C68CE">
        <w:rPr>
          <w:sz w:val="28"/>
          <w:szCs w:val="28"/>
        </w:rPr>
        <w:t>ИЗУЧЕНИЕ ГАЗОВЫХ ЗАКОНОВ</w:t>
      </w:r>
    </w:p>
    <w:p w:rsidR="000C68CE" w:rsidRDefault="000C68CE" w:rsidP="004941CF">
      <w:pPr>
        <w:spacing w:line="276" w:lineRule="auto"/>
        <w:jc w:val="center"/>
        <w:rPr>
          <w:b/>
          <w:sz w:val="28"/>
        </w:rPr>
      </w:pPr>
    </w:p>
    <w:p w:rsidR="000C68CE" w:rsidRDefault="000C68CE" w:rsidP="000C68CE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0C68CE" w:rsidRDefault="000C68CE" w:rsidP="000C68CE">
      <w:pPr>
        <w:rPr>
          <w:b/>
          <w:sz w:val="28"/>
        </w:rPr>
      </w:pPr>
    </w:p>
    <w:p w:rsidR="000C68CE" w:rsidRDefault="000C68CE" w:rsidP="000C68CE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8E576B" w:rsidRPr="008E576B">
        <w:rPr>
          <w:sz w:val="28"/>
          <w:szCs w:val="28"/>
        </w:rPr>
        <w:t>Дан график-цикл изменения состояния идеального газа в координатах V,T  (P, T). Представьте этот процесс и опишите его на графиках в координатах P, V и P, T (V, T).</w:t>
      </w:r>
    </w:p>
    <w:tbl>
      <w:tblPr>
        <w:tblStyle w:val="a3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51"/>
        <w:gridCol w:w="3168"/>
        <w:gridCol w:w="3102"/>
      </w:tblGrid>
      <w:tr w:rsidR="008E576B" w:rsidRPr="007F0AC6" w:rsidTr="008E576B">
        <w:trPr>
          <w:trHeight w:val="3178"/>
        </w:trPr>
        <w:tc>
          <w:tcPr>
            <w:tcW w:w="3061" w:type="dxa"/>
          </w:tcPr>
          <w:p w:rsidR="008E576B" w:rsidRPr="008E576B" w:rsidRDefault="008E576B" w:rsidP="008E576B">
            <w:pPr>
              <w:pStyle w:val="a7"/>
              <w:ind w:left="-250" w:firstLine="250"/>
              <w:rPr>
                <w:rFonts w:ascii="Times New Roman" w:hAnsi="Times New Roman"/>
                <w:sz w:val="28"/>
                <w:szCs w:val="28"/>
              </w:rPr>
            </w:pPr>
            <w:r w:rsidRPr="008E576B">
              <w:rPr>
                <w:rFonts w:ascii="Times New Roman" w:hAnsi="Times New Roman"/>
                <w:sz w:val="28"/>
                <w:szCs w:val="28"/>
              </w:rPr>
              <w:t>А)</w:t>
            </w:r>
            <w:r w:rsidRPr="008E576B">
              <w:rPr>
                <w:rFonts w:ascii="Times New Roman" w:hAnsi="Times New Roman"/>
                <w:sz w:val="28"/>
                <w:szCs w:val="28"/>
              </w:rPr>
              <w:object w:dxaOrig="4650" w:dyaOrig="4035">
                <v:shape id="_x0000_i1028" type="#_x0000_t75" style="width:157.65pt;height:137.8pt" o:ole="">
                  <v:imagedata r:id="rId19" o:title=""/>
                </v:shape>
                <o:OLEObject Type="Embed" ProgID="PBrush" ShapeID="_x0000_i1028" DrawAspect="Content" ObjectID="_1581254223" r:id="rId20"/>
              </w:object>
            </w:r>
          </w:p>
        </w:tc>
        <w:tc>
          <w:tcPr>
            <w:tcW w:w="3149" w:type="dxa"/>
          </w:tcPr>
          <w:p w:rsidR="008E576B" w:rsidRPr="008E576B" w:rsidRDefault="008E576B" w:rsidP="008E576B">
            <w:pPr>
              <w:pStyle w:val="a7"/>
              <w:ind w:left="-8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E576B">
              <w:rPr>
                <w:rFonts w:ascii="Times New Roman" w:hAnsi="Times New Roman"/>
                <w:sz w:val="28"/>
                <w:szCs w:val="28"/>
              </w:rPr>
              <w:t xml:space="preserve">Б) </w:t>
            </w:r>
            <w:r w:rsidRPr="008E576B">
              <w:rPr>
                <w:rFonts w:ascii="Times New Roman" w:hAnsi="Times New Roman"/>
                <w:sz w:val="28"/>
                <w:szCs w:val="28"/>
              </w:rPr>
              <w:object w:dxaOrig="4920" w:dyaOrig="4350">
                <v:shape id="_x0000_i1029" type="#_x0000_t75" style="width:155.15pt;height:136.55pt" o:ole="">
                  <v:imagedata r:id="rId21" o:title=""/>
                </v:shape>
                <o:OLEObject Type="Embed" ProgID="PBrush" ShapeID="_x0000_i1029" DrawAspect="Content" ObjectID="_1581254224" r:id="rId22"/>
              </w:object>
            </w:r>
          </w:p>
        </w:tc>
        <w:tc>
          <w:tcPr>
            <w:tcW w:w="3111" w:type="dxa"/>
          </w:tcPr>
          <w:p w:rsidR="008E576B" w:rsidRPr="008E576B" w:rsidRDefault="008E576B" w:rsidP="00C369B5">
            <w:pPr>
              <w:pStyle w:val="a7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576B">
              <w:rPr>
                <w:rFonts w:ascii="Times New Roman" w:hAnsi="Times New Roman"/>
                <w:sz w:val="28"/>
                <w:szCs w:val="28"/>
              </w:rPr>
              <w:t xml:space="preserve">В) </w:t>
            </w:r>
            <w:r w:rsidRPr="008E576B">
              <w:rPr>
                <w:rFonts w:ascii="Times New Roman" w:hAnsi="Times New Roman"/>
                <w:sz w:val="28"/>
                <w:szCs w:val="28"/>
              </w:rPr>
              <w:object w:dxaOrig="4140" w:dyaOrig="3975">
                <v:shape id="_x0000_i1030" type="#_x0000_t75" style="width:147.7pt;height:142.75pt" o:ole="">
                  <v:imagedata r:id="rId23" o:title=""/>
                </v:shape>
                <o:OLEObject Type="Embed" ProgID="PBrush" ShapeID="_x0000_i1030" DrawAspect="Content" ObjectID="_1581254225" r:id="rId24"/>
              </w:object>
            </w:r>
          </w:p>
        </w:tc>
      </w:tr>
    </w:tbl>
    <w:p w:rsidR="008E576B" w:rsidRDefault="008E576B" w:rsidP="000C68CE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8E576B">
        <w:rPr>
          <w:sz w:val="28"/>
          <w:szCs w:val="28"/>
        </w:rPr>
        <w:t>Газ сжат изотермически от объема V</w:t>
      </w:r>
      <w:r>
        <w:rPr>
          <w:sz w:val="28"/>
          <w:szCs w:val="28"/>
          <w:vertAlign w:val="subscript"/>
        </w:rPr>
        <w:t>1</w:t>
      </w:r>
      <w:r w:rsidRPr="008E576B">
        <w:rPr>
          <w:sz w:val="28"/>
          <w:szCs w:val="28"/>
        </w:rPr>
        <w:t>=8л до  объема V</w:t>
      </w:r>
      <w:r>
        <w:rPr>
          <w:sz w:val="28"/>
          <w:szCs w:val="28"/>
          <w:vertAlign w:val="subscript"/>
        </w:rPr>
        <w:t>2</w:t>
      </w:r>
      <w:r w:rsidRPr="008E576B">
        <w:rPr>
          <w:sz w:val="28"/>
          <w:szCs w:val="28"/>
        </w:rPr>
        <w:t>=6л. Давление при этом возросло на ∆</w:t>
      </w:r>
      <w:proofErr w:type="gramStart"/>
      <w:r w:rsidRPr="008E576B">
        <w:rPr>
          <w:sz w:val="28"/>
          <w:szCs w:val="28"/>
        </w:rPr>
        <w:t>р</w:t>
      </w:r>
      <w:proofErr w:type="gramEnd"/>
      <w:r w:rsidRPr="008E576B">
        <w:rPr>
          <w:sz w:val="28"/>
          <w:szCs w:val="28"/>
        </w:rPr>
        <w:t>=4кПа. Каким было начальное давление р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 w:rsidRPr="008E576B">
        <w:rPr>
          <w:sz w:val="28"/>
          <w:szCs w:val="28"/>
        </w:rPr>
        <w:t>?</w:t>
      </w:r>
    </w:p>
    <w:p w:rsidR="000C68CE" w:rsidRDefault="000C68CE" w:rsidP="000C68CE">
      <w:pPr>
        <w:spacing w:line="276" w:lineRule="auto"/>
        <w:jc w:val="both"/>
        <w:rPr>
          <w:sz w:val="28"/>
          <w:szCs w:val="28"/>
        </w:rPr>
      </w:pPr>
    </w:p>
    <w:p w:rsidR="00533EE4" w:rsidRDefault="00533EE4" w:rsidP="00533EE4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533EE4">
        <w:rPr>
          <w:sz w:val="28"/>
          <w:szCs w:val="28"/>
        </w:rPr>
        <w:t>Чему равен объем одного моля идеального газа при нормальных условиях?</w:t>
      </w:r>
    </w:p>
    <w:p w:rsidR="00533EE4" w:rsidRDefault="00533EE4" w:rsidP="00533EE4">
      <w:pPr>
        <w:spacing w:line="276" w:lineRule="auto"/>
        <w:jc w:val="both"/>
        <w:rPr>
          <w:sz w:val="28"/>
          <w:szCs w:val="28"/>
        </w:rPr>
      </w:pPr>
    </w:p>
    <w:p w:rsidR="00533EE4" w:rsidRDefault="00533EE4" w:rsidP="00533EE4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42300A">
        <w:rPr>
          <w:sz w:val="28"/>
          <w:szCs w:val="28"/>
        </w:rPr>
        <w:t>Во сколько раз изменится давление одноатомного газа в результате уменьшения его объема в 3 раза и увеличения средней кинетической энергии его молекул в 2 раза?</w:t>
      </w:r>
    </w:p>
    <w:p w:rsidR="0042300A" w:rsidRDefault="0042300A" w:rsidP="00533EE4">
      <w:pPr>
        <w:spacing w:line="276" w:lineRule="auto"/>
        <w:jc w:val="both"/>
        <w:rPr>
          <w:sz w:val="28"/>
          <w:szCs w:val="28"/>
        </w:rPr>
      </w:pPr>
    </w:p>
    <w:p w:rsidR="000C68CE" w:rsidRPr="00EF1C9A" w:rsidRDefault="000C68CE" w:rsidP="000C68CE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0C68CE" w:rsidRPr="00EF1C9A" w:rsidRDefault="000C68CE" w:rsidP="000C68CE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lastRenderedPageBreak/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0C68CE" w:rsidRPr="00EF1C9A" w:rsidRDefault="000C68CE" w:rsidP="000C68CE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="00176DBC">
        <w:rPr>
          <w:rFonts w:ascii="Times New Roman" w:hAnsi="Times New Roman"/>
          <w:sz w:val="28"/>
          <w:u w:val="single"/>
        </w:rPr>
        <w:t>90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0C68CE" w:rsidRDefault="000C68CE" w:rsidP="000C68CE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0C68CE" w:rsidRDefault="000C68CE" w:rsidP="000C68CE">
      <w:pPr>
        <w:spacing w:line="276" w:lineRule="auto"/>
        <w:jc w:val="both"/>
        <w:rPr>
          <w:sz w:val="28"/>
          <w:szCs w:val="28"/>
        </w:rPr>
      </w:pPr>
    </w:p>
    <w:p w:rsidR="00D85228" w:rsidRPr="00D85228" w:rsidRDefault="00D85228" w:rsidP="00D85228">
      <w:pPr>
        <w:jc w:val="center"/>
        <w:rPr>
          <w:b/>
          <w:sz w:val="28"/>
          <w:szCs w:val="28"/>
        </w:rPr>
      </w:pPr>
      <w:r w:rsidRPr="00D85228">
        <w:rPr>
          <w:b/>
          <w:sz w:val="28"/>
          <w:szCs w:val="28"/>
        </w:rPr>
        <w:t>Практическая работа №9</w:t>
      </w:r>
    </w:p>
    <w:p w:rsidR="00D85228" w:rsidRDefault="00D85228" w:rsidP="00D85228">
      <w:pPr>
        <w:spacing w:line="276" w:lineRule="auto"/>
        <w:jc w:val="center"/>
        <w:rPr>
          <w:sz w:val="28"/>
          <w:szCs w:val="28"/>
        </w:rPr>
      </w:pPr>
      <w:r w:rsidRPr="00D85228">
        <w:rPr>
          <w:sz w:val="28"/>
          <w:szCs w:val="28"/>
        </w:rPr>
        <w:t xml:space="preserve">ИЗМЕНЕНИЕ ВНУТРЕННЕЙ ЭНЕРГИИ ТЕЛ </w:t>
      </w:r>
    </w:p>
    <w:p w:rsidR="000C68CE" w:rsidRPr="00D85228" w:rsidRDefault="00D85228" w:rsidP="00D85228">
      <w:pPr>
        <w:spacing w:line="276" w:lineRule="auto"/>
        <w:jc w:val="center"/>
        <w:rPr>
          <w:b/>
          <w:sz w:val="28"/>
          <w:szCs w:val="28"/>
        </w:rPr>
      </w:pPr>
      <w:r w:rsidRPr="00D85228">
        <w:rPr>
          <w:sz w:val="28"/>
          <w:szCs w:val="28"/>
        </w:rPr>
        <w:t>ПРИ СОВЕРШЕНИИ РАБОТЫ</w:t>
      </w:r>
    </w:p>
    <w:p w:rsidR="00D85228" w:rsidRDefault="00D85228" w:rsidP="00D85228">
      <w:pPr>
        <w:spacing w:line="276" w:lineRule="auto"/>
        <w:jc w:val="center"/>
        <w:rPr>
          <w:b/>
          <w:sz w:val="28"/>
          <w:szCs w:val="28"/>
        </w:rPr>
      </w:pPr>
    </w:p>
    <w:p w:rsidR="00D85228" w:rsidRDefault="00D85228" w:rsidP="00D85228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D85228" w:rsidRDefault="00D85228" w:rsidP="00D85228">
      <w:pPr>
        <w:rPr>
          <w:b/>
          <w:sz w:val="28"/>
        </w:rPr>
      </w:pPr>
    </w:p>
    <w:p w:rsidR="00D85228" w:rsidRPr="00C24388" w:rsidRDefault="00D85228" w:rsidP="00D85228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C24388">
        <w:rPr>
          <w:sz w:val="28"/>
          <w:szCs w:val="28"/>
        </w:rPr>
        <w:t xml:space="preserve">Заполните таблицу применения Первого закона  термодинамики 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  <w:lang w:val="en-US"/>
          </w:rPr>
          <m:t>Q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=∆</m:t>
        </m:r>
        <m:r>
          <m:rPr>
            <m:sty m:val="bi"/>
          </m:rPr>
          <w:rPr>
            <w:rFonts w:ascii="Cambria Math" w:hAnsi="Cambria Math"/>
            <w:sz w:val="28"/>
            <w:szCs w:val="28"/>
            <w:lang w:val="en-US"/>
          </w:rPr>
          <m:t>U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+</m:t>
        </m:r>
        <m:r>
          <m:rPr>
            <m:sty m:val="bi"/>
          </m:rPr>
          <w:rPr>
            <w:rFonts w:ascii="Cambria Math" w:hAnsi="Cambria Math"/>
            <w:sz w:val="28"/>
            <w:szCs w:val="28"/>
            <w:lang w:val="en-US"/>
          </w:rPr>
          <m:t>A</m:t>
        </m:r>
      </m:oMath>
      <w:r w:rsidR="00C24388">
        <w:rPr>
          <w:b/>
          <w:sz w:val="28"/>
          <w:szCs w:val="28"/>
        </w:rPr>
        <w:t>.</w:t>
      </w:r>
    </w:p>
    <w:p w:rsidR="00C24388" w:rsidRDefault="00C24388" w:rsidP="00C24388">
      <w:pPr>
        <w:pStyle w:val="a7"/>
        <w:ind w:left="0"/>
        <w:jc w:val="center"/>
        <w:rPr>
          <w:rFonts w:ascii="Times New Roman" w:eastAsiaTheme="minorEastAsia" w:hAnsi="Times New Roman"/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C24388" w:rsidTr="00C369B5">
        <w:tc>
          <w:tcPr>
            <w:tcW w:w="3190" w:type="dxa"/>
          </w:tcPr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C24388">
              <w:rPr>
                <w:rFonts w:ascii="Times New Roman" w:eastAsiaTheme="minorEastAsia" w:hAnsi="Times New Roman"/>
                <w:b/>
                <w:sz w:val="28"/>
                <w:szCs w:val="28"/>
              </w:rPr>
              <w:t>Процесс</w:t>
            </w:r>
          </w:p>
        </w:tc>
        <w:tc>
          <w:tcPr>
            <w:tcW w:w="3190" w:type="dxa"/>
          </w:tcPr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C24388">
              <w:rPr>
                <w:rFonts w:ascii="Times New Roman" w:eastAsiaTheme="minorEastAsia" w:hAnsi="Times New Roman"/>
                <w:b/>
                <w:sz w:val="28"/>
                <w:szCs w:val="28"/>
              </w:rPr>
              <w:t>Постоянная величина</w:t>
            </w:r>
          </w:p>
        </w:tc>
        <w:tc>
          <w:tcPr>
            <w:tcW w:w="3191" w:type="dxa"/>
          </w:tcPr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C24388">
              <w:rPr>
                <w:rFonts w:ascii="Times New Roman" w:eastAsiaTheme="minorEastAsia" w:hAnsi="Times New Roman"/>
                <w:b/>
                <w:sz w:val="28"/>
                <w:szCs w:val="28"/>
              </w:rPr>
              <w:t>Закон</w:t>
            </w:r>
          </w:p>
        </w:tc>
      </w:tr>
      <w:tr w:rsidR="00C24388" w:rsidTr="00C369B5">
        <w:tc>
          <w:tcPr>
            <w:tcW w:w="3190" w:type="dxa"/>
          </w:tcPr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C24388">
              <w:rPr>
                <w:rFonts w:ascii="Times New Roman" w:eastAsiaTheme="minorEastAsia" w:hAnsi="Times New Roman"/>
                <w:b/>
                <w:sz w:val="28"/>
                <w:szCs w:val="28"/>
              </w:rPr>
              <w:t>Изохорный</w:t>
            </w:r>
          </w:p>
        </w:tc>
        <w:tc>
          <w:tcPr>
            <w:tcW w:w="3190" w:type="dxa"/>
          </w:tcPr>
          <w:p w:rsidR="00C24388" w:rsidRPr="002E708A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</w:tr>
      <w:tr w:rsidR="00C24388" w:rsidTr="00C369B5">
        <w:tc>
          <w:tcPr>
            <w:tcW w:w="3190" w:type="dxa"/>
          </w:tcPr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C24388">
              <w:rPr>
                <w:rFonts w:ascii="Times New Roman" w:eastAsiaTheme="minorEastAsia" w:hAnsi="Times New Roman"/>
                <w:b/>
                <w:sz w:val="28"/>
                <w:szCs w:val="28"/>
              </w:rPr>
              <w:t>Изобарный</w:t>
            </w:r>
          </w:p>
        </w:tc>
        <w:tc>
          <w:tcPr>
            <w:tcW w:w="3190" w:type="dxa"/>
          </w:tcPr>
          <w:p w:rsid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</w:tr>
      <w:tr w:rsidR="00C24388" w:rsidTr="00C369B5">
        <w:tc>
          <w:tcPr>
            <w:tcW w:w="3190" w:type="dxa"/>
          </w:tcPr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C24388">
              <w:rPr>
                <w:rFonts w:ascii="Times New Roman" w:eastAsiaTheme="minorEastAsia" w:hAnsi="Times New Roman"/>
                <w:b/>
                <w:sz w:val="28"/>
                <w:szCs w:val="28"/>
              </w:rPr>
              <w:t>Изотермический</w:t>
            </w:r>
          </w:p>
        </w:tc>
        <w:tc>
          <w:tcPr>
            <w:tcW w:w="3190" w:type="dxa"/>
          </w:tcPr>
          <w:p w:rsidR="00C24388" w:rsidRPr="002E708A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</w:tr>
      <w:tr w:rsidR="00C24388" w:rsidTr="00C24388">
        <w:tc>
          <w:tcPr>
            <w:tcW w:w="3190" w:type="dxa"/>
            <w:shd w:val="clear" w:color="auto" w:fill="auto"/>
          </w:tcPr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  <w:r w:rsidRPr="00C24388">
              <w:rPr>
                <w:rFonts w:ascii="Times New Roman" w:eastAsiaTheme="minorEastAsia" w:hAnsi="Times New Roman"/>
                <w:b/>
                <w:sz w:val="28"/>
                <w:szCs w:val="28"/>
              </w:rPr>
              <w:t>Адиабатный</w:t>
            </w:r>
          </w:p>
          <w:p w:rsidR="00C24388" w:rsidRP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</w:rPr>
            </w:pPr>
          </w:p>
        </w:tc>
        <w:tc>
          <w:tcPr>
            <w:tcW w:w="3190" w:type="dxa"/>
            <w:shd w:val="clear" w:color="auto" w:fill="auto"/>
          </w:tcPr>
          <w:p w:rsidR="00C24388" w:rsidRPr="002E708A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:rsidR="00C24388" w:rsidRDefault="00C24388" w:rsidP="00C369B5">
            <w:pPr>
              <w:pStyle w:val="a7"/>
              <w:ind w:left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</w:tr>
    </w:tbl>
    <w:p w:rsidR="00C24388" w:rsidRDefault="00C24388" w:rsidP="00D85228">
      <w:pPr>
        <w:spacing w:line="276" w:lineRule="auto"/>
        <w:jc w:val="both"/>
        <w:rPr>
          <w:sz w:val="28"/>
          <w:szCs w:val="28"/>
        </w:rPr>
      </w:pPr>
    </w:p>
    <w:p w:rsidR="00D85228" w:rsidRDefault="00C24388" w:rsidP="00D85228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6E3098" w:rsidRPr="006E3098">
        <w:rPr>
          <w:sz w:val="28"/>
          <w:szCs w:val="28"/>
        </w:rPr>
        <w:t>Как изменится внутренняя энергия одноатомного газа, если его давление увеличится в 3 раза, а объем уменьшится в 2 раза?</w:t>
      </w:r>
    </w:p>
    <w:p w:rsidR="006E3098" w:rsidRDefault="006E3098" w:rsidP="00D85228">
      <w:pPr>
        <w:spacing w:line="276" w:lineRule="auto"/>
        <w:jc w:val="both"/>
        <w:rPr>
          <w:sz w:val="28"/>
          <w:szCs w:val="28"/>
        </w:rPr>
      </w:pPr>
    </w:p>
    <w:p w:rsidR="006E3098" w:rsidRDefault="006E3098" w:rsidP="00D85228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6E3098">
        <w:rPr>
          <w:sz w:val="28"/>
          <w:szCs w:val="28"/>
        </w:rPr>
        <w:t>Газ, находящийся под давлением р=10</w:t>
      </w:r>
      <w:r>
        <w:rPr>
          <w:sz w:val="28"/>
          <w:szCs w:val="28"/>
          <w:vertAlign w:val="superscript"/>
        </w:rPr>
        <w:t>5</w:t>
      </w:r>
      <w:r w:rsidRPr="006E3098">
        <w:rPr>
          <w:sz w:val="28"/>
          <w:szCs w:val="28"/>
        </w:rPr>
        <w:t>Па, изобарно расширяется, совершив работу</w:t>
      </w:r>
      <w:proofErr w:type="gramStart"/>
      <w:r w:rsidRPr="006E3098">
        <w:rPr>
          <w:sz w:val="28"/>
          <w:szCs w:val="28"/>
        </w:rPr>
        <w:t xml:space="preserve"> А</w:t>
      </w:r>
      <w:proofErr w:type="gramEnd"/>
      <w:r w:rsidRPr="006E3098">
        <w:rPr>
          <w:sz w:val="28"/>
          <w:szCs w:val="28"/>
        </w:rPr>
        <w:t>=25Дж. Насколько увеличится объем газа?</w:t>
      </w:r>
    </w:p>
    <w:p w:rsidR="006E3098" w:rsidRDefault="006E3098" w:rsidP="00D85228">
      <w:pPr>
        <w:spacing w:line="276" w:lineRule="auto"/>
        <w:jc w:val="both"/>
        <w:rPr>
          <w:sz w:val="28"/>
          <w:szCs w:val="28"/>
        </w:rPr>
      </w:pPr>
    </w:p>
    <w:p w:rsidR="006E3098" w:rsidRDefault="006E3098" w:rsidP="00D85228">
      <w:pPr>
        <w:spacing w:line="276" w:lineRule="auto"/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6E3098">
        <w:rPr>
          <w:sz w:val="28"/>
          <w:szCs w:val="28"/>
        </w:rPr>
        <w:t>Термодинамической системе передано количество теплоты 200 Дж. Как изменилась внутренняя энергия системы, если при этом она совершила работу 400 Дж?</w:t>
      </w:r>
    </w:p>
    <w:p w:rsidR="006E3098" w:rsidRDefault="006E3098" w:rsidP="00D85228">
      <w:pPr>
        <w:spacing w:line="276" w:lineRule="auto"/>
        <w:jc w:val="both"/>
        <w:rPr>
          <w:sz w:val="28"/>
          <w:szCs w:val="28"/>
        </w:rPr>
      </w:pPr>
    </w:p>
    <w:p w:rsidR="006E3098" w:rsidRDefault="006E3098" w:rsidP="006E3098">
      <w:pPr>
        <w:rPr>
          <w:b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6E3098" w:rsidTr="006E3098">
        <w:tc>
          <w:tcPr>
            <w:tcW w:w="4785" w:type="dxa"/>
          </w:tcPr>
          <w:p w:rsidR="006E3098" w:rsidRDefault="006E3098" w:rsidP="006E3098">
            <w:pPr>
              <w:rPr>
                <w:sz w:val="28"/>
                <w:szCs w:val="28"/>
              </w:rPr>
            </w:pPr>
            <w:r w:rsidRPr="002879B7">
              <w:rPr>
                <w:b/>
                <w:sz w:val="28"/>
                <w:szCs w:val="28"/>
              </w:rPr>
              <w:lastRenderedPageBreak/>
              <w:t>Задание</w:t>
            </w:r>
            <w:r>
              <w:rPr>
                <w:b/>
                <w:sz w:val="28"/>
                <w:szCs w:val="28"/>
              </w:rPr>
              <w:t xml:space="preserve"> 5</w:t>
            </w:r>
            <w:r w:rsidRPr="002879B7">
              <w:rPr>
                <w:b/>
                <w:sz w:val="28"/>
                <w:szCs w:val="28"/>
              </w:rPr>
              <w:t>.</w:t>
            </w:r>
            <w:r w:rsidRPr="002879B7">
              <w:rPr>
                <w:sz w:val="28"/>
                <w:szCs w:val="28"/>
              </w:rPr>
              <w:t xml:space="preserve"> </w:t>
            </w:r>
            <w:r w:rsidRPr="006E3098">
              <w:rPr>
                <w:sz w:val="28"/>
                <w:szCs w:val="28"/>
              </w:rPr>
              <w:t>Положительна или отрицательна работа газа при процессах 1-2, 2-3, 3-1? Получает газ или отдает теплоту в каждом из этих процессов?</w:t>
            </w:r>
          </w:p>
          <w:p w:rsidR="006E3098" w:rsidRDefault="006E3098" w:rsidP="006E3098">
            <w:pPr>
              <w:rPr>
                <w:b/>
                <w:sz w:val="28"/>
                <w:szCs w:val="28"/>
              </w:rPr>
            </w:pPr>
          </w:p>
        </w:tc>
        <w:tc>
          <w:tcPr>
            <w:tcW w:w="4786" w:type="dxa"/>
          </w:tcPr>
          <w:p w:rsidR="006E3098" w:rsidRDefault="006E3098" w:rsidP="006E3098">
            <w:pPr>
              <w:rPr>
                <w:b/>
                <w:sz w:val="28"/>
                <w:szCs w:val="28"/>
              </w:rPr>
            </w:pPr>
            <w:r w:rsidRPr="008E576B">
              <w:rPr>
                <w:sz w:val="28"/>
                <w:szCs w:val="28"/>
              </w:rPr>
              <w:object w:dxaOrig="4649" w:dyaOrig="4034">
                <v:shape id="_x0000_i1031" type="#_x0000_t75" style="width:157.65pt;height:137.8pt" o:ole="">
                  <v:imagedata r:id="rId25" o:title=""/>
                </v:shape>
                <o:OLEObject Type="Embed" ProgID="PBrush" ShapeID="_x0000_i1031" DrawAspect="Content" ObjectID="_1581254226" r:id="rId26"/>
              </w:object>
            </w:r>
          </w:p>
        </w:tc>
      </w:tr>
    </w:tbl>
    <w:p w:rsidR="00D85228" w:rsidRDefault="00D85228" w:rsidP="00D85228">
      <w:pPr>
        <w:spacing w:line="276" w:lineRule="auto"/>
        <w:jc w:val="both"/>
        <w:rPr>
          <w:b/>
          <w:sz w:val="28"/>
          <w:szCs w:val="28"/>
        </w:rPr>
      </w:pPr>
    </w:p>
    <w:p w:rsidR="00D85228" w:rsidRPr="00EF1C9A" w:rsidRDefault="00D85228" w:rsidP="00D85228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D85228" w:rsidRPr="00EF1C9A" w:rsidRDefault="00D85228" w:rsidP="00D85228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D85228" w:rsidRPr="00EF1C9A" w:rsidRDefault="00D85228" w:rsidP="00D85228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D85228" w:rsidRDefault="00D85228" w:rsidP="00D85228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D85228" w:rsidRPr="00D85228" w:rsidRDefault="00D85228" w:rsidP="00D85228">
      <w:pPr>
        <w:spacing w:line="276" w:lineRule="auto"/>
        <w:jc w:val="both"/>
        <w:rPr>
          <w:b/>
          <w:sz w:val="28"/>
          <w:szCs w:val="28"/>
        </w:rPr>
      </w:pPr>
    </w:p>
    <w:p w:rsidR="00D85228" w:rsidRDefault="00D85228" w:rsidP="000C68CE">
      <w:pPr>
        <w:spacing w:line="276" w:lineRule="auto"/>
        <w:jc w:val="both"/>
        <w:rPr>
          <w:b/>
          <w:sz w:val="28"/>
        </w:rPr>
      </w:pPr>
    </w:p>
    <w:p w:rsidR="004941CF" w:rsidRDefault="004941CF" w:rsidP="004941CF">
      <w:pPr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t xml:space="preserve">Контрольная работа № </w:t>
      </w:r>
      <w:r w:rsidR="00E445F4">
        <w:rPr>
          <w:b/>
          <w:sz w:val="28"/>
        </w:rPr>
        <w:t>2</w:t>
      </w:r>
    </w:p>
    <w:p w:rsidR="004941CF" w:rsidRPr="0099140F" w:rsidRDefault="004941CF" w:rsidP="004941CF">
      <w:pPr>
        <w:jc w:val="center"/>
        <w:rPr>
          <w:sz w:val="28"/>
        </w:rPr>
      </w:pPr>
      <w:r w:rsidRPr="0099140F">
        <w:rPr>
          <w:sz w:val="28"/>
        </w:rPr>
        <w:t>РЕШ</w:t>
      </w:r>
      <w:r>
        <w:rPr>
          <w:sz w:val="28"/>
        </w:rPr>
        <w:t>ЕНИЕ ЗАДАЧ ПО ТЕМЕ «</w:t>
      </w:r>
      <w:r w:rsidRPr="004941CF">
        <w:rPr>
          <w:sz w:val="28"/>
        </w:rPr>
        <w:t>ОСНОВЫ МОЛЕКУЛЯРНОЙ ФИЗИКИ И ТЕРМОДИНАМИКИ</w:t>
      </w:r>
      <w:r>
        <w:rPr>
          <w:sz w:val="28"/>
        </w:rPr>
        <w:t>»</w:t>
      </w:r>
    </w:p>
    <w:p w:rsidR="004941CF" w:rsidRDefault="004941CF" w:rsidP="004941CF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4941CF" w:rsidRDefault="004941CF" w:rsidP="004941CF">
      <w:pPr>
        <w:rPr>
          <w:b/>
          <w:sz w:val="28"/>
        </w:rPr>
      </w:pPr>
    </w:p>
    <w:tbl>
      <w:tblPr>
        <w:tblStyle w:val="a3"/>
        <w:tblW w:w="0" w:type="auto"/>
        <w:tblInd w:w="-176" w:type="dxa"/>
        <w:tblLook w:val="04A0" w:firstRow="1" w:lastRow="0" w:firstColumn="1" w:lastColumn="0" w:noHBand="0" w:noVBand="1"/>
      </w:tblPr>
      <w:tblGrid>
        <w:gridCol w:w="4685"/>
        <w:gridCol w:w="4955"/>
      </w:tblGrid>
      <w:tr w:rsidR="004941CF" w:rsidTr="006E2281">
        <w:tc>
          <w:tcPr>
            <w:tcW w:w="4685" w:type="dxa"/>
          </w:tcPr>
          <w:p w:rsidR="004941CF" w:rsidRDefault="004941CF" w:rsidP="006E2281">
            <w:pPr>
              <w:pStyle w:val="a7"/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C00">
              <w:rPr>
                <w:rFonts w:ascii="Times New Roman" w:hAnsi="Times New Roman"/>
                <w:b/>
                <w:sz w:val="28"/>
                <w:szCs w:val="28"/>
              </w:rPr>
              <w:t>Вариант 1</w:t>
            </w:r>
          </w:p>
        </w:tc>
        <w:tc>
          <w:tcPr>
            <w:tcW w:w="4955" w:type="dxa"/>
          </w:tcPr>
          <w:p w:rsidR="004941CF" w:rsidRDefault="004941CF" w:rsidP="006E2281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C6C00">
              <w:rPr>
                <w:rFonts w:ascii="Times New Roman" w:hAnsi="Times New Roman"/>
                <w:b/>
                <w:sz w:val="28"/>
                <w:szCs w:val="28"/>
              </w:rPr>
              <w:t xml:space="preserve">Вариант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</w:tr>
      <w:tr w:rsidR="004941CF" w:rsidTr="006E2281">
        <w:tc>
          <w:tcPr>
            <w:tcW w:w="9640" w:type="dxa"/>
            <w:gridSpan w:val="2"/>
          </w:tcPr>
          <w:p w:rsidR="004941CF" w:rsidRPr="00C82CC9" w:rsidRDefault="004941CF" w:rsidP="00DF1143">
            <w:pPr>
              <w:pStyle w:val="a7"/>
              <w:numPr>
                <w:ilvl w:val="0"/>
                <w:numId w:val="7"/>
              </w:numPr>
              <w:spacing w:before="240" w:after="0" w:line="360" w:lineRule="auto"/>
              <w:ind w:left="46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Определите молярную массу и массу одной молекулы</w:t>
            </w:r>
          </w:p>
        </w:tc>
      </w:tr>
      <w:tr w:rsidR="004941CF" w:rsidTr="006E2281">
        <w:tc>
          <w:tcPr>
            <w:tcW w:w="4685" w:type="dxa"/>
          </w:tcPr>
          <w:p w:rsidR="004941CF" w:rsidRPr="00C82CC9" w:rsidRDefault="004941CF" w:rsidP="006E2281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746EE">
              <w:rPr>
                <w:rFonts w:ascii="Times New Roman" w:hAnsi="Times New Roman"/>
                <w:b/>
                <w:sz w:val="28"/>
                <w:szCs w:val="28"/>
              </w:rPr>
              <w:t xml:space="preserve">метана </w:t>
            </w: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 w:rsidRPr="00736193">
              <w:rPr>
                <w:rFonts w:ascii="Times New Roman" w:hAnsi="Times New Roman"/>
                <w:b/>
                <w:sz w:val="32"/>
                <w:szCs w:val="32"/>
              </w:rPr>
              <w:t>СН</w:t>
            </w:r>
            <w:proofErr w:type="gramStart"/>
            <w:r w:rsidRPr="00736193">
              <w:rPr>
                <w:rFonts w:ascii="Times New Roman" w:hAnsi="Times New Roman"/>
                <w:b/>
                <w:sz w:val="32"/>
                <w:szCs w:val="32"/>
                <w:vertAlign w:val="subscript"/>
              </w:rPr>
              <w:t>4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).</w:t>
            </w:r>
          </w:p>
        </w:tc>
        <w:tc>
          <w:tcPr>
            <w:tcW w:w="4955" w:type="dxa"/>
          </w:tcPr>
          <w:p w:rsidR="004941CF" w:rsidRDefault="004941CF" w:rsidP="006E2281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746EE">
              <w:rPr>
                <w:rFonts w:ascii="Times New Roman" w:hAnsi="Times New Roman"/>
                <w:b/>
                <w:sz w:val="28"/>
                <w:szCs w:val="28"/>
              </w:rPr>
              <w:t xml:space="preserve">аммиака </w:t>
            </w: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 w:rsidRPr="00736193">
              <w:rPr>
                <w:rFonts w:ascii="Times New Roman" w:hAnsi="Times New Roman"/>
                <w:b/>
                <w:sz w:val="32"/>
                <w:szCs w:val="32"/>
                <w:lang w:val="en-US"/>
              </w:rPr>
              <w:t>N</w:t>
            </w:r>
            <w:r w:rsidRPr="00736193">
              <w:rPr>
                <w:rFonts w:ascii="Times New Roman" w:hAnsi="Times New Roman"/>
                <w:b/>
                <w:sz w:val="32"/>
                <w:szCs w:val="32"/>
              </w:rPr>
              <w:t>Н</w:t>
            </w:r>
            <w:r w:rsidRPr="00736193">
              <w:rPr>
                <w:rFonts w:ascii="Times New Roman" w:hAnsi="Times New Roman"/>
                <w:b/>
                <w:sz w:val="32"/>
                <w:szCs w:val="32"/>
                <w:vertAlign w:val="subscript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).</w:t>
            </w:r>
          </w:p>
        </w:tc>
      </w:tr>
      <w:tr w:rsidR="004941CF" w:rsidTr="006E2281">
        <w:tc>
          <w:tcPr>
            <w:tcW w:w="4685" w:type="dxa"/>
          </w:tcPr>
          <w:p w:rsidR="004941CF" w:rsidRDefault="004941CF" w:rsidP="00DF1143">
            <w:pPr>
              <w:pStyle w:val="a7"/>
              <w:numPr>
                <w:ilvl w:val="0"/>
                <w:numId w:val="7"/>
              </w:numPr>
              <w:spacing w:before="240" w:after="0" w:line="240" w:lineRule="auto"/>
              <w:ind w:left="31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 изменится внутренняя энергия двухатомного идеального газа, если его объем увеличится в 6 раз, а давление уменьшится        в 2 раза?</w:t>
            </w:r>
          </w:p>
        </w:tc>
        <w:tc>
          <w:tcPr>
            <w:tcW w:w="4955" w:type="dxa"/>
          </w:tcPr>
          <w:p w:rsidR="004941CF" w:rsidRDefault="004941CF" w:rsidP="006E2281">
            <w:pPr>
              <w:pStyle w:val="a7"/>
              <w:spacing w:before="240"/>
              <w:ind w:left="45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941CF" w:rsidRPr="00C82CC9" w:rsidRDefault="004941CF" w:rsidP="00DF1143">
            <w:pPr>
              <w:pStyle w:val="a7"/>
              <w:numPr>
                <w:ilvl w:val="0"/>
                <w:numId w:val="8"/>
              </w:numPr>
              <w:spacing w:before="240" w:after="0" w:line="240" w:lineRule="auto"/>
              <w:ind w:left="45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82CC9">
              <w:rPr>
                <w:rFonts w:ascii="Times New Roman" w:hAnsi="Times New Roman"/>
                <w:sz w:val="28"/>
                <w:szCs w:val="28"/>
              </w:rPr>
              <w:t>Как изменится внутренняя энергия трехатомного идеального газа, если его давление увеличится в 4 раза, а объем уменьшится в 8 раз?</w:t>
            </w:r>
          </w:p>
        </w:tc>
      </w:tr>
      <w:tr w:rsidR="004941CF" w:rsidTr="006E2281">
        <w:tc>
          <w:tcPr>
            <w:tcW w:w="9640" w:type="dxa"/>
            <w:gridSpan w:val="2"/>
          </w:tcPr>
          <w:p w:rsidR="004941CF" w:rsidRDefault="004941CF" w:rsidP="00DF1143">
            <w:pPr>
              <w:pStyle w:val="a7"/>
              <w:numPr>
                <w:ilvl w:val="0"/>
                <w:numId w:val="8"/>
              </w:numPr>
              <w:spacing w:before="240" w:after="0" w:line="240" w:lineRule="auto"/>
              <w:ind w:left="31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sz w:val="28"/>
                <w:szCs w:val="28"/>
              </w:rPr>
              <w:t xml:space="preserve">Как изменится работа газа, его внутренняя энергия и теплота при термодинамических процессах замкнутого цикла (в координатах 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  <w:lang w:val="en-US"/>
              </w:rPr>
              <w:t>V</w:t>
            </w:r>
            <w:r w:rsidRPr="00595F3D">
              <w:rPr>
                <w:rFonts w:ascii="Times New Roman" w:eastAsiaTheme="minorEastAsia" w:hAnsi="Times New Roman"/>
                <w:sz w:val="28"/>
                <w:szCs w:val="28"/>
              </w:rPr>
              <w:t xml:space="preserve">, 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  <w:lang w:val="en-US"/>
              </w:rPr>
              <w:t>T</w:t>
            </w:r>
            <w:r>
              <w:rPr>
                <w:rFonts w:ascii="Times New Roman" w:eastAsiaTheme="minorEastAsia" w:hAnsi="Times New Roman"/>
                <w:sz w:val="28"/>
                <w:szCs w:val="28"/>
              </w:rPr>
              <w:t xml:space="preserve">)? Представьте процессы изменения состояния идеального газа в координатах 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  <w:lang w:val="en-US"/>
              </w:rPr>
              <w:t>p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</w:rPr>
              <w:t>,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  <w:lang w:val="en-US"/>
              </w:rPr>
              <w:t>V</w:t>
            </w:r>
            <w:r w:rsidRPr="00595F3D">
              <w:rPr>
                <w:rFonts w:ascii="Times New Roman" w:eastAsiaTheme="minorEastAsia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Theme="minorEastAsia" w:hAnsi="Times New Roman"/>
                <w:sz w:val="28"/>
                <w:szCs w:val="28"/>
              </w:rPr>
              <w:t>и</w:t>
            </w:r>
            <w:r w:rsidRPr="00595F3D">
              <w:rPr>
                <w:rFonts w:ascii="Times New Roman" w:eastAsiaTheme="minorEastAsia" w:hAnsi="Times New Roman"/>
                <w:sz w:val="28"/>
                <w:szCs w:val="28"/>
              </w:rPr>
              <w:t xml:space="preserve"> 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  <w:lang w:val="en-US"/>
              </w:rPr>
              <w:t>p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</w:rPr>
              <w:t>,</w:t>
            </w:r>
            <w:r w:rsidRPr="00595F3D">
              <w:rPr>
                <w:rFonts w:ascii="Times New Roman" w:eastAsiaTheme="minorEastAsia" w:hAnsi="Times New Roman"/>
                <w:b/>
                <w:i/>
                <w:sz w:val="28"/>
                <w:szCs w:val="28"/>
                <w:lang w:val="en-US"/>
              </w:rPr>
              <w:t>T</w:t>
            </w:r>
            <w:r>
              <w:rPr>
                <w:rFonts w:ascii="Times New Roman" w:eastAsiaTheme="minorEastAsia" w:hAnsi="Times New Roman"/>
                <w:sz w:val="28"/>
                <w:szCs w:val="28"/>
              </w:rPr>
              <w:t>.</w:t>
            </w:r>
          </w:p>
        </w:tc>
      </w:tr>
      <w:tr w:rsidR="004941CF" w:rsidTr="006E2281">
        <w:tc>
          <w:tcPr>
            <w:tcW w:w="4685" w:type="dxa"/>
          </w:tcPr>
          <w:p w:rsidR="004941CF" w:rsidRDefault="004941CF" w:rsidP="006E2281">
            <w:pPr>
              <w:pStyle w:val="a7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object w:dxaOrig="4725" w:dyaOrig="3765">
                <v:shape id="_x0000_i1032" type="#_x0000_t75" style="width:222.2pt;height:188.7pt" o:ole="">
                  <v:imagedata r:id="rId27" o:title=""/>
                </v:shape>
                <o:OLEObject Type="Embed" ProgID="PBrush" ShapeID="_x0000_i1032" DrawAspect="Content" ObjectID="_1581254227" r:id="rId28"/>
              </w:object>
            </w:r>
          </w:p>
        </w:tc>
        <w:tc>
          <w:tcPr>
            <w:tcW w:w="4955" w:type="dxa"/>
          </w:tcPr>
          <w:p w:rsidR="004941CF" w:rsidRDefault="004941CF" w:rsidP="006E2281">
            <w:pPr>
              <w:pStyle w:val="a7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object w:dxaOrig="5161" w:dyaOrig="3930">
                <v:shape id="_x0000_i1033" type="#_x0000_t75" style="width:212.3pt;height:180pt" o:ole="">
                  <v:imagedata r:id="rId29" o:title=""/>
                </v:shape>
                <o:OLEObject Type="Embed" ProgID="PBrush" ShapeID="_x0000_i1033" DrawAspect="Content" ObjectID="_1581254228" r:id="rId30"/>
              </w:object>
            </w:r>
          </w:p>
        </w:tc>
      </w:tr>
      <w:tr w:rsidR="004941CF" w:rsidTr="006E2281">
        <w:tc>
          <w:tcPr>
            <w:tcW w:w="4685" w:type="dxa"/>
          </w:tcPr>
          <w:p w:rsidR="004941CF" w:rsidRDefault="004941CF" w:rsidP="00DF1143">
            <w:pPr>
              <w:pStyle w:val="a7"/>
              <w:numPr>
                <w:ilvl w:val="0"/>
                <w:numId w:val="8"/>
              </w:numPr>
              <w:spacing w:after="0" w:line="240" w:lineRule="auto"/>
              <w:ind w:left="318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Theme="minorEastAsia" w:hAnsi="Times New Roman"/>
                <w:sz w:val="28"/>
                <w:szCs w:val="28"/>
              </w:rPr>
              <w:t>На сколько</w:t>
            </w:r>
            <w:proofErr w:type="gramEnd"/>
            <w:r>
              <w:rPr>
                <w:rFonts w:ascii="Times New Roman" w:eastAsiaTheme="minorEastAsia" w:hAnsi="Times New Roman"/>
                <w:sz w:val="28"/>
                <w:szCs w:val="28"/>
              </w:rPr>
              <w:t xml:space="preserve"> изменится внутренняя энергия 5 моль одноатомного идеального газа при его изобарном нагревании от 50</w:t>
            </w:r>
            <w:r>
              <w:rPr>
                <w:rFonts w:ascii="Times New Roman" w:eastAsiaTheme="minorEastAsia" w:hAnsi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eastAsiaTheme="minorEastAsia" w:hAnsi="Times New Roman"/>
                <w:sz w:val="28"/>
                <w:szCs w:val="28"/>
              </w:rPr>
              <w:t>С до 80</w:t>
            </w:r>
            <w:r>
              <w:rPr>
                <w:rFonts w:ascii="Times New Roman" w:eastAsiaTheme="minorEastAsia" w:hAnsi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eastAsiaTheme="minorEastAsia" w:hAnsi="Times New Roman"/>
                <w:sz w:val="28"/>
                <w:szCs w:val="28"/>
              </w:rPr>
              <w:t>С? Как при этом изменится средняя кинетическая энергия поступательного движения молекул?</w:t>
            </w:r>
          </w:p>
        </w:tc>
        <w:tc>
          <w:tcPr>
            <w:tcW w:w="4955" w:type="dxa"/>
          </w:tcPr>
          <w:p w:rsidR="004941CF" w:rsidRPr="00C82CC9" w:rsidRDefault="004941CF" w:rsidP="00DF1143">
            <w:pPr>
              <w:pStyle w:val="a7"/>
              <w:numPr>
                <w:ilvl w:val="0"/>
                <w:numId w:val="9"/>
              </w:numPr>
              <w:spacing w:after="0" w:line="240" w:lineRule="auto"/>
              <w:ind w:left="453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C82CC9">
              <w:rPr>
                <w:rFonts w:ascii="Times New Roman" w:eastAsiaTheme="minorEastAsia" w:hAnsi="Times New Roman"/>
                <w:sz w:val="28"/>
                <w:szCs w:val="28"/>
              </w:rPr>
              <w:t>На сколько</w:t>
            </w:r>
            <w:proofErr w:type="gramEnd"/>
            <w:r w:rsidRPr="00C82CC9">
              <w:rPr>
                <w:rFonts w:ascii="Times New Roman" w:eastAsiaTheme="minorEastAsia" w:hAnsi="Times New Roman"/>
                <w:sz w:val="28"/>
                <w:szCs w:val="28"/>
              </w:rPr>
              <w:t xml:space="preserve"> изменится внутренняя энергия 4 моль одноатомного идеального газа при его изобарном нагревании от 47</w:t>
            </w:r>
            <w:r w:rsidRPr="00C82CC9">
              <w:rPr>
                <w:rFonts w:ascii="Times New Roman" w:eastAsiaTheme="minorEastAsia" w:hAnsi="Times New Roman"/>
                <w:sz w:val="28"/>
                <w:szCs w:val="28"/>
                <w:vertAlign w:val="superscript"/>
              </w:rPr>
              <w:t>0</w:t>
            </w:r>
            <w:r w:rsidRPr="00C82CC9">
              <w:rPr>
                <w:rFonts w:ascii="Times New Roman" w:eastAsiaTheme="minorEastAsia" w:hAnsi="Times New Roman"/>
                <w:sz w:val="28"/>
                <w:szCs w:val="28"/>
              </w:rPr>
              <w:t>С до 87</w:t>
            </w:r>
            <w:r w:rsidRPr="00C82CC9">
              <w:rPr>
                <w:rFonts w:ascii="Times New Roman" w:eastAsiaTheme="minorEastAsia" w:hAnsi="Times New Roman"/>
                <w:sz w:val="28"/>
                <w:szCs w:val="28"/>
                <w:vertAlign w:val="superscript"/>
              </w:rPr>
              <w:t>0</w:t>
            </w:r>
            <w:r w:rsidRPr="00C82CC9">
              <w:rPr>
                <w:rFonts w:ascii="Times New Roman" w:eastAsiaTheme="minorEastAsia" w:hAnsi="Times New Roman"/>
                <w:sz w:val="28"/>
                <w:szCs w:val="28"/>
              </w:rPr>
              <w:t>С? Как при этом изменится средняя кинетическая энергия поступательного движения молекул?</w:t>
            </w:r>
          </w:p>
        </w:tc>
      </w:tr>
    </w:tbl>
    <w:p w:rsidR="004941CF" w:rsidRDefault="004941CF" w:rsidP="004941CF">
      <w:pPr>
        <w:rPr>
          <w:b/>
          <w:sz w:val="28"/>
        </w:rPr>
      </w:pPr>
    </w:p>
    <w:p w:rsidR="004941CF" w:rsidRPr="005746EE" w:rsidRDefault="004941CF" w:rsidP="004941CF">
      <w:pPr>
        <w:pStyle w:val="a7"/>
        <w:ind w:left="426"/>
        <w:jc w:val="both"/>
        <w:rPr>
          <w:rFonts w:ascii="Times New Roman" w:hAnsi="Times New Roman"/>
          <w:b/>
          <w:i/>
          <w:sz w:val="28"/>
          <w:szCs w:val="28"/>
        </w:rPr>
      </w:pPr>
      <w:r w:rsidRPr="005746EE">
        <w:rPr>
          <w:rFonts w:ascii="Times New Roman" w:hAnsi="Times New Roman"/>
          <w:b/>
          <w:i/>
          <w:sz w:val="28"/>
          <w:szCs w:val="28"/>
        </w:rPr>
        <w:t>Химические элементы Периодической таблицы Д.И. Менделеева</w:t>
      </w:r>
    </w:p>
    <w:p w:rsidR="004941CF" w:rsidRDefault="004941CF" w:rsidP="004941CF">
      <w:pPr>
        <w:pStyle w:val="a7"/>
        <w:ind w:left="426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Ind w:w="7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06"/>
        <w:gridCol w:w="1920"/>
        <w:gridCol w:w="1906"/>
        <w:gridCol w:w="1935"/>
        <w:gridCol w:w="1118"/>
      </w:tblGrid>
      <w:tr w:rsidR="004941CF" w:rsidTr="006E2281">
        <w:tc>
          <w:tcPr>
            <w:tcW w:w="1942" w:type="dxa"/>
            <w:shd w:val="clear" w:color="auto" w:fill="auto"/>
          </w:tcPr>
          <w:p w:rsidR="004941CF" w:rsidRDefault="004941CF" w:rsidP="006E2281">
            <w:pPr>
              <w:pStyle w:val="a7"/>
              <w:ind w:left="0"/>
              <w:jc w:val="both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BC8ADC" wp14:editId="1D27E05B">
                  <wp:extent cx="828675" cy="828675"/>
                  <wp:effectExtent l="76200" t="76200" r="142875" b="142875"/>
                  <wp:docPr id="14" name="Рисунок 14" descr="http://serebro-school.narod.ru/himia/button/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erebro-school.narod.ru/himia/button/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286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3" w:type="dxa"/>
            <w:shd w:val="clear" w:color="auto" w:fill="auto"/>
          </w:tcPr>
          <w:p w:rsidR="004941CF" w:rsidRDefault="004941CF" w:rsidP="006E2281">
            <w:pPr>
              <w:pStyle w:val="a7"/>
              <w:ind w:left="0"/>
              <w:jc w:val="both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D6D302" wp14:editId="5569C64C">
                  <wp:extent cx="857250" cy="857250"/>
                  <wp:effectExtent l="76200" t="76200" r="133350" b="133350"/>
                  <wp:docPr id="15" name="Рисунок 15" descr="http://serebro-school.narod.ru/himia/button/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serebro-school.narod.ru/himia/button/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3" w:type="dxa"/>
            <w:shd w:val="clear" w:color="auto" w:fill="auto"/>
          </w:tcPr>
          <w:p w:rsidR="004941CF" w:rsidRDefault="004941CF" w:rsidP="006E2281">
            <w:pPr>
              <w:pStyle w:val="a7"/>
              <w:ind w:left="0"/>
              <w:jc w:val="both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E931E4" wp14:editId="6E2BE153">
                  <wp:extent cx="828675" cy="828675"/>
                  <wp:effectExtent l="76200" t="76200" r="142875" b="142875"/>
                  <wp:docPr id="16" name="Рисунок 16" descr="http://serebro-school.narod.ru/himia/button/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serebro-school.narod.ru/himia/button/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286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3" w:type="dxa"/>
            <w:shd w:val="clear" w:color="auto" w:fill="auto"/>
          </w:tcPr>
          <w:p w:rsidR="004941CF" w:rsidRDefault="004941CF" w:rsidP="006E2281">
            <w:pPr>
              <w:pStyle w:val="a7"/>
              <w:ind w:left="0"/>
              <w:jc w:val="both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7023C4" wp14:editId="7D18DE5B">
                  <wp:extent cx="866775" cy="866775"/>
                  <wp:effectExtent l="76200" t="76200" r="142875" b="142875"/>
                  <wp:docPr id="17" name="Рисунок 17" descr="http://serebro-school.narod.ru/himia/button/1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http://serebro-school.narod.ru/himia/button/1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3" w:type="dxa"/>
            <w:shd w:val="clear" w:color="auto" w:fill="auto"/>
          </w:tcPr>
          <w:p w:rsidR="004941CF" w:rsidRDefault="004941CF" w:rsidP="006E2281">
            <w:pPr>
              <w:pStyle w:val="a7"/>
              <w:ind w:left="0"/>
              <w:jc w:val="both"/>
              <w:rPr>
                <w:sz w:val="28"/>
                <w:szCs w:val="28"/>
              </w:rPr>
            </w:pPr>
          </w:p>
        </w:tc>
      </w:tr>
    </w:tbl>
    <w:p w:rsidR="009A2232" w:rsidRDefault="009A2232" w:rsidP="0078400E">
      <w:pPr>
        <w:rPr>
          <w:sz w:val="28"/>
        </w:rPr>
      </w:pPr>
    </w:p>
    <w:p w:rsidR="004941CF" w:rsidRPr="00EF1C9A" w:rsidRDefault="004941CF" w:rsidP="004941CF">
      <w:pPr>
        <w:pStyle w:val="a7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4941CF" w:rsidRPr="00824CAC" w:rsidRDefault="004941CF" w:rsidP="004941CF">
      <w:pPr>
        <w:ind w:left="360"/>
        <w:rPr>
          <w:sz w:val="28"/>
        </w:rPr>
      </w:pPr>
      <w:r w:rsidRPr="00824CAC">
        <w:rPr>
          <w:sz w:val="28"/>
        </w:rPr>
        <w:t>1. Место (время) выполнения задания: задание выполняется в  аудитории во время занятия.</w:t>
      </w:r>
    </w:p>
    <w:p w:rsidR="004941CF" w:rsidRPr="00824CAC" w:rsidRDefault="004941CF" w:rsidP="004941CF">
      <w:pPr>
        <w:ind w:left="360"/>
        <w:rPr>
          <w:sz w:val="28"/>
        </w:rPr>
      </w:pPr>
      <w:r w:rsidRPr="00824CAC">
        <w:rPr>
          <w:sz w:val="28"/>
        </w:rPr>
        <w:t xml:space="preserve">2. Максимальное время выполнения задания: </w:t>
      </w:r>
      <w:r w:rsidRPr="00824CAC">
        <w:rPr>
          <w:sz w:val="28"/>
          <w:u w:val="single"/>
        </w:rPr>
        <w:t>45</w:t>
      </w:r>
      <w:r w:rsidRPr="00824CAC">
        <w:rPr>
          <w:sz w:val="28"/>
        </w:rPr>
        <w:t xml:space="preserve"> мин.</w:t>
      </w:r>
    </w:p>
    <w:p w:rsidR="004941CF" w:rsidRDefault="004941CF" w:rsidP="004941CF">
      <w:pPr>
        <w:ind w:left="284"/>
        <w:rPr>
          <w:sz w:val="28"/>
        </w:rPr>
      </w:pPr>
      <w:r w:rsidRPr="00824CAC">
        <w:rPr>
          <w:sz w:val="28"/>
        </w:rPr>
        <w:t xml:space="preserve">3. Вы можете воспользоваться </w:t>
      </w:r>
      <w:r w:rsidR="00A833C1">
        <w:rPr>
          <w:sz w:val="28"/>
        </w:rPr>
        <w:t>справочным материалом</w:t>
      </w:r>
      <w:r w:rsidRPr="00824CAC">
        <w:rPr>
          <w:sz w:val="28"/>
        </w:rPr>
        <w:t>.</w:t>
      </w:r>
    </w:p>
    <w:p w:rsidR="004941CF" w:rsidRDefault="004941CF" w:rsidP="0078400E">
      <w:pPr>
        <w:rPr>
          <w:sz w:val="28"/>
        </w:rPr>
      </w:pPr>
    </w:p>
    <w:p w:rsidR="00354C47" w:rsidRDefault="00354C47" w:rsidP="0078400E">
      <w:pPr>
        <w:rPr>
          <w:b/>
          <w:bCs/>
          <w:sz w:val="28"/>
          <w:szCs w:val="28"/>
        </w:rPr>
      </w:pPr>
      <w:r w:rsidRPr="00CB15AB">
        <w:rPr>
          <w:b/>
          <w:bCs/>
          <w:sz w:val="28"/>
          <w:szCs w:val="28"/>
        </w:rPr>
        <w:t xml:space="preserve">РАЗДЕЛ </w:t>
      </w:r>
      <w:r>
        <w:rPr>
          <w:b/>
          <w:bCs/>
          <w:sz w:val="28"/>
          <w:szCs w:val="28"/>
        </w:rPr>
        <w:t>3</w:t>
      </w:r>
      <w:r w:rsidRPr="00CB15AB">
        <w:rPr>
          <w:b/>
          <w:bCs/>
          <w:sz w:val="28"/>
          <w:szCs w:val="28"/>
        </w:rPr>
        <w:t>.</w:t>
      </w:r>
      <w:r w:rsidRPr="00CB15AB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ЭЛЕКТРОДИНАМИКА </w:t>
      </w:r>
    </w:p>
    <w:p w:rsidR="00354C47" w:rsidRDefault="00354C47" w:rsidP="0078400E">
      <w:pPr>
        <w:rPr>
          <w:sz w:val="28"/>
        </w:rPr>
      </w:pPr>
    </w:p>
    <w:p w:rsidR="00297978" w:rsidRPr="00297978" w:rsidRDefault="00297978" w:rsidP="00297978">
      <w:pPr>
        <w:jc w:val="center"/>
        <w:rPr>
          <w:b/>
          <w:sz w:val="28"/>
          <w:szCs w:val="28"/>
        </w:rPr>
      </w:pPr>
      <w:r w:rsidRPr="00297978">
        <w:rPr>
          <w:b/>
          <w:sz w:val="28"/>
          <w:szCs w:val="28"/>
        </w:rPr>
        <w:t>Практическая работа №10</w:t>
      </w:r>
    </w:p>
    <w:p w:rsidR="00297978" w:rsidRPr="00297978" w:rsidRDefault="00297978" w:rsidP="00297978">
      <w:pPr>
        <w:jc w:val="center"/>
        <w:rPr>
          <w:sz w:val="28"/>
          <w:szCs w:val="28"/>
        </w:rPr>
      </w:pPr>
      <w:r>
        <w:rPr>
          <w:sz w:val="28"/>
          <w:szCs w:val="28"/>
        </w:rPr>
        <w:t>ВЗАИМОДЕЙСТВИЕ ЗАРЯЖЕННЫХ ТЕЛ</w:t>
      </w:r>
    </w:p>
    <w:p w:rsidR="00297978" w:rsidRDefault="00297978" w:rsidP="0078400E">
      <w:pPr>
        <w:rPr>
          <w:sz w:val="28"/>
        </w:rPr>
      </w:pPr>
    </w:p>
    <w:p w:rsidR="00297978" w:rsidRDefault="00297978" w:rsidP="00297978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297978" w:rsidRDefault="00297978" w:rsidP="00297978">
      <w:pPr>
        <w:rPr>
          <w:b/>
          <w:sz w:val="28"/>
        </w:rPr>
      </w:pPr>
    </w:p>
    <w:p w:rsidR="00297978" w:rsidRDefault="00297978" w:rsidP="00005ED8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lastRenderedPageBreak/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005ED8" w:rsidRPr="00005ED8">
        <w:rPr>
          <w:sz w:val="28"/>
          <w:szCs w:val="28"/>
        </w:rPr>
        <w:t>Как изменится сила кулоновского взаимодействия двух точечных зарядов в вакууме, если отрицательный заряд увеличить в 6 раз, а положительный уменьшить в 3 раза, не меняя расстояние между зарядами?</w:t>
      </w:r>
    </w:p>
    <w:p w:rsidR="00D252BE" w:rsidRDefault="00D252BE" w:rsidP="00005ED8">
      <w:pPr>
        <w:jc w:val="both"/>
        <w:rPr>
          <w:sz w:val="28"/>
          <w:szCs w:val="28"/>
        </w:rPr>
      </w:pPr>
    </w:p>
    <w:p w:rsidR="00D252BE" w:rsidRDefault="00D252BE" w:rsidP="00005ED8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Два одинаковых шарика находятся на расстоянии 40 см друг от друга. Заряд одного из них 9·10</w:t>
      </w:r>
      <w:r>
        <w:rPr>
          <w:sz w:val="28"/>
          <w:szCs w:val="28"/>
          <w:vertAlign w:val="superscript"/>
        </w:rPr>
        <w:t>-9</w:t>
      </w:r>
      <w:r>
        <w:rPr>
          <w:sz w:val="28"/>
          <w:szCs w:val="28"/>
        </w:rPr>
        <w:t xml:space="preserve"> Кл, а заряд другого </w:t>
      </w:r>
      <w:r w:rsidR="00C369B5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C369B5">
        <w:rPr>
          <w:sz w:val="28"/>
          <w:szCs w:val="28"/>
        </w:rPr>
        <w:t>2·10</w:t>
      </w:r>
      <w:r w:rsidR="00C369B5">
        <w:rPr>
          <w:sz w:val="28"/>
          <w:szCs w:val="28"/>
          <w:vertAlign w:val="superscript"/>
        </w:rPr>
        <w:t>-9</w:t>
      </w:r>
      <w:r w:rsidR="00C369B5">
        <w:rPr>
          <w:sz w:val="28"/>
          <w:szCs w:val="28"/>
        </w:rPr>
        <w:t xml:space="preserve"> Кл. Шарики привели в соприкосновение и вновь раздвинули на такое же расстояние. Найдите силы их взаимодействия до и после соприкосновения.</w:t>
      </w:r>
    </w:p>
    <w:p w:rsidR="00C369B5" w:rsidRDefault="00C369B5" w:rsidP="00005ED8">
      <w:pPr>
        <w:jc w:val="both"/>
        <w:rPr>
          <w:sz w:val="28"/>
          <w:szCs w:val="28"/>
        </w:rPr>
      </w:pPr>
    </w:p>
    <w:p w:rsidR="00C369B5" w:rsidRPr="00C369B5" w:rsidRDefault="00C369B5" w:rsidP="00005ED8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Два точечных заряда +10</w:t>
      </w:r>
      <w:r>
        <w:rPr>
          <w:sz w:val="28"/>
          <w:szCs w:val="28"/>
          <w:vertAlign w:val="superscript"/>
        </w:rPr>
        <w:t>-8</w:t>
      </w:r>
      <w:r>
        <w:rPr>
          <w:sz w:val="28"/>
          <w:szCs w:val="28"/>
        </w:rPr>
        <w:t xml:space="preserve"> Кл и 2·10</w:t>
      </w:r>
      <w:r>
        <w:rPr>
          <w:sz w:val="28"/>
          <w:szCs w:val="28"/>
          <w:vertAlign w:val="superscript"/>
        </w:rPr>
        <w:t>-8</w:t>
      </w:r>
      <w:r>
        <w:rPr>
          <w:sz w:val="28"/>
          <w:szCs w:val="28"/>
        </w:rPr>
        <w:t xml:space="preserve"> Кл находятся неподвижно на расстоянии 1 метра друг от друга в вакууме. </w:t>
      </w:r>
      <w:r w:rsidR="0070150E">
        <w:rPr>
          <w:sz w:val="28"/>
          <w:szCs w:val="28"/>
        </w:rPr>
        <w:t>В точке</w:t>
      </w:r>
      <w:proofErr w:type="gramStart"/>
      <w:r w:rsidR="0070150E">
        <w:rPr>
          <w:sz w:val="28"/>
          <w:szCs w:val="28"/>
        </w:rPr>
        <w:t xml:space="preserve"> А</w:t>
      </w:r>
      <w:proofErr w:type="gramEnd"/>
      <w:r w:rsidR="0070150E">
        <w:rPr>
          <w:sz w:val="28"/>
          <w:szCs w:val="28"/>
        </w:rPr>
        <w:t xml:space="preserve"> прямой, соединяющей эти заряды, на одинаковом расстоянии от каждого из них находится заряд -3·10</w:t>
      </w:r>
      <w:r w:rsidR="0070150E">
        <w:rPr>
          <w:sz w:val="28"/>
          <w:szCs w:val="28"/>
          <w:vertAlign w:val="superscript"/>
        </w:rPr>
        <w:t>-9</w:t>
      </w:r>
      <w:r w:rsidR="0070150E">
        <w:rPr>
          <w:sz w:val="28"/>
          <w:szCs w:val="28"/>
        </w:rPr>
        <w:t xml:space="preserve"> Кл. </w:t>
      </w:r>
      <w:proofErr w:type="gramStart"/>
      <w:r w:rsidR="0070150E">
        <w:rPr>
          <w:sz w:val="28"/>
          <w:szCs w:val="28"/>
        </w:rPr>
        <w:t>Каковы модуль и направление силы, действующей на тело?</w:t>
      </w:r>
      <w:proofErr w:type="gramEnd"/>
    </w:p>
    <w:p w:rsidR="00297978" w:rsidRDefault="00297978" w:rsidP="00297978">
      <w:pPr>
        <w:rPr>
          <w:sz w:val="28"/>
          <w:szCs w:val="28"/>
        </w:rPr>
      </w:pPr>
    </w:p>
    <w:p w:rsidR="00297978" w:rsidRPr="00EF1C9A" w:rsidRDefault="00297978" w:rsidP="00297978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297978" w:rsidRPr="00EF1C9A" w:rsidRDefault="00297978" w:rsidP="00297978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297978" w:rsidRPr="00EF1C9A" w:rsidRDefault="00297978" w:rsidP="00297978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297978" w:rsidRDefault="00297978" w:rsidP="00297978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8719C3" w:rsidRDefault="008719C3" w:rsidP="00297978">
      <w:pPr>
        <w:rPr>
          <w:sz w:val="28"/>
        </w:rPr>
      </w:pPr>
    </w:p>
    <w:p w:rsidR="00DF7742" w:rsidRPr="00DF7742" w:rsidRDefault="00DF7742" w:rsidP="00DF7742">
      <w:pPr>
        <w:jc w:val="center"/>
        <w:rPr>
          <w:b/>
          <w:sz w:val="28"/>
          <w:szCs w:val="28"/>
        </w:rPr>
      </w:pPr>
      <w:r w:rsidRPr="00DF7742">
        <w:rPr>
          <w:b/>
          <w:sz w:val="28"/>
          <w:szCs w:val="28"/>
        </w:rPr>
        <w:t>Практическая работа №11</w:t>
      </w:r>
    </w:p>
    <w:p w:rsidR="00DF7742" w:rsidRDefault="00DF7742" w:rsidP="00DF7742">
      <w:pPr>
        <w:jc w:val="center"/>
        <w:rPr>
          <w:sz w:val="28"/>
          <w:szCs w:val="28"/>
        </w:rPr>
      </w:pPr>
      <w:r w:rsidRPr="00DF7742">
        <w:rPr>
          <w:sz w:val="28"/>
          <w:szCs w:val="28"/>
        </w:rPr>
        <w:t xml:space="preserve">ОПРЕДЕЛЕНИЕ ОСНОВНЫХ ХАРАКТЕРИСТИК </w:t>
      </w:r>
    </w:p>
    <w:p w:rsidR="008719C3" w:rsidRDefault="00DF7742" w:rsidP="00DF7742">
      <w:pPr>
        <w:jc w:val="center"/>
        <w:rPr>
          <w:sz w:val="28"/>
          <w:szCs w:val="28"/>
        </w:rPr>
      </w:pPr>
      <w:r>
        <w:rPr>
          <w:sz w:val="28"/>
          <w:szCs w:val="28"/>
        </w:rPr>
        <w:t>ЭЛЕКТРИЧЕСКОГО ПОЛЯ</w:t>
      </w:r>
    </w:p>
    <w:p w:rsidR="00DF7742" w:rsidRDefault="00DF7742" w:rsidP="00DF7742">
      <w:pPr>
        <w:jc w:val="center"/>
        <w:rPr>
          <w:sz w:val="28"/>
          <w:szCs w:val="28"/>
        </w:rPr>
      </w:pPr>
    </w:p>
    <w:p w:rsidR="00DF7742" w:rsidRDefault="00DF7742" w:rsidP="00DF7742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DF7742" w:rsidRDefault="00DF7742" w:rsidP="00DF7742">
      <w:pPr>
        <w:rPr>
          <w:b/>
          <w:sz w:val="28"/>
        </w:rPr>
      </w:pPr>
    </w:p>
    <w:p w:rsidR="00DF7742" w:rsidRDefault="00DF7742" w:rsidP="00DF7742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F522D9" w:rsidRPr="00F522D9">
        <w:rPr>
          <w:sz w:val="28"/>
          <w:szCs w:val="28"/>
        </w:rPr>
        <w:t>Два разноименных заряда +3q и -2q находятся на расстоянии 5 метров друг от друга. Определите результирующую напряженность и потенциал в точке</w:t>
      </w:r>
      <w:proofErr w:type="gramStart"/>
      <w:r w:rsidR="00F522D9" w:rsidRPr="00F522D9">
        <w:rPr>
          <w:sz w:val="28"/>
          <w:szCs w:val="28"/>
        </w:rPr>
        <w:t xml:space="preserve"> А</w:t>
      </w:r>
      <w:proofErr w:type="gramEnd"/>
      <w:r w:rsidR="00F522D9" w:rsidRPr="00F522D9">
        <w:rPr>
          <w:sz w:val="28"/>
          <w:szCs w:val="28"/>
        </w:rPr>
        <w:t xml:space="preserve"> (на линии между зарядами), удаленной от положительного заряда на 2 метра, а от отрицательного – на 3 метра.</w:t>
      </w:r>
    </w:p>
    <w:p w:rsidR="00F522D9" w:rsidRDefault="00F522D9" w:rsidP="00DF7742">
      <w:pPr>
        <w:jc w:val="both"/>
        <w:rPr>
          <w:sz w:val="28"/>
          <w:szCs w:val="28"/>
        </w:rPr>
      </w:pPr>
    </w:p>
    <w:p w:rsidR="00F522D9" w:rsidRDefault="00F522D9" w:rsidP="00DF7742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F522D9">
        <w:rPr>
          <w:sz w:val="28"/>
          <w:szCs w:val="28"/>
        </w:rPr>
        <w:t>Потенциал электростатического поля возрастает в направлении снизу вверх. Как направлен вектор напряженности?</w:t>
      </w:r>
      <w:r>
        <w:rPr>
          <w:sz w:val="28"/>
          <w:szCs w:val="28"/>
        </w:rPr>
        <w:t xml:space="preserve"> Используйте графическую интерпретацию. </w:t>
      </w:r>
    </w:p>
    <w:p w:rsidR="00F522D9" w:rsidRDefault="00F522D9" w:rsidP="00DF7742">
      <w:pPr>
        <w:jc w:val="both"/>
        <w:rPr>
          <w:sz w:val="28"/>
          <w:szCs w:val="28"/>
        </w:rPr>
      </w:pPr>
    </w:p>
    <w:p w:rsidR="00F522D9" w:rsidRDefault="00F522D9" w:rsidP="00DF7742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F522D9">
        <w:rPr>
          <w:sz w:val="28"/>
          <w:szCs w:val="28"/>
        </w:rPr>
        <w:t>Разность потенциалов между точками, лежащими на одной силовой линии на расстоянии 3 см равен 120В. Найдите напряженность электростатического поля, если поле однородное.</w:t>
      </w:r>
    </w:p>
    <w:p w:rsidR="00F522D9" w:rsidRDefault="00F522D9" w:rsidP="00DF7742">
      <w:pPr>
        <w:jc w:val="both"/>
        <w:rPr>
          <w:sz w:val="28"/>
          <w:szCs w:val="28"/>
        </w:rPr>
      </w:pPr>
    </w:p>
    <w:p w:rsidR="00F522D9" w:rsidRDefault="00F522D9" w:rsidP="00DF7742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F522D9">
        <w:rPr>
          <w:sz w:val="28"/>
          <w:szCs w:val="28"/>
        </w:rPr>
        <w:t>В направленном вертикально вниз однородном поле с напряженностью 1,3</w:t>
      </w:r>
      <w:r>
        <w:rPr>
          <w:sz w:val="28"/>
          <w:szCs w:val="28"/>
        </w:rPr>
        <w:t>·</w:t>
      </w:r>
      <w:r w:rsidRPr="00F522D9">
        <w:rPr>
          <w:sz w:val="28"/>
          <w:szCs w:val="28"/>
        </w:rPr>
        <w:t>10</w:t>
      </w:r>
      <w:r>
        <w:rPr>
          <w:sz w:val="28"/>
          <w:szCs w:val="28"/>
          <w:vertAlign w:val="superscript"/>
        </w:rPr>
        <w:t>5</w:t>
      </w:r>
      <w:proofErr w:type="gramStart"/>
      <w:r>
        <w:rPr>
          <w:sz w:val="28"/>
          <w:szCs w:val="28"/>
        </w:rPr>
        <w:t xml:space="preserve"> В</w:t>
      </w:r>
      <w:proofErr w:type="gramEnd"/>
      <w:r>
        <w:rPr>
          <w:sz w:val="28"/>
          <w:szCs w:val="28"/>
        </w:rPr>
        <w:t>/м капелька жидкости массой 2·</w:t>
      </w:r>
      <w:r w:rsidRPr="00F522D9">
        <w:rPr>
          <w:sz w:val="28"/>
          <w:szCs w:val="28"/>
        </w:rPr>
        <w:t>10</w:t>
      </w:r>
      <w:r>
        <w:rPr>
          <w:sz w:val="28"/>
          <w:szCs w:val="28"/>
          <w:vertAlign w:val="superscript"/>
        </w:rPr>
        <w:t>-9</w:t>
      </w:r>
      <w:r>
        <w:rPr>
          <w:sz w:val="28"/>
          <w:szCs w:val="28"/>
        </w:rPr>
        <w:t xml:space="preserve"> </w:t>
      </w:r>
      <w:r w:rsidRPr="00F522D9">
        <w:rPr>
          <w:sz w:val="28"/>
          <w:szCs w:val="28"/>
        </w:rPr>
        <w:t>г оказалась в равновесии. Найдите заряд капельки и число избыточных электронов на ней.</w:t>
      </w:r>
    </w:p>
    <w:p w:rsidR="00F522D9" w:rsidRDefault="00F522D9" w:rsidP="00DF7742">
      <w:pPr>
        <w:jc w:val="both"/>
        <w:rPr>
          <w:sz w:val="28"/>
          <w:szCs w:val="28"/>
        </w:rPr>
      </w:pPr>
    </w:p>
    <w:p w:rsidR="00DF7742" w:rsidRDefault="00DF7742" w:rsidP="00DF7742">
      <w:pPr>
        <w:jc w:val="both"/>
        <w:rPr>
          <w:sz w:val="28"/>
          <w:szCs w:val="28"/>
        </w:rPr>
      </w:pPr>
    </w:p>
    <w:p w:rsidR="00DF7742" w:rsidRPr="00EF1C9A" w:rsidRDefault="00DF7742" w:rsidP="00DF7742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DF7742" w:rsidRPr="00EF1C9A" w:rsidRDefault="00DF7742" w:rsidP="00DF7742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DF7742" w:rsidRPr="00EF1C9A" w:rsidRDefault="00DF7742" w:rsidP="00DF7742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DF7742" w:rsidRDefault="00DF7742" w:rsidP="00DF7742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DF7742" w:rsidRPr="00DF7742" w:rsidRDefault="00DF7742" w:rsidP="00DF7742">
      <w:pPr>
        <w:jc w:val="both"/>
        <w:rPr>
          <w:sz w:val="28"/>
          <w:szCs w:val="28"/>
        </w:rPr>
      </w:pPr>
    </w:p>
    <w:p w:rsidR="00297978" w:rsidRDefault="00297978" w:rsidP="00297978">
      <w:pPr>
        <w:rPr>
          <w:sz w:val="28"/>
        </w:rPr>
      </w:pPr>
    </w:p>
    <w:p w:rsidR="00354395" w:rsidRPr="00354395" w:rsidRDefault="00354395" w:rsidP="00354395">
      <w:pPr>
        <w:jc w:val="center"/>
        <w:rPr>
          <w:b/>
          <w:sz w:val="28"/>
          <w:szCs w:val="28"/>
        </w:rPr>
      </w:pPr>
      <w:r w:rsidRPr="00354395">
        <w:rPr>
          <w:b/>
          <w:sz w:val="28"/>
          <w:szCs w:val="28"/>
        </w:rPr>
        <w:t>Практическая работа №12</w:t>
      </w:r>
    </w:p>
    <w:p w:rsidR="00F522D9" w:rsidRDefault="00354395" w:rsidP="00354395">
      <w:pPr>
        <w:jc w:val="center"/>
        <w:rPr>
          <w:sz w:val="28"/>
          <w:szCs w:val="28"/>
        </w:rPr>
      </w:pPr>
      <w:r w:rsidRPr="00354395">
        <w:rPr>
          <w:sz w:val="28"/>
          <w:szCs w:val="28"/>
        </w:rPr>
        <w:t>ЭЛЕКТРОЕМКОСТЬ КОНДЕНСАТОРА</w:t>
      </w:r>
    </w:p>
    <w:p w:rsidR="00354395" w:rsidRPr="00354395" w:rsidRDefault="00354395" w:rsidP="00354395">
      <w:pPr>
        <w:jc w:val="both"/>
        <w:rPr>
          <w:sz w:val="28"/>
          <w:szCs w:val="28"/>
        </w:rPr>
      </w:pPr>
    </w:p>
    <w:p w:rsidR="00354395" w:rsidRDefault="00354395" w:rsidP="00354395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354395" w:rsidRDefault="00354395" w:rsidP="00354395">
      <w:pPr>
        <w:rPr>
          <w:b/>
          <w:sz w:val="28"/>
        </w:rPr>
      </w:pPr>
    </w:p>
    <w:p w:rsidR="00F522D9" w:rsidRDefault="00354395" w:rsidP="009209D6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D66432">
        <w:rPr>
          <w:sz w:val="28"/>
          <w:szCs w:val="28"/>
        </w:rPr>
        <w:t>Разность потенциалов между обкладками  конденсатора емкостью 0,1мкФ изменилась на 180В. Определите изменение заряда конденсатора.</w:t>
      </w:r>
    </w:p>
    <w:p w:rsidR="00D66432" w:rsidRDefault="00D66432" w:rsidP="009209D6">
      <w:pPr>
        <w:jc w:val="both"/>
        <w:rPr>
          <w:sz w:val="28"/>
          <w:szCs w:val="28"/>
        </w:rPr>
      </w:pPr>
    </w:p>
    <w:p w:rsidR="00D66432" w:rsidRDefault="00D66432" w:rsidP="009209D6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6B6117">
        <w:rPr>
          <w:sz w:val="28"/>
          <w:szCs w:val="28"/>
        </w:rPr>
        <w:t xml:space="preserve">Плоский конденсатор зарядили при помощи источника тока напряжением </w:t>
      </w:r>
      <w:r w:rsidR="006B6117">
        <w:rPr>
          <w:sz w:val="28"/>
          <w:szCs w:val="28"/>
          <w:lang w:val="en-US"/>
        </w:rPr>
        <w:t>U</w:t>
      </w:r>
      <w:r w:rsidR="006B6117">
        <w:rPr>
          <w:sz w:val="28"/>
          <w:szCs w:val="28"/>
          <w:vertAlign w:val="subscript"/>
        </w:rPr>
        <w:t>1</w:t>
      </w:r>
      <w:r w:rsidR="006B6117">
        <w:rPr>
          <w:sz w:val="28"/>
          <w:szCs w:val="28"/>
        </w:rPr>
        <w:t xml:space="preserve"> </w:t>
      </w:r>
      <w:r w:rsidR="006B6117" w:rsidRPr="006B6117">
        <w:rPr>
          <w:sz w:val="28"/>
          <w:szCs w:val="28"/>
        </w:rPr>
        <w:t>=</w:t>
      </w:r>
      <w:r w:rsidR="006B6117">
        <w:rPr>
          <w:sz w:val="28"/>
          <w:szCs w:val="28"/>
        </w:rPr>
        <w:t xml:space="preserve">200 </w:t>
      </w:r>
      <w:proofErr w:type="gramStart"/>
      <w:r w:rsidR="006B6117">
        <w:rPr>
          <w:sz w:val="28"/>
          <w:szCs w:val="28"/>
        </w:rPr>
        <w:t>В.</w:t>
      </w:r>
      <w:proofErr w:type="gramEnd"/>
      <w:r w:rsidR="006B6117">
        <w:rPr>
          <w:sz w:val="28"/>
          <w:szCs w:val="28"/>
        </w:rPr>
        <w:t xml:space="preserve"> Затем конденсатор был отключен от данного источника тока. Каким станет напряжение </w:t>
      </w:r>
      <w:r w:rsidR="006B6117">
        <w:rPr>
          <w:sz w:val="28"/>
          <w:szCs w:val="28"/>
          <w:lang w:val="en-US"/>
        </w:rPr>
        <w:t>U</w:t>
      </w:r>
      <w:r w:rsidR="006B6117">
        <w:rPr>
          <w:sz w:val="28"/>
          <w:szCs w:val="28"/>
          <w:vertAlign w:val="subscript"/>
        </w:rPr>
        <w:t>2</w:t>
      </w:r>
      <w:r w:rsidR="006B6117" w:rsidRPr="006B6117">
        <w:rPr>
          <w:sz w:val="28"/>
          <w:szCs w:val="28"/>
        </w:rPr>
        <w:t xml:space="preserve"> </w:t>
      </w:r>
      <w:r w:rsidR="006B6117">
        <w:rPr>
          <w:sz w:val="28"/>
          <w:szCs w:val="28"/>
        </w:rPr>
        <w:t xml:space="preserve"> между пластинами, если расстояние между ними увеличилось от первоначального </w:t>
      </w:r>
      <w:r w:rsidR="006B6117">
        <w:rPr>
          <w:sz w:val="28"/>
          <w:szCs w:val="28"/>
          <w:lang w:val="en-US"/>
        </w:rPr>
        <w:t>d</w:t>
      </w:r>
      <w:r w:rsidR="006B6117">
        <w:rPr>
          <w:sz w:val="28"/>
          <w:szCs w:val="28"/>
          <w:vertAlign w:val="subscript"/>
        </w:rPr>
        <w:t>1</w:t>
      </w:r>
      <w:r w:rsidR="006B6117">
        <w:rPr>
          <w:sz w:val="28"/>
          <w:szCs w:val="28"/>
        </w:rPr>
        <w:t xml:space="preserve"> </w:t>
      </w:r>
      <w:r w:rsidR="006B6117" w:rsidRPr="006B6117">
        <w:rPr>
          <w:sz w:val="28"/>
          <w:szCs w:val="28"/>
        </w:rPr>
        <w:t xml:space="preserve">=0,2 </w:t>
      </w:r>
      <w:r w:rsidR="006B6117">
        <w:rPr>
          <w:sz w:val="28"/>
          <w:szCs w:val="28"/>
        </w:rPr>
        <w:t xml:space="preserve">мм до </w:t>
      </w:r>
      <w:r w:rsidR="006B6117">
        <w:rPr>
          <w:sz w:val="28"/>
          <w:szCs w:val="28"/>
          <w:lang w:val="en-US"/>
        </w:rPr>
        <w:t>d</w:t>
      </w:r>
      <w:r w:rsidR="006B6117" w:rsidRPr="006B6117">
        <w:rPr>
          <w:sz w:val="28"/>
          <w:szCs w:val="28"/>
          <w:vertAlign w:val="subscript"/>
        </w:rPr>
        <w:t>2</w:t>
      </w:r>
      <w:r w:rsidR="006B6117" w:rsidRPr="006B6117">
        <w:rPr>
          <w:sz w:val="28"/>
          <w:szCs w:val="28"/>
        </w:rPr>
        <w:t xml:space="preserve">=0,8 </w:t>
      </w:r>
      <w:r w:rsidR="006B6117">
        <w:rPr>
          <w:sz w:val="28"/>
          <w:szCs w:val="28"/>
        </w:rPr>
        <w:t>мм?</w:t>
      </w:r>
    </w:p>
    <w:p w:rsidR="006B6117" w:rsidRDefault="006B6117" w:rsidP="009209D6">
      <w:pPr>
        <w:jc w:val="both"/>
        <w:rPr>
          <w:sz w:val="28"/>
          <w:szCs w:val="28"/>
        </w:rPr>
      </w:pPr>
    </w:p>
    <w:p w:rsidR="006B6117" w:rsidRDefault="006B6117" w:rsidP="009209D6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9209D6">
        <w:rPr>
          <w:sz w:val="28"/>
          <w:szCs w:val="28"/>
        </w:rPr>
        <w:t xml:space="preserve">Конденсатору электроемкостью 4 пФ сообщили заряд 32 </w:t>
      </w:r>
      <w:proofErr w:type="spellStart"/>
      <w:r w:rsidR="009209D6">
        <w:rPr>
          <w:sz w:val="28"/>
          <w:szCs w:val="28"/>
        </w:rPr>
        <w:t>мкКл</w:t>
      </w:r>
      <w:proofErr w:type="spellEnd"/>
      <w:r w:rsidR="009209D6">
        <w:rPr>
          <w:sz w:val="28"/>
          <w:szCs w:val="28"/>
        </w:rPr>
        <w:t>. Какой энергией обладает конденсатор? Как изменится энергия электрического поля конденсатора, если напряжение на его обкладках увеличить в два раза?</w:t>
      </w:r>
    </w:p>
    <w:p w:rsidR="007A60CA" w:rsidRDefault="007A60CA" w:rsidP="009209D6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4"/>
        <w:gridCol w:w="4464"/>
      </w:tblGrid>
      <w:tr w:rsidR="007A60CA" w:rsidTr="007A60CA">
        <w:tc>
          <w:tcPr>
            <w:tcW w:w="4464" w:type="dxa"/>
          </w:tcPr>
          <w:p w:rsidR="007A60CA" w:rsidRPr="007A60CA" w:rsidRDefault="007A60CA" w:rsidP="007A60CA">
            <w:pPr>
              <w:pStyle w:val="a7"/>
              <w:spacing w:before="240"/>
              <w:ind w:left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A60CA">
              <w:rPr>
                <w:rFonts w:ascii="Times New Roman" w:hAnsi="Times New Roman"/>
                <w:b/>
                <w:sz w:val="28"/>
                <w:szCs w:val="28"/>
              </w:rPr>
              <w:t>Задание 4.</w:t>
            </w:r>
          </w:p>
          <w:p w:rsidR="007A60CA" w:rsidRPr="00193AF8" w:rsidRDefault="007A60CA" w:rsidP="007A60CA">
            <w:pPr>
              <w:pStyle w:val="a7"/>
              <w:spacing w:before="240"/>
              <w:ind w:left="34"/>
              <w:jc w:val="both"/>
              <w:rPr>
                <w:b/>
              </w:rPr>
            </w:pPr>
            <w:r w:rsidRPr="007A60CA">
              <w:rPr>
                <w:rFonts w:ascii="Times New Roman" w:hAnsi="Times New Roman"/>
                <w:sz w:val="28"/>
                <w:szCs w:val="28"/>
              </w:rPr>
              <w:t xml:space="preserve">Определите электроемкость батареи, состоящей из </w:t>
            </w:r>
            <w:r>
              <w:rPr>
                <w:rFonts w:ascii="Times New Roman" w:hAnsi="Times New Roman"/>
                <w:sz w:val="28"/>
                <w:szCs w:val="28"/>
              </w:rPr>
              <w:t>четырех</w:t>
            </w:r>
            <w:r w:rsidRPr="007A60CA">
              <w:rPr>
                <w:rFonts w:ascii="Times New Roman" w:hAnsi="Times New Roman"/>
                <w:sz w:val="28"/>
                <w:szCs w:val="28"/>
              </w:rPr>
              <w:t xml:space="preserve"> одинаковых конденсаторов; емкость каждого конденсатора </w:t>
            </w:r>
            <w:r w:rsidRPr="007A60CA">
              <w:rPr>
                <w:rFonts w:ascii="Times New Roman" w:hAnsi="Times New Roman"/>
                <w:b/>
                <w:sz w:val="28"/>
                <w:szCs w:val="28"/>
              </w:rPr>
              <w:t>С</w:t>
            </w:r>
            <w:r w:rsidRPr="007A60CA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464" w:type="dxa"/>
          </w:tcPr>
          <w:p w:rsidR="007A60CA" w:rsidRDefault="007A60CA" w:rsidP="00EF135A">
            <w:pPr>
              <w:pStyle w:val="a7"/>
              <w:ind w:left="0"/>
              <w:jc w:val="both"/>
              <w:rPr>
                <w:b/>
                <w:sz w:val="28"/>
                <w:szCs w:val="28"/>
              </w:rPr>
            </w:pPr>
            <w:r>
              <w:object w:dxaOrig="3405" w:dyaOrig="2355">
                <v:shape id="_x0000_i1034" type="#_x0000_t75" style="width:170.05pt;height:117.95pt" o:ole="">
                  <v:imagedata r:id="rId36" o:title=""/>
                </v:shape>
                <o:OLEObject Type="Embed" ProgID="PBrush" ShapeID="_x0000_i1034" DrawAspect="Content" ObjectID="_1581254229" r:id="rId37"/>
              </w:object>
            </w:r>
          </w:p>
        </w:tc>
      </w:tr>
    </w:tbl>
    <w:p w:rsidR="00354395" w:rsidRPr="00EF1C9A" w:rsidRDefault="00354395" w:rsidP="00354395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354395" w:rsidRPr="00EF1C9A" w:rsidRDefault="00354395" w:rsidP="00354395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354395" w:rsidRPr="00EF1C9A" w:rsidRDefault="00354395" w:rsidP="00354395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354395" w:rsidRDefault="00354395" w:rsidP="00354395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980918" w:rsidRDefault="00980918" w:rsidP="00354395">
      <w:pPr>
        <w:rPr>
          <w:sz w:val="28"/>
        </w:rPr>
      </w:pPr>
    </w:p>
    <w:p w:rsidR="00980918" w:rsidRPr="00980918" w:rsidRDefault="00980918" w:rsidP="00980918">
      <w:pPr>
        <w:jc w:val="center"/>
        <w:rPr>
          <w:b/>
          <w:sz w:val="28"/>
          <w:szCs w:val="28"/>
        </w:rPr>
      </w:pPr>
      <w:r w:rsidRPr="00980918">
        <w:rPr>
          <w:b/>
          <w:sz w:val="28"/>
          <w:szCs w:val="28"/>
        </w:rPr>
        <w:t>Практическая работа №13</w:t>
      </w:r>
    </w:p>
    <w:p w:rsidR="00980918" w:rsidRDefault="00980918" w:rsidP="00980918">
      <w:pPr>
        <w:jc w:val="center"/>
        <w:rPr>
          <w:sz w:val="28"/>
          <w:szCs w:val="28"/>
        </w:rPr>
      </w:pPr>
      <w:r w:rsidRPr="00980918">
        <w:rPr>
          <w:sz w:val="28"/>
          <w:szCs w:val="28"/>
        </w:rPr>
        <w:lastRenderedPageBreak/>
        <w:t>ИЗУЧЕНИЕ  ЗАКОНА  ОМА  ДЛЯ  УЧАСТКА  ЦЕПИ ПОСЛЕДОВАТЕЛЬНОГО  И ПАРАЛ</w:t>
      </w:r>
      <w:r>
        <w:rPr>
          <w:sz w:val="28"/>
          <w:szCs w:val="28"/>
        </w:rPr>
        <w:t xml:space="preserve">ЛЕЛЬНОГО </w:t>
      </w:r>
    </w:p>
    <w:p w:rsidR="00980918" w:rsidRPr="00980918" w:rsidRDefault="00980918" w:rsidP="00980918">
      <w:pPr>
        <w:jc w:val="center"/>
        <w:rPr>
          <w:sz w:val="28"/>
          <w:szCs w:val="28"/>
        </w:rPr>
      </w:pPr>
      <w:r>
        <w:rPr>
          <w:sz w:val="28"/>
          <w:szCs w:val="28"/>
        </w:rPr>
        <w:t>СОЕДИНЕНИЯ ПРОВОДНИКОВ</w:t>
      </w:r>
    </w:p>
    <w:p w:rsidR="00354395" w:rsidRPr="00980918" w:rsidRDefault="00354395" w:rsidP="00980918">
      <w:pPr>
        <w:jc w:val="center"/>
        <w:rPr>
          <w:sz w:val="28"/>
          <w:szCs w:val="28"/>
        </w:rPr>
      </w:pPr>
    </w:p>
    <w:p w:rsidR="00980918" w:rsidRDefault="00980918" w:rsidP="00980918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980918" w:rsidRDefault="00980918" w:rsidP="00980918">
      <w:pPr>
        <w:rPr>
          <w:b/>
          <w:sz w:val="28"/>
        </w:rPr>
      </w:pPr>
    </w:p>
    <w:p w:rsidR="00684B70" w:rsidRDefault="00980918" w:rsidP="00E87E16">
      <w:pPr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684B70" w:rsidRPr="00684B70">
        <w:rPr>
          <w:sz w:val="28"/>
          <w:szCs w:val="28"/>
        </w:rPr>
        <w:t>Электроны, летящие к экрану телевизионной трубки, образуют электронный пучок. В какую сторону направлен ток в пучке?</w:t>
      </w:r>
    </w:p>
    <w:p w:rsidR="00E661CA" w:rsidRDefault="00E661CA" w:rsidP="00E661CA">
      <w:pPr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Определите силу тока в электрочайнике, включенном в сеть с напряжением 125</w:t>
      </w:r>
      <w:proofErr w:type="gramStart"/>
      <w:r>
        <w:rPr>
          <w:sz w:val="28"/>
          <w:szCs w:val="28"/>
        </w:rPr>
        <w:t xml:space="preserve"> В</w:t>
      </w:r>
      <w:proofErr w:type="gramEnd"/>
      <w:r>
        <w:rPr>
          <w:sz w:val="28"/>
          <w:szCs w:val="28"/>
        </w:rPr>
        <w:t>, если сопротивление нити накала составляет 50 Ом.</w:t>
      </w:r>
    </w:p>
    <w:p w:rsidR="00E661CA" w:rsidRDefault="00E661CA" w:rsidP="00E87E16">
      <w:pPr>
        <w:rPr>
          <w:b/>
          <w:sz w:val="28"/>
          <w:szCs w:val="28"/>
        </w:rPr>
      </w:pPr>
    </w:p>
    <w:p w:rsidR="00614689" w:rsidRDefault="00614689" w:rsidP="00614689">
      <w:pPr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DB3D75">
        <w:rPr>
          <w:sz w:val="28"/>
          <w:szCs w:val="28"/>
        </w:rPr>
        <w:t>По цепи, состоящей из четырех одинаковых параллельно соединенных проводников, течет ток 48А. Какой ток буде</w:t>
      </w:r>
      <w:r w:rsidR="005A4C88">
        <w:rPr>
          <w:sz w:val="28"/>
          <w:szCs w:val="28"/>
        </w:rPr>
        <w:t>т</w:t>
      </w:r>
      <w:r w:rsidR="00DB3D75">
        <w:rPr>
          <w:sz w:val="28"/>
          <w:szCs w:val="28"/>
        </w:rPr>
        <w:t xml:space="preserve"> в цепи, если эти проводники соединить последовательно при том же напряжении? </w:t>
      </w:r>
    </w:p>
    <w:p w:rsidR="00614689" w:rsidRDefault="00614689" w:rsidP="00E87E16">
      <w:pPr>
        <w:rPr>
          <w:b/>
          <w:sz w:val="28"/>
          <w:szCs w:val="28"/>
        </w:rPr>
      </w:pPr>
    </w:p>
    <w:p w:rsidR="00E87E16" w:rsidRPr="002F6C14" w:rsidRDefault="00684B70" w:rsidP="00E87E16">
      <w:pPr>
        <w:rPr>
          <w:b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614689">
        <w:rPr>
          <w:b/>
          <w:sz w:val="28"/>
          <w:szCs w:val="28"/>
        </w:rPr>
        <w:t>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E87E16" w:rsidRPr="002F6C14">
        <w:rPr>
          <w:sz w:val="28"/>
          <w:szCs w:val="28"/>
        </w:rPr>
        <w:t>Определите значение силы тока и напряжения на каждом резисторе, полные сопротивление, силу тока и напряжение участка цепи. Заполните таблицу.</w:t>
      </w:r>
    </w:p>
    <w:p w:rsidR="00E87E16" w:rsidRDefault="00E87E16" w:rsidP="00E87E16">
      <w:pPr>
        <w:jc w:val="both"/>
      </w:pPr>
      <w:r>
        <w:rPr>
          <w:b/>
          <w:noProof/>
        </w:rPr>
        <w:drawing>
          <wp:inline distT="0" distB="0" distL="0" distR="0" wp14:anchorId="3E174630" wp14:editId="1DEC8651">
            <wp:extent cx="5934075" cy="1971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395" w:rsidRDefault="00354395" w:rsidP="00980918">
      <w:pPr>
        <w:rPr>
          <w:sz w:val="28"/>
          <w:szCs w:val="28"/>
        </w:rPr>
      </w:pPr>
    </w:p>
    <w:p w:rsidR="00980918" w:rsidRDefault="00980918" w:rsidP="00980918">
      <w:pPr>
        <w:rPr>
          <w:sz w:val="28"/>
          <w:szCs w:val="28"/>
        </w:rPr>
      </w:pPr>
    </w:p>
    <w:p w:rsidR="00980918" w:rsidRPr="00EF1C9A" w:rsidRDefault="00980918" w:rsidP="00980918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980918" w:rsidRPr="00EF1C9A" w:rsidRDefault="00980918" w:rsidP="00980918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980918" w:rsidRPr="00EF1C9A" w:rsidRDefault="00980918" w:rsidP="00980918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Pr="00986A19"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980918" w:rsidRDefault="00980918" w:rsidP="00980918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980918" w:rsidRDefault="00980918" w:rsidP="00980918">
      <w:pPr>
        <w:rPr>
          <w:sz w:val="28"/>
        </w:rPr>
      </w:pPr>
    </w:p>
    <w:p w:rsidR="00C56811" w:rsidRPr="00C56811" w:rsidRDefault="00C56811" w:rsidP="00C56811">
      <w:pPr>
        <w:jc w:val="center"/>
        <w:rPr>
          <w:b/>
          <w:sz w:val="28"/>
          <w:szCs w:val="28"/>
        </w:rPr>
      </w:pPr>
      <w:r w:rsidRPr="00C56811">
        <w:rPr>
          <w:b/>
          <w:sz w:val="28"/>
          <w:szCs w:val="28"/>
        </w:rPr>
        <w:t>Практическая работа №14</w:t>
      </w:r>
    </w:p>
    <w:p w:rsidR="00DB3D75" w:rsidRDefault="00C56811" w:rsidP="00C56811">
      <w:pPr>
        <w:jc w:val="center"/>
        <w:rPr>
          <w:sz w:val="28"/>
          <w:szCs w:val="28"/>
        </w:rPr>
      </w:pPr>
      <w:r w:rsidRPr="00C56811">
        <w:rPr>
          <w:sz w:val="28"/>
          <w:szCs w:val="28"/>
        </w:rPr>
        <w:t>ИЗУЧЕНИЕ ЗАКОНА</w:t>
      </w:r>
      <w:r>
        <w:rPr>
          <w:sz w:val="28"/>
          <w:szCs w:val="28"/>
        </w:rPr>
        <w:t xml:space="preserve"> ОМА ДЛЯ ПОЛНОЙ ЦЕПИ</w:t>
      </w:r>
    </w:p>
    <w:p w:rsidR="00C56811" w:rsidRDefault="00C56811" w:rsidP="00C56811">
      <w:pPr>
        <w:jc w:val="center"/>
        <w:rPr>
          <w:sz w:val="28"/>
          <w:szCs w:val="28"/>
        </w:rPr>
      </w:pPr>
    </w:p>
    <w:p w:rsidR="00C56811" w:rsidRDefault="00C56811" w:rsidP="00C56811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C56811" w:rsidRDefault="00C56811" w:rsidP="00C56811">
      <w:pPr>
        <w:rPr>
          <w:b/>
          <w:sz w:val="28"/>
        </w:rPr>
      </w:pPr>
    </w:p>
    <w:p w:rsidR="00C56811" w:rsidRDefault="00C56811" w:rsidP="00C56811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764F6D">
        <w:rPr>
          <w:sz w:val="28"/>
          <w:szCs w:val="28"/>
        </w:rPr>
        <w:t>Заполните таблицу «Закон Ома для полной цепи»</w:t>
      </w:r>
    </w:p>
    <w:p w:rsidR="00764F6D" w:rsidRDefault="00764F6D" w:rsidP="00C56811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764F6D" w:rsidTr="002D5ACB">
        <w:tc>
          <w:tcPr>
            <w:tcW w:w="3190" w:type="dxa"/>
          </w:tcPr>
          <w:p w:rsidR="00764F6D" w:rsidRPr="00764F6D" w:rsidRDefault="00764F6D" w:rsidP="002D5ACB">
            <w:pPr>
              <w:jc w:val="center"/>
              <w:rPr>
                <w:b/>
                <w:sz w:val="28"/>
                <w:szCs w:val="28"/>
              </w:rPr>
            </w:pPr>
            <w:r w:rsidRPr="00764F6D">
              <w:rPr>
                <w:b/>
                <w:sz w:val="28"/>
                <w:szCs w:val="28"/>
              </w:rPr>
              <w:t>Характеристика</w:t>
            </w:r>
          </w:p>
        </w:tc>
        <w:tc>
          <w:tcPr>
            <w:tcW w:w="3190" w:type="dxa"/>
          </w:tcPr>
          <w:p w:rsidR="00764F6D" w:rsidRPr="00764F6D" w:rsidRDefault="00764F6D" w:rsidP="002D5ACB">
            <w:pPr>
              <w:jc w:val="center"/>
              <w:rPr>
                <w:b/>
                <w:sz w:val="28"/>
                <w:szCs w:val="28"/>
              </w:rPr>
            </w:pPr>
            <w:r w:rsidRPr="00764F6D">
              <w:rPr>
                <w:b/>
                <w:sz w:val="28"/>
                <w:szCs w:val="28"/>
              </w:rPr>
              <w:t>Параметр</w:t>
            </w:r>
          </w:p>
        </w:tc>
        <w:tc>
          <w:tcPr>
            <w:tcW w:w="3191" w:type="dxa"/>
          </w:tcPr>
          <w:p w:rsidR="00764F6D" w:rsidRPr="00764F6D" w:rsidRDefault="00764F6D" w:rsidP="002D5ACB">
            <w:pPr>
              <w:jc w:val="center"/>
              <w:rPr>
                <w:b/>
                <w:sz w:val="28"/>
                <w:szCs w:val="28"/>
              </w:rPr>
            </w:pPr>
            <w:r w:rsidRPr="00764F6D">
              <w:rPr>
                <w:b/>
                <w:sz w:val="28"/>
                <w:szCs w:val="28"/>
              </w:rPr>
              <w:t>формула закона Ома</w:t>
            </w:r>
          </w:p>
        </w:tc>
      </w:tr>
      <w:tr w:rsidR="00764F6D" w:rsidTr="002D5ACB">
        <w:tc>
          <w:tcPr>
            <w:tcW w:w="3190" w:type="dxa"/>
          </w:tcPr>
          <w:p w:rsidR="00764F6D" w:rsidRPr="00764F6D" w:rsidRDefault="00764F6D" w:rsidP="002D5ACB">
            <w:pPr>
              <w:rPr>
                <w:sz w:val="28"/>
                <w:szCs w:val="28"/>
              </w:rPr>
            </w:pPr>
            <w:r w:rsidRPr="00764F6D">
              <w:rPr>
                <w:sz w:val="28"/>
                <w:szCs w:val="28"/>
              </w:rPr>
              <w:lastRenderedPageBreak/>
              <w:t>Замкнутая цепь</w:t>
            </w:r>
          </w:p>
        </w:tc>
        <w:tc>
          <w:tcPr>
            <w:tcW w:w="3190" w:type="dxa"/>
          </w:tcPr>
          <w:p w:rsidR="00764F6D" w:rsidRPr="00B35873" w:rsidRDefault="00764F6D" w:rsidP="002D5ACB">
            <w:pPr>
              <w:jc w:val="center"/>
              <w:rPr>
                <w:b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φ</m:t>
                </m:r>
                <m:r>
                  <m:rPr>
                    <m:sty m:val="bi"/>
                  </m:rPr>
                  <w:rPr>
                    <w:rFonts w:ascii="Cambria Math" w:hAnsi="Cambria Math"/>
                  </w:rPr>
                  <m:t>1=φ</m:t>
                </m:r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3191" w:type="dxa"/>
          </w:tcPr>
          <w:p w:rsidR="00764F6D" w:rsidRPr="00B35873" w:rsidRDefault="00764F6D" w:rsidP="002D5ACB">
            <w:pPr>
              <w:rPr>
                <w:sz w:val="28"/>
                <w:szCs w:val="28"/>
              </w:rPr>
            </w:pPr>
          </w:p>
        </w:tc>
      </w:tr>
      <w:tr w:rsidR="00764F6D" w:rsidTr="002D5ACB">
        <w:tc>
          <w:tcPr>
            <w:tcW w:w="3190" w:type="dxa"/>
          </w:tcPr>
          <w:p w:rsidR="00764F6D" w:rsidRPr="00764F6D" w:rsidRDefault="00764F6D" w:rsidP="002D5ACB">
            <w:pPr>
              <w:rPr>
                <w:sz w:val="28"/>
                <w:szCs w:val="28"/>
              </w:rPr>
            </w:pPr>
            <w:r w:rsidRPr="00764F6D">
              <w:rPr>
                <w:sz w:val="28"/>
                <w:szCs w:val="28"/>
              </w:rPr>
              <w:t>Незамкнутая цепь</w:t>
            </w:r>
          </w:p>
        </w:tc>
        <w:tc>
          <w:tcPr>
            <w:tcW w:w="3190" w:type="dxa"/>
          </w:tcPr>
          <w:p w:rsidR="00764F6D" w:rsidRPr="00B35873" w:rsidRDefault="00764F6D" w:rsidP="002D5ACB">
            <w:pPr>
              <w:jc w:val="center"/>
              <w:rPr>
                <w:b/>
              </w:rPr>
            </w:pPr>
            <w:r w:rsidRPr="00B35873">
              <w:rPr>
                <w:b/>
              </w:rPr>
              <w:t>-</w:t>
            </w:r>
          </w:p>
        </w:tc>
        <w:tc>
          <w:tcPr>
            <w:tcW w:w="3191" w:type="dxa"/>
          </w:tcPr>
          <w:p w:rsidR="00764F6D" w:rsidRPr="00B35873" w:rsidRDefault="00764F6D" w:rsidP="002D5ACB">
            <w:pPr>
              <w:rPr>
                <w:sz w:val="28"/>
                <w:szCs w:val="28"/>
              </w:rPr>
            </w:pPr>
          </w:p>
        </w:tc>
      </w:tr>
      <w:tr w:rsidR="00764F6D" w:rsidTr="002D5ACB">
        <w:tc>
          <w:tcPr>
            <w:tcW w:w="3190" w:type="dxa"/>
          </w:tcPr>
          <w:p w:rsidR="00764F6D" w:rsidRPr="00764F6D" w:rsidRDefault="00764F6D" w:rsidP="002D5ACB">
            <w:pPr>
              <w:rPr>
                <w:sz w:val="28"/>
                <w:szCs w:val="28"/>
              </w:rPr>
            </w:pPr>
            <w:r w:rsidRPr="00764F6D">
              <w:rPr>
                <w:sz w:val="28"/>
                <w:szCs w:val="28"/>
              </w:rPr>
              <w:t>Источника нет</w:t>
            </w:r>
          </w:p>
        </w:tc>
        <w:tc>
          <w:tcPr>
            <w:tcW w:w="3190" w:type="dxa"/>
          </w:tcPr>
          <w:p w:rsidR="00764F6D" w:rsidRPr="00B35873" w:rsidRDefault="00764F6D" w:rsidP="002D5ACB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3191" w:type="dxa"/>
          </w:tcPr>
          <w:p w:rsidR="00764F6D" w:rsidRPr="00B35873" w:rsidRDefault="00764F6D" w:rsidP="002D5ACB">
            <w:pPr>
              <w:rPr>
                <w:sz w:val="28"/>
                <w:szCs w:val="28"/>
              </w:rPr>
            </w:pPr>
          </w:p>
        </w:tc>
      </w:tr>
      <w:tr w:rsidR="00764F6D" w:rsidTr="002D5ACB">
        <w:tc>
          <w:tcPr>
            <w:tcW w:w="3190" w:type="dxa"/>
          </w:tcPr>
          <w:p w:rsidR="00764F6D" w:rsidRPr="00764F6D" w:rsidRDefault="00764F6D" w:rsidP="002D5ACB">
            <w:pPr>
              <w:rPr>
                <w:sz w:val="28"/>
                <w:szCs w:val="28"/>
              </w:rPr>
            </w:pPr>
            <w:r w:rsidRPr="00764F6D">
              <w:rPr>
                <w:sz w:val="28"/>
                <w:szCs w:val="28"/>
              </w:rPr>
              <w:t>Короткое замыкание</w:t>
            </w:r>
          </w:p>
        </w:tc>
        <w:tc>
          <w:tcPr>
            <w:tcW w:w="3190" w:type="dxa"/>
          </w:tcPr>
          <w:p w:rsidR="00764F6D" w:rsidRPr="00B35873" w:rsidRDefault="00764F6D" w:rsidP="002D5ACB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3191" w:type="dxa"/>
          </w:tcPr>
          <w:p w:rsidR="00764F6D" w:rsidRPr="00B35873" w:rsidRDefault="00764F6D" w:rsidP="002D5ACB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</w:rPr>
                  <m:t>I=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ε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den>
                </m:f>
              </m:oMath>
            </m:oMathPara>
          </w:p>
        </w:tc>
      </w:tr>
    </w:tbl>
    <w:p w:rsidR="00C56811" w:rsidRDefault="00C56811" w:rsidP="00C56811">
      <w:pPr>
        <w:jc w:val="both"/>
        <w:rPr>
          <w:sz w:val="28"/>
          <w:szCs w:val="28"/>
        </w:rPr>
      </w:pPr>
    </w:p>
    <w:p w:rsidR="00764F6D" w:rsidRDefault="00764F6D" w:rsidP="00C56811">
      <w:pPr>
        <w:pStyle w:val="a7"/>
        <w:ind w:left="0"/>
        <w:rPr>
          <w:rFonts w:ascii="Times New Roman" w:hAnsi="Times New Roman"/>
          <w:sz w:val="28"/>
          <w:szCs w:val="28"/>
        </w:rPr>
      </w:pPr>
      <w:r w:rsidRPr="00764F6D">
        <w:rPr>
          <w:rFonts w:ascii="Times New Roman" w:hAnsi="Times New Roman"/>
          <w:b/>
          <w:sz w:val="28"/>
          <w:szCs w:val="28"/>
        </w:rPr>
        <w:t>Задание 2.</w:t>
      </w:r>
      <w:r w:rsidRPr="00764F6D">
        <w:rPr>
          <w:rFonts w:ascii="Times New Roman" w:hAnsi="Times New Roman"/>
          <w:sz w:val="28"/>
          <w:szCs w:val="28"/>
        </w:rPr>
        <w:t xml:space="preserve"> Чему равна сила тока при коротком замыкании аккумулятора с ЭДС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764F6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sym w:font="Symbol" w:char="F065"/>
      </w:r>
      <w:r w:rsidRPr="00764F6D">
        <w:rPr>
          <w:rFonts w:ascii="Times New Roman" w:hAnsi="Times New Roman"/>
          <w:sz w:val="28"/>
          <w:szCs w:val="28"/>
        </w:rPr>
        <w:t xml:space="preserve"> = 12</w:t>
      </w:r>
      <w:proofErr w:type="gramStart"/>
      <w:r w:rsidRPr="00764F6D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Pr="00764F6D">
        <w:rPr>
          <w:rFonts w:ascii="Times New Roman" w:hAnsi="Times New Roman"/>
          <w:sz w:val="28"/>
          <w:szCs w:val="28"/>
        </w:rPr>
        <w:t xml:space="preserve"> и внутренним сопротивлением r = 0,01 Ом?</w:t>
      </w:r>
    </w:p>
    <w:p w:rsidR="00764F6D" w:rsidRDefault="00764F6D" w:rsidP="00764F6D">
      <w:pPr>
        <w:pStyle w:val="a7"/>
        <w:ind w:left="0"/>
        <w:jc w:val="both"/>
        <w:rPr>
          <w:rFonts w:ascii="Times New Roman" w:hAnsi="Times New Roman"/>
          <w:sz w:val="28"/>
          <w:szCs w:val="28"/>
        </w:rPr>
      </w:pPr>
      <w:r w:rsidRPr="00764F6D">
        <w:rPr>
          <w:rFonts w:ascii="Times New Roman" w:hAnsi="Times New Roman"/>
          <w:b/>
          <w:sz w:val="28"/>
          <w:szCs w:val="28"/>
        </w:rPr>
        <w:t xml:space="preserve">Задание </w:t>
      </w:r>
      <w:r>
        <w:rPr>
          <w:rFonts w:ascii="Times New Roman" w:hAnsi="Times New Roman"/>
          <w:b/>
          <w:sz w:val="28"/>
          <w:szCs w:val="28"/>
        </w:rPr>
        <w:t>3</w:t>
      </w:r>
      <w:r w:rsidRPr="00764F6D">
        <w:rPr>
          <w:rFonts w:ascii="Times New Roman" w:hAnsi="Times New Roman"/>
          <w:b/>
          <w:sz w:val="28"/>
          <w:szCs w:val="28"/>
        </w:rPr>
        <w:t>.</w:t>
      </w:r>
      <w:r w:rsidRPr="00764F6D">
        <w:rPr>
          <w:rFonts w:ascii="Times New Roman" w:hAnsi="Times New Roman"/>
          <w:sz w:val="28"/>
          <w:szCs w:val="28"/>
        </w:rPr>
        <w:t xml:space="preserve"> Два элемента, имеющие одинаковые ЭДС по 4,1</w:t>
      </w:r>
      <w:proofErr w:type="gramStart"/>
      <w:r w:rsidRPr="00764F6D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Pr="00764F6D">
        <w:rPr>
          <w:rFonts w:ascii="Times New Roman" w:hAnsi="Times New Roman"/>
          <w:sz w:val="28"/>
          <w:szCs w:val="28"/>
        </w:rPr>
        <w:t xml:space="preserve"> и одинаковые внутренние сопротивления по 4 Ом, соединены одинаковыми полюсами, от которых сделаны выводы. Какую ЭДС и какое внутреннее сопротивление должен иметь элемент, который можно было бы заменить такую батарейку?</w:t>
      </w:r>
    </w:p>
    <w:p w:rsidR="00764F6D" w:rsidRDefault="00764F6D" w:rsidP="00764F6D">
      <w:pPr>
        <w:pStyle w:val="a7"/>
        <w:ind w:left="0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64F6D" w:rsidTr="00764F6D">
        <w:tc>
          <w:tcPr>
            <w:tcW w:w="4785" w:type="dxa"/>
          </w:tcPr>
          <w:p w:rsidR="00764F6D" w:rsidRDefault="00764F6D" w:rsidP="00764F6D">
            <w:pPr>
              <w:pStyle w:val="a7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64F6D">
              <w:rPr>
                <w:rFonts w:ascii="Times New Roman" w:hAnsi="Times New Roman"/>
                <w:b/>
                <w:sz w:val="28"/>
                <w:szCs w:val="28"/>
              </w:rPr>
              <w:t xml:space="preserve">Задание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  <w:r w:rsidRPr="00764F6D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764F6D">
              <w:rPr>
                <w:rFonts w:ascii="Times New Roman" w:hAnsi="Times New Roman"/>
                <w:sz w:val="28"/>
                <w:szCs w:val="28"/>
              </w:rPr>
              <w:t xml:space="preserve"> Электрическая цепь состоит из источника тока и резистора. На рисунке показан график зависимости силы тока в цепи от сопротивления резистора. Чему равно внутреннее сопротивление источника тока?</w:t>
            </w:r>
          </w:p>
          <w:p w:rsidR="00764F6D" w:rsidRDefault="00764F6D" w:rsidP="00764F6D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86" w:type="dxa"/>
          </w:tcPr>
          <w:p w:rsidR="00764F6D" w:rsidRDefault="00764F6D" w:rsidP="00764F6D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4350" w:dyaOrig="3600">
                <v:shape id="_x0000_i1035" type="#_x0000_t75" style="width:188.7pt;height:156.4pt" o:ole="">
                  <v:imagedata r:id="rId39" o:title=""/>
                </v:shape>
                <o:OLEObject Type="Embed" ProgID="PBrush" ShapeID="_x0000_i1035" DrawAspect="Content" ObjectID="_1581254230" r:id="rId40"/>
              </w:object>
            </w:r>
          </w:p>
        </w:tc>
      </w:tr>
    </w:tbl>
    <w:p w:rsidR="00764F6D" w:rsidRDefault="00B5127D" w:rsidP="00764F6D">
      <w:pPr>
        <w:pStyle w:val="a7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764F6D">
        <w:rPr>
          <w:rFonts w:ascii="Times New Roman" w:hAnsi="Times New Roman"/>
          <w:b/>
          <w:sz w:val="28"/>
          <w:szCs w:val="28"/>
        </w:rPr>
        <w:t xml:space="preserve">Задание </w:t>
      </w:r>
      <w:r>
        <w:rPr>
          <w:rFonts w:ascii="Times New Roman" w:hAnsi="Times New Roman"/>
          <w:b/>
          <w:sz w:val="28"/>
          <w:szCs w:val="28"/>
        </w:rPr>
        <w:t>5</w:t>
      </w:r>
      <w:r w:rsidRPr="00764F6D">
        <w:rPr>
          <w:rFonts w:ascii="Times New Roman" w:hAnsi="Times New Roman"/>
          <w:b/>
          <w:sz w:val="28"/>
          <w:szCs w:val="28"/>
        </w:rPr>
        <w:t>.</w:t>
      </w:r>
      <w:r w:rsidRPr="00764F6D">
        <w:rPr>
          <w:rFonts w:ascii="Times New Roman" w:hAnsi="Times New Roman"/>
          <w:sz w:val="28"/>
          <w:szCs w:val="28"/>
        </w:rPr>
        <w:t xml:space="preserve"> </w:t>
      </w:r>
      <w:r w:rsidR="006E5CFD">
        <w:rPr>
          <w:rFonts w:ascii="Times New Roman" w:hAnsi="Times New Roman"/>
          <w:sz w:val="28"/>
          <w:szCs w:val="28"/>
        </w:rPr>
        <w:t>При замыкании элемента на резисторе сопротивлением 1,8 Ом в цепи возникает сила тока 0,7</w:t>
      </w:r>
      <w:proofErr w:type="gramStart"/>
      <w:r w:rsidR="006E5CFD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="006E5CFD">
        <w:rPr>
          <w:rFonts w:ascii="Times New Roman" w:hAnsi="Times New Roman"/>
          <w:sz w:val="28"/>
          <w:szCs w:val="28"/>
        </w:rPr>
        <w:t>, а при замыкании на резисторе сопротивлением 2,3 Ом - сила тока 0,56 А. Определите внутреннее сопротивление источника.</w:t>
      </w:r>
    </w:p>
    <w:p w:rsidR="00764F6D" w:rsidRDefault="00764F6D" w:rsidP="00764F6D">
      <w:pPr>
        <w:pStyle w:val="a7"/>
        <w:ind w:left="0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52D0A" w:rsidTr="00F52D0A">
        <w:tc>
          <w:tcPr>
            <w:tcW w:w="4785" w:type="dxa"/>
          </w:tcPr>
          <w:p w:rsidR="00F52D0A" w:rsidRDefault="00F52D0A" w:rsidP="00F52D0A">
            <w:pPr>
              <w:pStyle w:val="a7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64F6D">
              <w:rPr>
                <w:rFonts w:ascii="Times New Roman" w:hAnsi="Times New Roman"/>
                <w:b/>
                <w:sz w:val="28"/>
                <w:szCs w:val="28"/>
              </w:rPr>
              <w:t xml:space="preserve">Задание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  <w:r w:rsidRPr="00764F6D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764F6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ЭДС источника тока 2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 В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, а его внутреннее сопротивление 1 ОМ, сопротивление всех резисторов одинаковое и составляет 4 Ом. Каков</w:t>
            </w:r>
            <w:r w:rsidR="00AF1659">
              <w:rPr>
                <w:rFonts w:ascii="Times New Roman" w:hAnsi="Times New Roman"/>
                <w:sz w:val="28"/>
                <w:szCs w:val="28"/>
              </w:rPr>
              <w:t xml:space="preserve">о полное сопротивление цепи 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сила тока в цепи?</w:t>
            </w:r>
          </w:p>
          <w:p w:rsidR="00F52D0A" w:rsidRDefault="00F52D0A" w:rsidP="00764F6D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86" w:type="dxa"/>
          </w:tcPr>
          <w:p w:rsidR="00F52D0A" w:rsidRDefault="00F52D0A" w:rsidP="00764F6D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6570" w:dyaOrig="5535">
                <v:shape id="_x0000_i1036" type="#_x0000_t75" style="width:201.1pt;height:170.05pt" o:ole="">
                  <v:imagedata r:id="rId41" o:title=""/>
                </v:shape>
                <o:OLEObject Type="Embed" ProgID="PBrush" ShapeID="_x0000_i1036" DrawAspect="Content" ObjectID="_1581254231" r:id="rId42"/>
              </w:object>
            </w:r>
          </w:p>
        </w:tc>
      </w:tr>
    </w:tbl>
    <w:p w:rsidR="00C56811" w:rsidRPr="00EF1C9A" w:rsidRDefault="00C56811" w:rsidP="00C56811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C56811" w:rsidRPr="00EF1C9A" w:rsidRDefault="00C56811" w:rsidP="00C56811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C56811" w:rsidRPr="00EF1C9A" w:rsidRDefault="00C56811" w:rsidP="00C56811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lastRenderedPageBreak/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90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C56811" w:rsidRDefault="00C56811" w:rsidP="00C56811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C56811" w:rsidRPr="00C56811" w:rsidRDefault="00C56811" w:rsidP="00C56811">
      <w:pPr>
        <w:jc w:val="both"/>
        <w:rPr>
          <w:sz w:val="28"/>
          <w:szCs w:val="28"/>
        </w:rPr>
      </w:pPr>
    </w:p>
    <w:p w:rsidR="00FC4C59" w:rsidRPr="00FC4C59" w:rsidRDefault="00FC4C59" w:rsidP="00FC4C59">
      <w:pPr>
        <w:jc w:val="center"/>
        <w:rPr>
          <w:b/>
          <w:sz w:val="28"/>
          <w:szCs w:val="28"/>
        </w:rPr>
      </w:pPr>
      <w:r w:rsidRPr="00FC4C59">
        <w:rPr>
          <w:b/>
          <w:sz w:val="28"/>
          <w:szCs w:val="28"/>
        </w:rPr>
        <w:t>Практическая работа №15</w:t>
      </w:r>
    </w:p>
    <w:p w:rsidR="00980918" w:rsidRPr="00FC4C59" w:rsidRDefault="00FC4C59" w:rsidP="00FC4C59">
      <w:pPr>
        <w:jc w:val="center"/>
        <w:rPr>
          <w:sz w:val="28"/>
          <w:szCs w:val="28"/>
        </w:rPr>
      </w:pPr>
      <w:r w:rsidRPr="00FC4C59">
        <w:rPr>
          <w:sz w:val="28"/>
          <w:szCs w:val="28"/>
        </w:rPr>
        <w:t>РАБОТА</w:t>
      </w:r>
      <w:r>
        <w:rPr>
          <w:sz w:val="28"/>
          <w:szCs w:val="28"/>
        </w:rPr>
        <w:t xml:space="preserve"> И МОЩНОСТЬ ЭЛЕКТРИЧЕСКОГО </w:t>
      </w:r>
      <w:r w:rsidR="00F674AF">
        <w:rPr>
          <w:sz w:val="28"/>
          <w:szCs w:val="28"/>
        </w:rPr>
        <w:t>ТОКА</w:t>
      </w:r>
    </w:p>
    <w:p w:rsidR="00FC4C59" w:rsidRPr="00FC4C59" w:rsidRDefault="00FC4C59" w:rsidP="00FC4C59">
      <w:pPr>
        <w:jc w:val="center"/>
        <w:rPr>
          <w:sz w:val="28"/>
          <w:szCs w:val="28"/>
        </w:rPr>
      </w:pPr>
    </w:p>
    <w:p w:rsidR="00FC4C59" w:rsidRDefault="00FC4C59" w:rsidP="00FC4C59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FC4C59" w:rsidRDefault="00FC4C59" w:rsidP="00FC4C59">
      <w:pPr>
        <w:rPr>
          <w:b/>
          <w:sz w:val="28"/>
        </w:rPr>
      </w:pPr>
    </w:p>
    <w:p w:rsidR="00FC4C59" w:rsidRDefault="00FC4C59" w:rsidP="00F674AF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A615C2">
        <w:rPr>
          <w:sz w:val="28"/>
          <w:szCs w:val="28"/>
        </w:rPr>
        <w:t xml:space="preserve">При прохождении по проводнику </w:t>
      </w:r>
      <w:r w:rsidR="00F674AF">
        <w:rPr>
          <w:sz w:val="28"/>
          <w:szCs w:val="28"/>
        </w:rPr>
        <w:t xml:space="preserve"> сопротивлением 50 Ом </w:t>
      </w:r>
      <w:r w:rsidR="00A615C2">
        <w:rPr>
          <w:sz w:val="28"/>
          <w:szCs w:val="28"/>
        </w:rPr>
        <w:t>электрического тока в течение 2 минут совершается работа 150 кДж. Чему равн</w:t>
      </w:r>
      <w:r w:rsidR="00F674AF">
        <w:rPr>
          <w:sz w:val="28"/>
          <w:szCs w:val="28"/>
        </w:rPr>
        <w:t>а</w:t>
      </w:r>
      <w:r w:rsidR="009940FC">
        <w:rPr>
          <w:sz w:val="28"/>
          <w:szCs w:val="28"/>
        </w:rPr>
        <w:t xml:space="preserve"> </w:t>
      </w:r>
      <w:r w:rsidR="00F674AF">
        <w:rPr>
          <w:sz w:val="28"/>
          <w:szCs w:val="28"/>
        </w:rPr>
        <w:t>сила электрического тока</w:t>
      </w:r>
      <w:r w:rsidR="00A615C2">
        <w:rPr>
          <w:sz w:val="28"/>
          <w:szCs w:val="28"/>
        </w:rPr>
        <w:t>?</w:t>
      </w:r>
    </w:p>
    <w:p w:rsidR="00A615C2" w:rsidRDefault="00A615C2" w:rsidP="00FC4C59">
      <w:pPr>
        <w:rPr>
          <w:sz w:val="28"/>
          <w:szCs w:val="28"/>
        </w:rPr>
      </w:pPr>
    </w:p>
    <w:p w:rsidR="004E701C" w:rsidRDefault="004E701C" w:rsidP="00F674AF">
      <w:pPr>
        <w:jc w:val="both"/>
        <w:rPr>
          <w:b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F674AF">
        <w:rPr>
          <w:sz w:val="28"/>
          <w:szCs w:val="28"/>
        </w:rPr>
        <w:t>К аккумулятору с ЭДС 10</w:t>
      </w:r>
      <w:proofErr w:type="gramStart"/>
      <w:r w:rsidR="00F674AF">
        <w:rPr>
          <w:sz w:val="28"/>
          <w:szCs w:val="28"/>
        </w:rPr>
        <w:t xml:space="preserve"> В</w:t>
      </w:r>
      <w:proofErr w:type="gramEnd"/>
      <w:r w:rsidR="00F674AF">
        <w:rPr>
          <w:sz w:val="28"/>
          <w:szCs w:val="28"/>
        </w:rPr>
        <w:t xml:space="preserve"> и внутренним сопротивлением 2 Ом подключен нагревательный прибор, в котором выделяется 50Дж теплоты за 5 секунд. Определите сопротивление прибора.</w:t>
      </w:r>
    </w:p>
    <w:p w:rsidR="004E701C" w:rsidRDefault="004E701C" w:rsidP="00FC4C59">
      <w:pPr>
        <w:rPr>
          <w:b/>
          <w:sz w:val="28"/>
          <w:szCs w:val="28"/>
        </w:rPr>
      </w:pPr>
    </w:p>
    <w:p w:rsidR="00A615C2" w:rsidRPr="004E701C" w:rsidRDefault="00A615C2" w:rsidP="00F674AF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4E701C">
        <w:rPr>
          <w:b/>
          <w:sz w:val="28"/>
          <w:szCs w:val="28"/>
        </w:rPr>
        <w:t>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4E701C">
        <w:rPr>
          <w:sz w:val="28"/>
          <w:szCs w:val="28"/>
        </w:rPr>
        <w:t>Определить мощность нагревателя электрочайника, если в нем за 10 минут можно вскипятить 2 литра воды, начальная температура которой 20</w:t>
      </w:r>
      <w:r w:rsidR="004E701C">
        <w:rPr>
          <w:sz w:val="28"/>
          <w:szCs w:val="28"/>
          <w:vertAlign w:val="superscript"/>
        </w:rPr>
        <w:t>0</w:t>
      </w:r>
      <w:r w:rsidR="004E701C">
        <w:rPr>
          <w:sz w:val="28"/>
          <w:szCs w:val="28"/>
        </w:rPr>
        <w:t>С. КПД нагревателя 70%.</w:t>
      </w:r>
    </w:p>
    <w:p w:rsidR="00FC4C59" w:rsidRDefault="00FC4C59" w:rsidP="00FC4C59">
      <w:pPr>
        <w:rPr>
          <w:sz w:val="28"/>
          <w:szCs w:val="28"/>
        </w:rPr>
      </w:pPr>
    </w:p>
    <w:p w:rsidR="00FC4C59" w:rsidRDefault="00FC4C59" w:rsidP="00FC4C59">
      <w:pPr>
        <w:rPr>
          <w:sz w:val="28"/>
          <w:szCs w:val="28"/>
        </w:rPr>
      </w:pPr>
    </w:p>
    <w:p w:rsidR="00FC4C59" w:rsidRPr="00EF1C9A" w:rsidRDefault="00FC4C59" w:rsidP="00FC4C59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FC4C59" w:rsidRPr="00EF1C9A" w:rsidRDefault="00FC4C59" w:rsidP="00FC4C59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FC4C59" w:rsidRPr="00EF1C9A" w:rsidRDefault="00FC4C59" w:rsidP="00FC4C59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FC4C59" w:rsidRDefault="00FC4C59" w:rsidP="00FC4C59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7A65CB" w:rsidRDefault="007A65CB" w:rsidP="00FC4C59">
      <w:pPr>
        <w:rPr>
          <w:sz w:val="28"/>
        </w:rPr>
      </w:pPr>
    </w:p>
    <w:p w:rsidR="007A65CB" w:rsidRPr="007A65CB" w:rsidRDefault="007A65CB" w:rsidP="007A65C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Практическая работа №16</w:t>
      </w:r>
    </w:p>
    <w:p w:rsidR="007A65CB" w:rsidRPr="007A65CB" w:rsidRDefault="007A65CB" w:rsidP="007A65CB">
      <w:pPr>
        <w:jc w:val="center"/>
        <w:rPr>
          <w:sz w:val="28"/>
          <w:szCs w:val="28"/>
        </w:rPr>
      </w:pPr>
      <w:r>
        <w:rPr>
          <w:sz w:val="28"/>
          <w:szCs w:val="28"/>
        </w:rPr>
        <w:t>ЯВЛЕНИЕ МАГНИТНОЙ ИНДУКЦИИ</w:t>
      </w:r>
    </w:p>
    <w:p w:rsidR="00FC4C59" w:rsidRDefault="00FC4C59" w:rsidP="00FC4C59">
      <w:pPr>
        <w:rPr>
          <w:sz w:val="28"/>
          <w:szCs w:val="28"/>
        </w:rPr>
      </w:pPr>
    </w:p>
    <w:p w:rsidR="00EB6DE4" w:rsidRDefault="00EB6DE4" w:rsidP="00EB6DE4">
      <w:pPr>
        <w:pStyle w:val="a7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Направление векторов силы Ампера и силы Лоренца определяется по </w:t>
      </w:r>
      <w:r w:rsidRPr="00EB6DE4">
        <w:rPr>
          <w:rFonts w:ascii="Times New Roman" w:hAnsi="Times New Roman"/>
          <w:b/>
          <w:sz w:val="28"/>
          <w:szCs w:val="28"/>
        </w:rPr>
        <w:t>правилу левой руки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EB6DE4" w:rsidRDefault="00EB6DE4" w:rsidP="00EB6DE4">
      <w:pPr>
        <w:pStyle w:val="a7"/>
        <w:ind w:left="426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8"/>
          <w:szCs w:val="28"/>
        </w:rPr>
        <w:t>А) Правило левой руки для определения направления силы Ампера, действующий на проводник с током:</w:t>
      </w:r>
      <w:proofErr w:type="gramEnd"/>
    </w:p>
    <w:tbl>
      <w:tblPr>
        <w:tblStyle w:val="a3"/>
        <w:tblW w:w="0" w:type="auto"/>
        <w:tblInd w:w="426" w:type="dxa"/>
        <w:tblLook w:val="04A0" w:firstRow="1" w:lastRow="0" w:firstColumn="1" w:lastColumn="0" w:noHBand="0" w:noVBand="1"/>
      </w:tblPr>
      <w:tblGrid>
        <w:gridCol w:w="9145"/>
      </w:tblGrid>
      <w:tr w:rsidR="00EB6DE4" w:rsidRPr="004D5584" w:rsidTr="00594E68">
        <w:tc>
          <w:tcPr>
            <w:tcW w:w="9145" w:type="dxa"/>
            <w:shd w:val="clear" w:color="auto" w:fill="auto"/>
          </w:tcPr>
          <w:p w:rsidR="00EB6DE4" w:rsidRPr="004D5584" w:rsidRDefault="00EB6DE4" w:rsidP="002D5ACB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5584">
              <w:rPr>
                <w:rFonts w:ascii="Times New Roman" w:hAnsi="Times New Roman"/>
                <w:sz w:val="28"/>
                <w:szCs w:val="28"/>
              </w:rPr>
              <w:t>Если левую руку расположить так, чтобы линии магнитной индукции входили в ладонь, а четыре пальца левой руки совпадали с направлением тока в проводнике, то отогнутый большой палец укажет направление силы Ампера.</w:t>
            </w:r>
          </w:p>
        </w:tc>
      </w:tr>
    </w:tbl>
    <w:p w:rsidR="00EB6DE4" w:rsidRDefault="00EB6DE4" w:rsidP="00EB6DE4">
      <w:pPr>
        <w:pStyle w:val="a7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В) Правило левой руки для определения направления силы Лоренца, </w:t>
      </w:r>
      <w:proofErr w:type="gramStart"/>
      <w:r>
        <w:rPr>
          <w:rFonts w:ascii="Times New Roman" w:hAnsi="Times New Roman"/>
          <w:sz w:val="28"/>
          <w:szCs w:val="28"/>
        </w:rPr>
        <w:t>действующий</w:t>
      </w:r>
      <w:proofErr w:type="gramEnd"/>
      <w:r>
        <w:rPr>
          <w:rFonts w:ascii="Times New Roman" w:hAnsi="Times New Roman"/>
          <w:sz w:val="28"/>
          <w:szCs w:val="28"/>
        </w:rPr>
        <w:t xml:space="preserve"> на движущуюся заряженную частицу:</w:t>
      </w:r>
    </w:p>
    <w:tbl>
      <w:tblPr>
        <w:tblStyle w:val="a3"/>
        <w:tblW w:w="0" w:type="auto"/>
        <w:tblInd w:w="426" w:type="dxa"/>
        <w:tblLook w:val="04A0" w:firstRow="1" w:lastRow="0" w:firstColumn="1" w:lastColumn="0" w:noHBand="0" w:noVBand="1"/>
      </w:tblPr>
      <w:tblGrid>
        <w:gridCol w:w="9145"/>
      </w:tblGrid>
      <w:tr w:rsidR="00EB6DE4" w:rsidRPr="004D5584" w:rsidTr="00594E68">
        <w:tc>
          <w:tcPr>
            <w:tcW w:w="9288" w:type="dxa"/>
            <w:shd w:val="clear" w:color="auto" w:fill="auto"/>
          </w:tcPr>
          <w:p w:rsidR="00EB6DE4" w:rsidRPr="004D5584" w:rsidRDefault="00EB6DE4" w:rsidP="002D5ACB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5584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Если левую руку расположить так, чтобы линии магнитной индукции входили в ладонь, а четыре пальца левой руки совпадали с направлением </w:t>
            </w:r>
            <w:r>
              <w:rPr>
                <w:rFonts w:ascii="Times New Roman" w:hAnsi="Times New Roman"/>
                <w:sz w:val="28"/>
                <w:szCs w:val="28"/>
              </w:rPr>
              <w:t>движения положительно заряженной частицы (протона) или направлены против движения отрицательно заряженной частицы (электроны),</w:t>
            </w:r>
            <w:r w:rsidRPr="004D5584">
              <w:rPr>
                <w:rFonts w:ascii="Times New Roman" w:hAnsi="Times New Roman"/>
                <w:sz w:val="28"/>
                <w:szCs w:val="28"/>
              </w:rPr>
              <w:t xml:space="preserve"> то отогнутый большой палец укажет направление силы </w:t>
            </w:r>
            <w:r>
              <w:rPr>
                <w:rFonts w:ascii="Times New Roman" w:hAnsi="Times New Roman"/>
                <w:sz w:val="28"/>
                <w:szCs w:val="28"/>
              </w:rPr>
              <w:t>Лоренца</w:t>
            </w:r>
            <w:r w:rsidRPr="004D5584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EB6DE4" w:rsidRDefault="00EB6DE4" w:rsidP="007A65CB">
      <w:pPr>
        <w:rPr>
          <w:b/>
          <w:sz w:val="28"/>
        </w:rPr>
      </w:pPr>
    </w:p>
    <w:p w:rsidR="00EB6DE4" w:rsidRDefault="00EB6DE4" w:rsidP="007A65CB">
      <w:pPr>
        <w:rPr>
          <w:b/>
          <w:sz w:val="28"/>
        </w:rPr>
      </w:pPr>
    </w:p>
    <w:p w:rsidR="007A65CB" w:rsidRDefault="007A65CB" w:rsidP="007A65CB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0258C2" w:rsidRDefault="000258C2" w:rsidP="007A65CB">
      <w:pPr>
        <w:rPr>
          <w:b/>
          <w:sz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Определите модуль результирующего вектора магнитной индукции</w:t>
      </w:r>
    </w:p>
    <w:p w:rsidR="00DC5F32" w:rsidRDefault="00DC5F32" w:rsidP="007A65CB">
      <w:pPr>
        <w:rPr>
          <w:b/>
          <w:sz w:val="28"/>
        </w:rPr>
      </w:pPr>
    </w:p>
    <w:p w:rsidR="00DC5F32" w:rsidRDefault="00DC5F32" w:rsidP="007A65CB">
      <w:pPr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 wp14:anchorId="15E993F7" wp14:editId="3CDE2999">
            <wp:extent cx="1408386" cy="1224476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006" cy="123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58C2">
        <w:rPr>
          <w:b/>
          <w:noProof/>
          <w:sz w:val="28"/>
        </w:rPr>
        <w:t xml:space="preserve">     </w:t>
      </w:r>
      <w:r w:rsidR="000258C2">
        <w:rPr>
          <w:b/>
          <w:noProof/>
          <w:sz w:val="28"/>
        </w:rPr>
        <w:drawing>
          <wp:inline distT="0" distB="0" distL="0" distR="0" wp14:anchorId="31EE9545" wp14:editId="28E144DF">
            <wp:extent cx="1834464" cy="120868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873" cy="12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58C2">
        <w:rPr>
          <w:b/>
          <w:noProof/>
          <w:sz w:val="28"/>
        </w:rPr>
        <w:t xml:space="preserve">   </w:t>
      </w:r>
      <w:r w:rsidR="000258C2">
        <w:rPr>
          <w:b/>
          <w:noProof/>
          <w:sz w:val="28"/>
        </w:rPr>
        <w:drawing>
          <wp:inline distT="0" distB="0" distL="0" distR="0" wp14:anchorId="651BD974" wp14:editId="78722B0D">
            <wp:extent cx="2070537" cy="1255086"/>
            <wp:effectExtent l="0" t="0" r="635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794" cy="125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5CB" w:rsidRDefault="007A65CB" w:rsidP="007A65CB">
      <w:pPr>
        <w:rPr>
          <w:b/>
          <w:sz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496026" w:rsidRPr="004233E5" w:rsidTr="00496026">
        <w:tc>
          <w:tcPr>
            <w:tcW w:w="9571" w:type="dxa"/>
          </w:tcPr>
          <w:p w:rsidR="00496026" w:rsidRPr="004233E5" w:rsidRDefault="00496026" w:rsidP="000258C2">
            <w:pPr>
              <w:tabs>
                <w:tab w:val="left" w:pos="1155"/>
              </w:tabs>
              <w:rPr>
                <w:b/>
                <w:sz w:val="28"/>
                <w:szCs w:val="28"/>
              </w:rPr>
            </w:pPr>
            <w:r w:rsidRPr="002879B7">
              <w:rPr>
                <w:b/>
                <w:sz w:val="28"/>
                <w:szCs w:val="28"/>
              </w:rPr>
              <w:t>Задание</w:t>
            </w:r>
            <w:r>
              <w:rPr>
                <w:b/>
                <w:sz w:val="28"/>
                <w:szCs w:val="28"/>
              </w:rPr>
              <w:t xml:space="preserve"> </w:t>
            </w:r>
            <w:r w:rsidR="000258C2">
              <w:rPr>
                <w:b/>
                <w:sz w:val="28"/>
                <w:szCs w:val="28"/>
              </w:rPr>
              <w:t>2</w:t>
            </w:r>
            <w:r w:rsidRPr="002879B7">
              <w:rPr>
                <w:b/>
                <w:sz w:val="28"/>
                <w:szCs w:val="28"/>
              </w:rPr>
              <w:t>.</w:t>
            </w:r>
            <w:r w:rsidRPr="002879B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 рисункам определите направление силы Ампера</w:t>
            </w:r>
            <w:r>
              <w:tab/>
            </w:r>
          </w:p>
        </w:tc>
      </w:tr>
      <w:tr w:rsidR="00496026" w:rsidRPr="004233E5" w:rsidTr="00496026">
        <w:tc>
          <w:tcPr>
            <w:tcW w:w="9571" w:type="dxa"/>
          </w:tcPr>
          <w:p w:rsidR="00496026" w:rsidRPr="004233E5" w:rsidRDefault="00496026" w:rsidP="002D5ACB">
            <w:pPr>
              <w:tabs>
                <w:tab w:val="left" w:pos="1155"/>
              </w:tabs>
              <w:rPr>
                <w:noProof/>
                <w:sz w:val="28"/>
                <w:szCs w:val="28"/>
              </w:rPr>
            </w:pPr>
            <w:r w:rsidRPr="004233E5">
              <w:rPr>
                <w:noProof/>
                <w:sz w:val="28"/>
                <w:szCs w:val="28"/>
              </w:rPr>
              <w:drawing>
                <wp:inline distT="0" distB="0" distL="0" distR="0" wp14:anchorId="4EEA91D9" wp14:editId="17EA22E7">
                  <wp:extent cx="4829175" cy="1285875"/>
                  <wp:effectExtent l="0" t="0" r="9525" b="9525"/>
                  <wp:docPr id="7" name="Рисунок 7" descr="http://5terka.com/images/fiz10-11reshebnik/37303430473d383a_2006-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5terka.com/images/fiz10-11reshebnik/37303430473d383a_2006-9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3791"/>
                          <a:stretch/>
                        </pic:blipFill>
                        <pic:spPr bwMode="auto">
                          <a:xfrm>
                            <a:off x="0" y="0"/>
                            <a:ext cx="4829720" cy="1286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233E5">
              <w:rPr>
                <w:sz w:val="28"/>
                <w:szCs w:val="28"/>
              </w:rPr>
              <w:object w:dxaOrig="1935" w:dyaOrig="2160">
                <v:shape id="_x0000_i1037" type="#_x0000_t75" style="width:80.7pt;height:90.6pt" o:ole="">
                  <v:imagedata r:id="rId47" o:title=""/>
                </v:shape>
                <o:OLEObject Type="Embed" ProgID="PBrush" ShapeID="_x0000_i1037" DrawAspect="Content" ObjectID="_1581254232" r:id="rId48"/>
              </w:object>
            </w:r>
          </w:p>
        </w:tc>
      </w:tr>
    </w:tbl>
    <w:p w:rsidR="00496026" w:rsidRDefault="00496026" w:rsidP="007A65CB"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0258C2">
        <w:rPr>
          <w:b/>
          <w:sz w:val="28"/>
          <w:szCs w:val="28"/>
        </w:rPr>
        <w:t>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По рисункам определите направление магнитного поля (тока в проводнике)</w:t>
      </w:r>
      <w:r>
        <w:tab/>
      </w:r>
    </w:p>
    <w:p w:rsidR="00496026" w:rsidRDefault="00496026" w:rsidP="007A65CB">
      <w:pPr>
        <w:rPr>
          <w:sz w:val="28"/>
          <w:szCs w:val="28"/>
        </w:rPr>
      </w:pPr>
      <w:r w:rsidRPr="004233E5">
        <w:rPr>
          <w:noProof/>
          <w:sz w:val="28"/>
          <w:szCs w:val="28"/>
        </w:rPr>
        <w:drawing>
          <wp:inline distT="0" distB="0" distL="0" distR="0" wp14:anchorId="0C49AF12" wp14:editId="01CDED08">
            <wp:extent cx="4076700" cy="1066800"/>
            <wp:effectExtent l="0" t="0" r="0" b="0"/>
            <wp:docPr id="8" name="Рисунок 8" descr="http://5terka.com/images/fiz10-11reshebnik/37303430473d383a_2006-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5terka.com/images/fiz10-11reshebnik/37303430473d383a_2006-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129" r="26461" b="12831"/>
                    <a:stretch/>
                  </pic:blipFill>
                  <pic:spPr bwMode="auto">
                    <a:xfrm>
                      <a:off x="0" y="0"/>
                      <a:ext cx="40767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65CB" w:rsidRDefault="007A65CB" w:rsidP="007A65CB">
      <w:pPr>
        <w:rPr>
          <w:sz w:val="28"/>
          <w:szCs w:val="28"/>
        </w:rPr>
      </w:pPr>
    </w:p>
    <w:p w:rsidR="00496026" w:rsidRDefault="00591598" w:rsidP="007A65CB">
      <w:pPr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0258C2">
        <w:rPr>
          <w:b/>
          <w:sz w:val="28"/>
          <w:szCs w:val="28"/>
        </w:rPr>
        <w:t>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Самостоятельно определите направления силы Ампера/Лоренца</w:t>
      </w:r>
    </w:p>
    <w:p w:rsidR="00496026" w:rsidRDefault="00496026" w:rsidP="007A65CB">
      <w:pPr>
        <w:rPr>
          <w:sz w:val="28"/>
          <w:szCs w:val="28"/>
        </w:rPr>
      </w:pPr>
    </w:p>
    <w:tbl>
      <w:tblPr>
        <w:tblStyle w:val="a3"/>
        <w:tblW w:w="0" w:type="auto"/>
        <w:tblInd w:w="-714" w:type="dxa"/>
        <w:tblLook w:val="04A0" w:firstRow="1" w:lastRow="0" w:firstColumn="1" w:lastColumn="0" w:noHBand="0" w:noVBand="1"/>
      </w:tblPr>
      <w:tblGrid>
        <w:gridCol w:w="2694"/>
        <w:gridCol w:w="2551"/>
        <w:gridCol w:w="2552"/>
        <w:gridCol w:w="2262"/>
      </w:tblGrid>
      <w:tr w:rsidR="00591598" w:rsidTr="002D5ACB">
        <w:tc>
          <w:tcPr>
            <w:tcW w:w="2694" w:type="dxa"/>
          </w:tcPr>
          <w:p w:rsidR="00591598" w:rsidRPr="00C66F56" w:rsidRDefault="00591598" w:rsidP="002D5ACB">
            <w:pPr>
              <w:jc w:val="center"/>
              <w:rPr>
                <w:b/>
              </w:rPr>
            </w:pPr>
            <w:r w:rsidRPr="00C66F56">
              <w:rPr>
                <w:b/>
              </w:rPr>
              <w:t>А</w:t>
            </w:r>
          </w:p>
        </w:tc>
        <w:tc>
          <w:tcPr>
            <w:tcW w:w="2551" w:type="dxa"/>
          </w:tcPr>
          <w:p w:rsidR="00591598" w:rsidRPr="00C66F56" w:rsidRDefault="00591598" w:rsidP="002D5ACB">
            <w:pPr>
              <w:jc w:val="center"/>
              <w:rPr>
                <w:b/>
                <w:lang w:val="en-US"/>
              </w:rPr>
            </w:pPr>
            <w:r w:rsidRPr="00C66F56">
              <w:rPr>
                <w:b/>
                <w:lang w:val="en-US"/>
              </w:rPr>
              <w:t>B</w:t>
            </w:r>
          </w:p>
        </w:tc>
        <w:tc>
          <w:tcPr>
            <w:tcW w:w="2552" w:type="dxa"/>
          </w:tcPr>
          <w:p w:rsidR="00591598" w:rsidRPr="00C66F56" w:rsidRDefault="00591598" w:rsidP="002D5ACB">
            <w:pPr>
              <w:jc w:val="center"/>
              <w:rPr>
                <w:b/>
                <w:lang w:val="en-US"/>
              </w:rPr>
            </w:pPr>
            <w:r w:rsidRPr="00C66F56">
              <w:rPr>
                <w:b/>
                <w:lang w:val="en-US"/>
              </w:rPr>
              <w:t>C</w:t>
            </w:r>
          </w:p>
        </w:tc>
        <w:tc>
          <w:tcPr>
            <w:tcW w:w="2262" w:type="dxa"/>
          </w:tcPr>
          <w:p w:rsidR="00591598" w:rsidRPr="00C66F56" w:rsidRDefault="00591598" w:rsidP="002D5ACB">
            <w:pPr>
              <w:jc w:val="center"/>
              <w:rPr>
                <w:b/>
                <w:lang w:val="en-US"/>
              </w:rPr>
            </w:pPr>
            <w:r w:rsidRPr="00C66F56">
              <w:rPr>
                <w:b/>
                <w:lang w:val="en-US"/>
              </w:rPr>
              <w:t>D</w:t>
            </w:r>
          </w:p>
        </w:tc>
      </w:tr>
      <w:tr w:rsidR="00591598" w:rsidTr="002D5ACB">
        <w:tc>
          <w:tcPr>
            <w:tcW w:w="2694" w:type="dxa"/>
          </w:tcPr>
          <w:p w:rsidR="00591598" w:rsidRPr="00C66F56" w:rsidRDefault="00591598" w:rsidP="002D5ACB">
            <w:pPr>
              <w:jc w:val="center"/>
              <w:rPr>
                <w:b/>
              </w:rPr>
            </w:pPr>
            <w:r w:rsidRPr="00C66F56">
              <w:object w:dxaOrig="3540" w:dyaOrig="1965">
                <v:shape id="_x0000_i1038" type="#_x0000_t75" style="width:120.4pt;height:67.05pt" o:ole="">
                  <v:imagedata r:id="rId50" o:title=""/>
                </v:shape>
                <o:OLEObject Type="Embed" ProgID="PBrush" ShapeID="_x0000_i1038" DrawAspect="Content" ObjectID="_1581254233" r:id="rId51"/>
              </w:object>
            </w:r>
          </w:p>
        </w:tc>
        <w:tc>
          <w:tcPr>
            <w:tcW w:w="2551" w:type="dxa"/>
          </w:tcPr>
          <w:p w:rsidR="00591598" w:rsidRPr="00C66F56" w:rsidRDefault="00591598" w:rsidP="002D5ACB">
            <w:pPr>
              <w:jc w:val="center"/>
              <w:rPr>
                <w:b/>
              </w:rPr>
            </w:pPr>
            <w:r w:rsidRPr="00C66F56">
              <w:object w:dxaOrig="3720" w:dyaOrig="2790">
                <v:shape id="_x0000_i1039" type="#_x0000_t75" style="width:100.55pt;height:75.7pt" o:ole="">
                  <v:imagedata r:id="rId52" o:title=""/>
                </v:shape>
                <o:OLEObject Type="Embed" ProgID="PBrush" ShapeID="_x0000_i1039" DrawAspect="Content" ObjectID="_1581254234" r:id="rId53"/>
              </w:object>
            </w:r>
          </w:p>
        </w:tc>
        <w:tc>
          <w:tcPr>
            <w:tcW w:w="2552" w:type="dxa"/>
          </w:tcPr>
          <w:p w:rsidR="00591598" w:rsidRPr="00C66F56" w:rsidRDefault="00591598" w:rsidP="002D5ACB">
            <w:pPr>
              <w:jc w:val="center"/>
              <w:rPr>
                <w:b/>
              </w:rPr>
            </w:pPr>
            <w:r w:rsidRPr="00C66F56">
              <w:object w:dxaOrig="3405" w:dyaOrig="2580">
                <v:shape id="_x0000_i1040" type="#_x0000_t75" style="width:103.05pt;height:78.2pt" o:ole="">
                  <v:imagedata r:id="rId54" o:title=""/>
                </v:shape>
                <o:OLEObject Type="Embed" ProgID="PBrush" ShapeID="_x0000_i1040" DrawAspect="Content" ObjectID="_1581254235" r:id="rId55"/>
              </w:object>
            </w:r>
          </w:p>
        </w:tc>
        <w:tc>
          <w:tcPr>
            <w:tcW w:w="2262" w:type="dxa"/>
          </w:tcPr>
          <w:p w:rsidR="00591598" w:rsidRPr="00C66F56" w:rsidRDefault="00591598" w:rsidP="002D5ACB">
            <w:pPr>
              <w:jc w:val="center"/>
              <w:rPr>
                <w:b/>
              </w:rPr>
            </w:pPr>
            <w:r w:rsidRPr="00C66F56">
              <w:object w:dxaOrig="2670" w:dyaOrig="2970">
                <v:shape id="_x0000_i1041" type="#_x0000_t75" style="width:80.7pt;height:90.6pt" o:ole="">
                  <v:imagedata r:id="rId56" o:title=""/>
                </v:shape>
                <o:OLEObject Type="Embed" ProgID="PBrush" ShapeID="_x0000_i1041" DrawAspect="Content" ObjectID="_1581254236" r:id="rId57"/>
              </w:object>
            </w:r>
          </w:p>
        </w:tc>
      </w:tr>
      <w:tr w:rsidR="00591598" w:rsidTr="002D5ACB">
        <w:tc>
          <w:tcPr>
            <w:tcW w:w="5245" w:type="dxa"/>
            <w:gridSpan w:val="2"/>
          </w:tcPr>
          <w:p w:rsidR="00591598" w:rsidRPr="00591598" w:rsidRDefault="00591598" w:rsidP="002D5ACB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 w:rsidRPr="00591598">
              <w:rPr>
                <w:b/>
                <w:sz w:val="28"/>
                <w:szCs w:val="28"/>
                <w:lang w:val="en-US"/>
              </w:rPr>
              <w:t>Варианты</w:t>
            </w:r>
            <w:proofErr w:type="spellEnd"/>
            <w:r w:rsidRPr="00591598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91598">
              <w:rPr>
                <w:b/>
                <w:sz w:val="28"/>
                <w:szCs w:val="28"/>
                <w:lang w:val="en-US"/>
              </w:rPr>
              <w:t>ответов</w:t>
            </w:r>
            <w:proofErr w:type="spellEnd"/>
            <w:r w:rsidRPr="00591598">
              <w:rPr>
                <w:b/>
                <w:sz w:val="28"/>
                <w:szCs w:val="28"/>
              </w:rPr>
              <w:t>:</w:t>
            </w:r>
          </w:p>
          <w:p w:rsidR="00591598" w:rsidRPr="00591598" w:rsidRDefault="00591598" w:rsidP="002D5ACB">
            <w:pPr>
              <w:jc w:val="center"/>
              <w:rPr>
                <w:sz w:val="28"/>
                <w:szCs w:val="28"/>
              </w:rPr>
            </w:pPr>
            <w:r w:rsidRPr="00591598">
              <w:rPr>
                <w:sz w:val="28"/>
                <w:szCs w:val="28"/>
              </w:rPr>
              <w:object w:dxaOrig="4425" w:dyaOrig="2985">
                <v:shape id="_x0000_i1042" type="#_x0000_t75" style="width:115.45pt;height:78.2pt" o:ole="">
                  <v:imagedata r:id="rId58" o:title=""/>
                </v:shape>
                <o:OLEObject Type="Embed" ProgID="PBrush" ShapeID="_x0000_i1042" DrawAspect="Content" ObjectID="_1581254237" r:id="rId59"/>
              </w:object>
            </w:r>
          </w:p>
        </w:tc>
        <w:tc>
          <w:tcPr>
            <w:tcW w:w="4814" w:type="dxa"/>
            <w:gridSpan w:val="2"/>
          </w:tcPr>
          <w:p w:rsidR="00591598" w:rsidRPr="00591598" w:rsidRDefault="00591598" w:rsidP="002D5ACB">
            <w:pPr>
              <w:jc w:val="center"/>
              <w:rPr>
                <w:b/>
                <w:sz w:val="28"/>
                <w:szCs w:val="28"/>
              </w:rPr>
            </w:pPr>
          </w:p>
          <w:p w:rsidR="00591598" w:rsidRPr="00591598" w:rsidRDefault="00591598" w:rsidP="002D5ACB">
            <w:pPr>
              <w:jc w:val="center"/>
              <w:rPr>
                <w:b/>
                <w:sz w:val="28"/>
                <w:szCs w:val="28"/>
              </w:rPr>
            </w:pPr>
            <w:r w:rsidRPr="00591598">
              <w:rPr>
                <w:b/>
                <w:sz w:val="28"/>
                <w:szCs w:val="28"/>
              </w:rPr>
              <w:lastRenderedPageBreak/>
              <w:t>Пример записи ответа:</w:t>
            </w:r>
          </w:p>
          <w:p w:rsidR="00591598" w:rsidRPr="00591598" w:rsidRDefault="00591598" w:rsidP="002D5ACB">
            <w:pPr>
              <w:jc w:val="center"/>
              <w:rPr>
                <w:sz w:val="28"/>
                <w:szCs w:val="28"/>
                <w:lang w:val="en-US"/>
              </w:rPr>
            </w:pPr>
          </w:p>
          <w:p w:rsidR="00591598" w:rsidRPr="00591598" w:rsidRDefault="00591598" w:rsidP="002D5ACB">
            <w:pPr>
              <w:jc w:val="center"/>
              <w:rPr>
                <w:sz w:val="28"/>
                <w:szCs w:val="28"/>
                <w:lang w:val="en-US"/>
              </w:rPr>
            </w:pPr>
            <w:r w:rsidRPr="00591598">
              <w:rPr>
                <w:sz w:val="28"/>
                <w:szCs w:val="28"/>
                <w:lang w:val="en-US"/>
              </w:rPr>
              <w:t>A1B2C3D4</w:t>
            </w:r>
          </w:p>
          <w:p w:rsidR="00591598" w:rsidRPr="00591598" w:rsidRDefault="00591598" w:rsidP="002D5ACB">
            <w:pPr>
              <w:jc w:val="center"/>
              <w:rPr>
                <w:sz w:val="28"/>
                <w:szCs w:val="28"/>
              </w:rPr>
            </w:pPr>
          </w:p>
        </w:tc>
      </w:tr>
    </w:tbl>
    <w:p w:rsidR="00591598" w:rsidRDefault="00591598" w:rsidP="00591598">
      <w:pPr>
        <w:rPr>
          <w:b/>
        </w:rPr>
      </w:pPr>
    </w:p>
    <w:p w:rsidR="00496026" w:rsidRDefault="00496026" w:rsidP="007A65CB">
      <w:pPr>
        <w:rPr>
          <w:sz w:val="28"/>
          <w:szCs w:val="28"/>
        </w:rPr>
      </w:pPr>
    </w:p>
    <w:p w:rsidR="007A65CB" w:rsidRPr="00EF1C9A" w:rsidRDefault="007A65CB" w:rsidP="007A65CB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7A65CB" w:rsidRPr="00EF1C9A" w:rsidRDefault="007A65CB" w:rsidP="007A65CB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7A65CB" w:rsidRPr="00EF1C9A" w:rsidRDefault="007A65CB" w:rsidP="007A65CB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7A65CB" w:rsidRDefault="007A65CB" w:rsidP="007A65CB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7A65CB" w:rsidRDefault="007A65CB" w:rsidP="007A65CB">
      <w:pPr>
        <w:rPr>
          <w:sz w:val="28"/>
          <w:szCs w:val="28"/>
        </w:rPr>
      </w:pPr>
    </w:p>
    <w:p w:rsidR="007E4869" w:rsidRPr="007E4869" w:rsidRDefault="007E4869" w:rsidP="007E4869">
      <w:pPr>
        <w:jc w:val="center"/>
        <w:rPr>
          <w:b/>
          <w:sz w:val="28"/>
          <w:szCs w:val="28"/>
        </w:rPr>
      </w:pPr>
      <w:r w:rsidRPr="007E4869">
        <w:rPr>
          <w:b/>
          <w:sz w:val="28"/>
          <w:szCs w:val="28"/>
        </w:rPr>
        <w:t>Практическая работа №17</w:t>
      </w:r>
    </w:p>
    <w:p w:rsidR="007A65CB" w:rsidRPr="007E4869" w:rsidRDefault="007E4869" w:rsidP="007E4869">
      <w:pPr>
        <w:jc w:val="center"/>
        <w:rPr>
          <w:sz w:val="28"/>
          <w:szCs w:val="28"/>
        </w:rPr>
      </w:pPr>
      <w:r w:rsidRPr="007E4869">
        <w:rPr>
          <w:sz w:val="28"/>
          <w:szCs w:val="28"/>
        </w:rPr>
        <w:t>ЯВЛЕНИЕ ЭЛЕКТРОМА</w:t>
      </w:r>
      <w:r>
        <w:rPr>
          <w:sz w:val="28"/>
          <w:szCs w:val="28"/>
        </w:rPr>
        <w:t>ГНИТНОЙ ИНДУКЦИИ. ИНДУКТИВНОСТЬ</w:t>
      </w:r>
    </w:p>
    <w:p w:rsidR="007E4869" w:rsidRDefault="007E4869" w:rsidP="007E4869">
      <w:pPr>
        <w:spacing w:line="276" w:lineRule="auto"/>
        <w:jc w:val="center"/>
        <w:rPr>
          <w:b/>
          <w:sz w:val="28"/>
          <w:szCs w:val="28"/>
        </w:rPr>
      </w:pPr>
    </w:p>
    <w:p w:rsidR="007E4869" w:rsidRDefault="007E4869" w:rsidP="007E4869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7E4869" w:rsidRDefault="007E4869" w:rsidP="007E4869">
      <w:pPr>
        <w:spacing w:line="276" w:lineRule="auto"/>
        <w:jc w:val="both"/>
        <w:rPr>
          <w:b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076"/>
        <w:gridCol w:w="710"/>
      </w:tblGrid>
      <w:tr w:rsidR="0059446C" w:rsidTr="0059446C">
        <w:tc>
          <w:tcPr>
            <w:tcW w:w="4785" w:type="dxa"/>
          </w:tcPr>
          <w:p w:rsidR="0059446C" w:rsidRDefault="0059446C" w:rsidP="002D5ACB">
            <w:pPr>
              <w:jc w:val="both"/>
              <w:rPr>
                <w:b/>
                <w:sz w:val="28"/>
                <w:szCs w:val="28"/>
              </w:rPr>
            </w:pPr>
          </w:p>
          <w:p w:rsidR="0059446C" w:rsidRDefault="0059446C" w:rsidP="0059446C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Задание 1</w:t>
            </w:r>
            <w:r w:rsidRPr="002F6C14">
              <w:rPr>
                <w:b/>
                <w:sz w:val="28"/>
                <w:szCs w:val="28"/>
              </w:rPr>
              <w:t>.</w:t>
            </w:r>
            <w:r w:rsidRPr="002F6C14">
              <w:rPr>
                <w:sz w:val="28"/>
                <w:szCs w:val="28"/>
              </w:rPr>
              <w:t xml:space="preserve"> </w:t>
            </w:r>
            <w:r w:rsidRPr="00022C4B">
              <w:rPr>
                <w:sz w:val="28"/>
                <w:szCs w:val="28"/>
              </w:rPr>
              <w:t xml:space="preserve">Ключ  (см. рис. </w:t>
            </w:r>
            <w:r>
              <w:rPr>
                <w:sz w:val="28"/>
                <w:szCs w:val="28"/>
              </w:rPr>
              <w:t>1</w:t>
            </w:r>
            <w:r w:rsidRPr="00022C4B">
              <w:rPr>
                <w:sz w:val="28"/>
                <w:szCs w:val="28"/>
              </w:rPr>
              <w:t>) только что замкнули. Ток в нижней катушке направлен против часовой стрелки, если смотреть сверху. Каково направление тока в верхней катушке при условии, что она неподвижна?</w:t>
            </w:r>
          </w:p>
        </w:tc>
        <w:tc>
          <w:tcPr>
            <w:tcW w:w="4786" w:type="dxa"/>
            <w:gridSpan w:val="2"/>
          </w:tcPr>
          <w:p w:rsidR="0059446C" w:rsidRDefault="0059446C" w:rsidP="002D5AC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540AF4D1" wp14:editId="435ED683">
                  <wp:extent cx="2354809" cy="1828268"/>
                  <wp:effectExtent l="0" t="0" r="7620" b="63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809" cy="1828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46C" w:rsidTr="005944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2D5ACB">
            <w:pPr>
              <w:jc w:val="both"/>
              <w:rPr>
                <w:b/>
                <w:sz w:val="28"/>
                <w:szCs w:val="28"/>
              </w:rPr>
            </w:pPr>
          </w:p>
          <w:p w:rsidR="0059446C" w:rsidRPr="002F6C14" w:rsidRDefault="0059446C" w:rsidP="0059446C">
            <w:pPr>
              <w:jc w:val="both"/>
              <w:rPr>
                <w:b/>
                <w:sz w:val="28"/>
                <w:szCs w:val="28"/>
              </w:rPr>
            </w:pPr>
            <w:r w:rsidRPr="002F6C14">
              <w:rPr>
                <w:b/>
                <w:sz w:val="28"/>
                <w:szCs w:val="28"/>
              </w:rPr>
              <w:t>Зада</w:t>
            </w:r>
            <w:r>
              <w:rPr>
                <w:b/>
                <w:sz w:val="28"/>
                <w:szCs w:val="28"/>
              </w:rPr>
              <w:t>ние</w:t>
            </w:r>
            <w:r w:rsidRPr="002F6C14">
              <w:rPr>
                <w:b/>
                <w:sz w:val="28"/>
                <w:szCs w:val="28"/>
              </w:rPr>
              <w:t xml:space="preserve"> 2.</w:t>
            </w:r>
            <w:r w:rsidRPr="002F6C14">
              <w:rPr>
                <w:sz w:val="28"/>
                <w:szCs w:val="28"/>
              </w:rPr>
              <w:t xml:space="preserve"> </w:t>
            </w:r>
            <w:r w:rsidRPr="007E1A9A">
              <w:rPr>
                <w:sz w:val="28"/>
                <w:szCs w:val="28"/>
              </w:rPr>
              <w:t xml:space="preserve">Магнит (см. рис. </w:t>
            </w:r>
            <w:r>
              <w:rPr>
                <w:sz w:val="28"/>
                <w:szCs w:val="28"/>
              </w:rPr>
              <w:t>2</w:t>
            </w:r>
            <w:r w:rsidRPr="007E1A9A">
              <w:rPr>
                <w:sz w:val="28"/>
                <w:szCs w:val="28"/>
              </w:rPr>
              <w:t>)  выдвинут из катушки. Определите направление индукционного тока в катушке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47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2D5ACB">
            <w:pPr>
              <w:jc w:val="center"/>
              <w:rPr>
                <w:noProof/>
                <w:sz w:val="28"/>
                <w:szCs w:val="28"/>
              </w:rPr>
            </w:pPr>
            <w:r>
              <w:object w:dxaOrig="3195" w:dyaOrig="2790">
                <v:shape id="_x0000_i1043" type="#_x0000_t75" style="width:160.15pt;height:140.3pt" o:ole="">
                  <v:imagedata r:id="rId61" o:title=""/>
                </v:shape>
                <o:OLEObject Type="Embed" ProgID="PBrush" ShapeID="_x0000_i1043" DrawAspect="Content" ObjectID="_1581254238" r:id="rId62"/>
              </w:object>
            </w:r>
          </w:p>
        </w:tc>
      </w:tr>
      <w:tr w:rsidR="0059446C" w:rsidTr="005944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710" w:type="dxa"/>
        </w:trPr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2D5ACB">
            <w:pPr>
              <w:jc w:val="both"/>
              <w:rPr>
                <w:b/>
                <w:sz w:val="28"/>
                <w:szCs w:val="28"/>
              </w:rPr>
            </w:pPr>
          </w:p>
          <w:p w:rsidR="0059446C" w:rsidRDefault="0059446C" w:rsidP="002D5ACB">
            <w:pPr>
              <w:jc w:val="both"/>
              <w:rPr>
                <w:b/>
                <w:sz w:val="28"/>
                <w:szCs w:val="28"/>
              </w:rPr>
            </w:pPr>
          </w:p>
          <w:p w:rsidR="0059446C" w:rsidRPr="002F6C14" w:rsidRDefault="0059446C" w:rsidP="0059446C">
            <w:pPr>
              <w:jc w:val="both"/>
              <w:rPr>
                <w:b/>
                <w:sz w:val="28"/>
                <w:szCs w:val="28"/>
              </w:rPr>
            </w:pPr>
            <w:r w:rsidRPr="002F6C14">
              <w:rPr>
                <w:b/>
                <w:sz w:val="28"/>
                <w:szCs w:val="28"/>
              </w:rPr>
              <w:t>Зада</w:t>
            </w:r>
            <w:r>
              <w:rPr>
                <w:b/>
                <w:sz w:val="28"/>
                <w:szCs w:val="28"/>
              </w:rPr>
              <w:t>ние 3</w:t>
            </w:r>
            <w:r w:rsidRPr="002F6C14">
              <w:rPr>
                <w:b/>
                <w:sz w:val="28"/>
                <w:szCs w:val="28"/>
              </w:rPr>
              <w:t xml:space="preserve">. </w:t>
            </w:r>
            <w:r w:rsidRPr="007E1A9A">
              <w:rPr>
                <w:sz w:val="28"/>
                <w:szCs w:val="28"/>
              </w:rPr>
              <w:t>Определите направление индукционного тока в сплошном кольце, к которому подносят магнит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4076" w:type="dxa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2D5ACB">
            <w:pPr>
              <w:jc w:val="right"/>
              <w:rPr>
                <w:noProof/>
                <w:sz w:val="28"/>
                <w:szCs w:val="28"/>
              </w:rPr>
            </w:pPr>
            <w:r>
              <w:object w:dxaOrig="2835" w:dyaOrig="1845">
                <v:shape id="_x0000_i1044" type="#_x0000_t75" style="width:187.45pt;height:121.65pt" o:ole="">
                  <v:imagedata r:id="rId63" o:title=""/>
                </v:shape>
                <o:OLEObject Type="Embed" ProgID="PBrush" ShapeID="_x0000_i1044" DrawAspect="Content" ObjectID="_1581254239" r:id="rId64"/>
              </w:object>
            </w:r>
          </w:p>
        </w:tc>
      </w:tr>
      <w:tr w:rsidR="0059446C" w:rsidTr="002D5A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710" w:type="dxa"/>
        </w:trPr>
        <w:tc>
          <w:tcPr>
            <w:tcW w:w="88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59446C">
            <w:pPr>
              <w:jc w:val="both"/>
              <w:rPr>
                <w:sz w:val="28"/>
                <w:szCs w:val="28"/>
              </w:rPr>
            </w:pPr>
            <w:r w:rsidRPr="002F6C14">
              <w:rPr>
                <w:b/>
                <w:sz w:val="28"/>
                <w:szCs w:val="28"/>
              </w:rPr>
              <w:lastRenderedPageBreak/>
              <w:t>Зада</w:t>
            </w:r>
            <w:r>
              <w:rPr>
                <w:b/>
                <w:sz w:val="28"/>
                <w:szCs w:val="28"/>
              </w:rPr>
              <w:t>ние</w:t>
            </w:r>
            <w:r w:rsidRPr="002F6C14">
              <w:rPr>
                <w:b/>
                <w:sz w:val="28"/>
                <w:szCs w:val="28"/>
              </w:rPr>
              <w:t xml:space="preserve"> 4. </w:t>
            </w:r>
            <w:r w:rsidRPr="007E1A9A">
              <w:rPr>
                <w:sz w:val="28"/>
                <w:szCs w:val="28"/>
              </w:rPr>
              <w:t>Магнитный поток через контур проводника сопротивлением 3·10</w:t>
            </w:r>
            <w:r>
              <w:rPr>
                <w:sz w:val="28"/>
                <w:szCs w:val="28"/>
                <w:vertAlign w:val="superscript"/>
              </w:rPr>
              <w:t>-2</w:t>
            </w:r>
            <w:r w:rsidRPr="007E1A9A">
              <w:rPr>
                <w:sz w:val="28"/>
                <w:szCs w:val="28"/>
              </w:rPr>
              <w:t xml:space="preserve"> Ом за время 2 </w:t>
            </w:r>
            <w:proofErr w:type="gramStart"/>
            <w:r w:rsidRPr="007E1A9A">
              <w:rPr>
                <w:sz w:val="28"/>
                <w:szCs w:val="28"/>
              </w:rPr>
              <w:t>с изменился</w:t>
            </w:r>
            <w:proofErr w:type="gramEnd"/>
            <w:r w:rsidRPr="007E1A9A">
              <w:rPr>
                <w:sz w:val="28"/>
                <w:szCs w:val="28"/>
              </w:rPr>
              <w:t xml:space="preserve"> на 1,2·10</w:t>
            </w:r>
            <w:r w:rsidRPr="00CB4915">
              <w:rPr>
                <w:sz w:val="28"/>
                <w:szCs w:val="28"/>
                <w:vertAlign w:val="superscript"/>
              </w:rPr>
              <w:t>-2</w:t>
            </w:r>
            <w:r w:rsidRPr="007E1A9A">
              <w:rPr>
                <w:sz w:val="28"/>
                <w:szCs w:val="28"/>
              </w:rPr>
              <w:t xml:space="preserve"> Вб. Найдите силу тока в проводнике, если изменение потока происходит равномерно.</w:t>
            </w:r>
          </w:p>
          <w:p w:rsidR="0059446C" w:rsidRDefault="0059446C" w:rsidP="0059446C">
            <w:pPr>
              <w:jc w:val="both"/>
            </w:pPr>
          </w:p>
        </w:tc>
      </w:tr>
      <w:tr w:rsidR="0059446C" w:rsidTr="005944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2D5ACB">
            <w:pPr>
              <w:jc w:val="both"/>
              <w:rPr>
                <w:sz w:val="28"/>
                <w:szCs w:val="28"/>
              </w:rPr>
            </w:pPr>
            <w:r w:rsidRPr="002F6C14">
              <w:rPr>
                <w:b/>
                <w:sz w:val="28"/>
                <w:szCs w:val="28"/>
              </w:rPr>
              <w:t>Зада</w:t>
            </w:r>
            <w:r>
              <w:rPr>
                <w:b/>
                <w:sz w:val="28"/>
                <w:szCs w:val="28"/>
              </w:rPr>
              <w:t>ние</w:t>
            </w:r>
            <w:r w:rsidRPr="002F6C14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5</w:t>
            </w:r>
            <w:r w:rsidRPr="002F6C14">
              <w:rPr>
                <w:b/>
                <w:sz w:val="28"/>
                <w:szCs w:val="28"/>
              </w:rPr>
              <w:t>.</w:t>
            </w:r>
            <w:r w:rsidRPr="002F6C14">
              <w:rPr>
                <w:sz w:val="28"/>
                <w:szCs w:val="28"/>
              </w:rPr>
              <w:t xml:space="preserve"> </w:t>
            </w:r>
            <w:r w:rsidRPr="007E1A9A">
              <w:rPr>
                <w:sz w:val="28"/>
                <w:szCs w:val="28"/>
              </w:rPr>
              <w:t xml:space="preserve">На рисунке приведен график зависимости силы тока от времени в электрической цепи, индуктивность которой 1 </w:t>
            </w:r>
            <w:proofErr w:type="spellStart"/>
            <w:r w:rsidRPr="007E1A9A">
              <w:rPr>
                <w:sz w:val="28"/>
                <w:szCs w:val="28"/>
              </w:rPr>
              <w:t>мГн</w:t>
            </w:r>
            <w:proofErr w:type="spellEnd"/>
            <w:r w:rsidRPr="007E1A9A">
              <w:rPr>
                <w:sz w:val="28"/>
                <w:szCs w:val="28"/>
              </w:rPr>
              <w:t>. Определите модуль среднего значения ЭДС самоиндукции в интервале времени от 0 до 5 с и от 10 до 15 с.</w:t>
            </w:r>
          </w:p>
          <w:p w:rsidR="0059446C" w:rsidRPr="002F6C14" w:rsidRDefault="0059446C" w:rsidP="002D5ACB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7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2D5ACB">
            <w:pPr>
              <w:jc w:val="center"/>
            </w:pPr>
            <w:r>
              <w:object w:dxaOrig="4395" w:dyaOrig="3330">
                <v:shape id="_x0000_i1045" type="#_x0000_t75" style="width:175.05pt;height:132.85pt" o:ole="">
                  <v:imagedata r:id="rId65" o:title=""/>
                </v:shape>
                <o:OLEObject Type="Embed" ProgID="PBrush" ShapeID="_x0000_i1045" DrawAspect="Content" ObjectID="_1581254240" r:id="rId66"/>
              </w:object>
            </w:r>
          </w:p>
        </w:tc>
      </w:tr>
      <w:tr w:rsidR="0059446C" w:rsidTr="002D5A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5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59446C">
            <w:pPr>
              <w:jc w:val="both"/>
              <w:rPr>
                <w:sz w:val="28"/>
                <w:szCs w:val="28"/>
              </w:rPr>
            </w:pPr>
            <w:r w:rsidRPr="002F6C14">
              <w:rPr>
                <w:b/>
                <w:sz w:val="28"/>
                <w:szCs w:val="28"/>
              </w:rPr>
              <w:t>Зада</w:t>
            </w:r>
            <w:r>
              <w:rPr>
                <w:b/>
                <w:sz w:val="28"/>
                <w:szCs w:val="28"/>
              </w:rPr>
              <w:t>ние</w:t>
            </w:r>
            <w:r w:rsidRPr="002F6C14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6</w:t>
            </w:r>
            <w:r w:rsidRPr="002F6C14">
              <w:rPr>
                <w:b/>
                <w:sz w:val="28"/>
                <w:szCs w:val="28"/>
              </w:rPr>
              <w:t>.</w:t>
            </w:r>
            <w:r w:rsidRPr="002F6C14">
              <w:rPr>
                <w:sz w:val="28"/>
                <w:szCs w:val="28"/>
              </w:rPr>
              <w:t xml:space="preserve"> </w:t>
            </w:r>
            <w:r w:rsidRPr="00B269C7">
              <w:rPr>
                <w:sz w:val="28"/>
                <w:szCs w:val="28"/>
              </w:rPr>
              <w:t>Индуктивность катушки увеличили в два раза, а силу тока в ней уменьшили в 2 раза. Как изменилась энергия магнитного поля катушки?</w:t>
            </w:r>
          </w:p>
          <w:p w:rsidR="0059446C" w:rsidRDefault="0059446C" w:rsidP="0059446C">
            <w:pPr>
              <w:jc w:val="both"/>
            </w:pPr>
          </w:p>
        </w:tc>
      </w:tr>
      <w:tr w:rsidR="0059446C" w:rsidTr="002D5A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5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446C" w:rsidRDefault="0059446C" w:rsidP="0059446C">
            <w:pPr>
              <w:jc w:val="both"/>
              <w:rPr>
                <w:sz w:val="28"/>
                <w:szCs w:val="28"/>
              </w:rPr>
            </w:pPr>
            <w:r w:rsidRPr="002F6C14">
              <w:rPr>
                <w:b/>
                <w:sz w:val="28"/>
                <w:szCs w:val="28"/>
              </w:rPr>
              <w:t>Зада</w:t>
            </w:r>
            <w:r>
              <w:rPr>
                <w:b/>
                <w:sz w:val="28"/>
                <w:szCs w:val="28"/>
              </w:rPr>
              <w:t>ние</w:t>
            </w:r>
            <w:r w:rsidRPr="002F6C14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7</w:t>
            </w:r>
            <w:r w:rsidRPr="002F6C14">
              <w:rPr>
                <w:b/>
                <w:sz w:val="28"/>
                <w:szCs w:val="28"/>
              </w:rPr>
              <w:t>.</w:t>
            </w:r>
            <w:r w:rsidRPr="002F6C14">
              <w:rPr>
                <w:sz w:val="28"/>
                <w:szCs w:val="28"/>
              </w:rPr>
              <w:t xml:space="preserve"> </w:t>
            </w:r>
            <w:r w:rsidRPr="00B269C7">
              <w:rPr>
                <w:sz w:val="28"/>
                <w:szCs w:val="28"/>
              </w:rPr>
              <w:t>По катушке протекает ток, создающий магнитное поле, энергия которого 0,5 Дж. Магнитный поток через катушку равен 0,1 Вб. Определите силу тока.</w:t>
            </w:r>
          </w:p>
          <w:p w:rsidR="0059446C" w:rsidRPr="002F6C14" w:rsidRDefault="0059446C" w:rsidP="0059446C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59446C" w:rsidTr="002D5AC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5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446C" w:rsidRPr="002F6C14" w:rsidRDefault="0059446C" w:rsidP="0059446C">
            <w:pPr>
              <w:jc w:val="both"/>
              <w:rPr>
                <w:b/>
                <w:sz w:val="28"/>
                <w:szCs w:val="28"/>
              </w:rPr>
            </w:pPr>
            <w:r w:rsidRPr="002F6C14">
              <w:rPr>
                <w:b/>
                <w:sz w:val="28"/>
                <w:szCs w:val="28"/>
              </w:rPr>
              <w:t>Зада</w:t>
            </w:r>
            <w:r>
              <w:rPr>
                <w:b/>
                <w:sz w:val="28"/>
                <w:szCs w:val="28"/>
              </w:rPr>
              <w:t>ние</w:t>
            </w:r>
            <w:r w:rsidRPr="002F6C14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8</w:t>
            </w:r>
            <w:r w:rsidRPr="002F6C14">
              <w:rPr>
                <w:b/>
                <w:sz w:val="28"/>
                <w:szCs w:val="28"/>
              </w:rPr>
              <w:t>.</w:t>
            </w:r>
            <w:r w:rsidRPr="002F6C14">
              <w:rPr>
                <w:sz w:val="28"/>
                <w:szCs w:val="28"/>
              </w:rPr>
              <w:t xml:space="preserve"> </w:t>
            </w:r>
            <w:r w:rsidRPr="00B269C7">
              <w:rPr>
                <w:sz w:val="28"/>
                <w:szCs w:val="28"/>
              </w:rPr>
              <w:t>Энергия магнитного поля катушки, индуктивность которого 3 Гн, равна 6 Дж. Определите силу тока в катушке.</w:t>
            </w:r>
          </w:p>
        </w:tc>
      </w:tr>
    </w:tbl>
    <w:p w:rsidR="007E4869" w:rsidRDefault="007E4869" w:rsidP="007E4869">
      <w:pPr>
        <w:spacing w:line="276" w:lineRule="auto"/>
        <w:jc w:val="both"/>
        <w:rPr>
          <w:sz w:val="28"/>
          <w:szCs w:val="28"/>
        </w:rPr>
      </w:pPr>
    </w:p>
    <w:p w:rsidR="007E4869" w:rsidRPr="00EF1C9A" w:rsidRDefault="007E4869" w:rsidP="007E4869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7E4869" w:rsidRPr="00EF1C9A" w:rsidRDefault="007E4869" w:rsidP="007E4869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7E4869" w:rsidRPr="00EF1C9A" w:rsidRDefault="007E4869" w:rsidP="007E4869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 w:rsidR="0059446C">
        <w:rPr>
          <w:rFonts w:ascii="Times New Roman" w:hAnsi="Times New Roman"/>
          <w:sz w:val="28"/>
          <w:u w:val="single"/>
        </w:rPr>
        <w:t>90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7E4869" w:rsidRDefault="007E4869" w:rsidP="007E4869">
      <w:pPr>
        <w:spacing w:line="276" w:lineRule="auto"/>
        <w:jc w:val="both"/>
        <w:rPr>
          <w:sz w:val="28"/>
          <w:szCs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7E4869" w:rsidRPr="007E4869" w:rsidRDefault="007E4869" w:rsidP="007E4869">
      <w:pPr>
        <w:spacing w:line="276" w:lineRule="auto"/>
        <w:jc w:val="both"/>
        <w:rPr>
          <w:b/>
          <w:sz w:val="28"/>
          <w:szCs w:val="28"/>
        </w:rPr>
      </w:pPr>
    </w:p>
    <w:p w:rsidR="007E4869" w:rsidRDefault="007E4869" w:rsidP="004941CF">
      <w:pPr>
        <w:spacing w:line="276" w:lineRule="auto"/>
        <w:jc w:val="center"/>
        <w:rPr>
          <w:b/>
          <w:sz w:val="28"/>
        </w:rPr>
      </w:pPr>
    </w:p>
    <w:p w:rsidR="004941CF" w:rsidRDefault="004941CF" w:rsidP="004941CF">
      <w:pPr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t xml:space="preserve">Контрольная работа № </w:t>
      </w:r>
      <w:r w:rsidR="00E445F4">
        <w:rPr>
          <w:b/>
          <w:sz w:val="28"/>
        </w:rPr>
        <w:t>3</w:t>
      </w:r>
    </w:p>
    <w:p w:rsidR="00245FCF" w:rsidRDefault="00245FCF" w:rsidP="00245FCF">
      <w:pPr>
        <w:jc w:val="center"/>
        <w:rPr>
          <w:sz w:val="28"/>
        </w:rPr>
      </w:pPr>
      <w:r w:rsidRPr="0099140F">
        <w:rPr>
          <w:sz w:val="28"/>
        </w:rPr>
        <w:t>РЕШ</w:t>
      </w:r>
      <w:r>
        <w:rPr>
          <w:sz w:val="28"/>
        </w:rPr>
        <w:t>ЕНИЕ ЗАДАЧ ПО ТЕМЕ «ЭЛЕКТРОДИНАМИКА»</w:t>
      </w:r>
    </w:p>
    <w:p w:rsidR="00245FCF" w:rsidRDefault="00245FCF" w:rsidP="00245FCF">
      <w:pPr>
        <w:jc w:val="center"/>
        <w:rPr>
          <w:sz w:val="28"/>
        </w:rPr>
      </w:pPr>
    </w:p>
    <w:p w:rsidR="00245FCF" w:rsidRDefault="00245FCF" w:rsidP="00245FCF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E445F4" w:rsidRDefault="00E445F4" w:rsidP="005914D9">
      <w:pPr>
        <w:pStyle w:val="a7"/>
        <w:rPr>
          <w:rFonts w:ascii="Times New Roman" w:hAnsi="Times New Roman"/>
          <w:b/>
          <w:sz w:val="28"/>
          <w:u w:val="single"/>
        </w:rPr>
      </w:pPr>
    </w:p>
    <w:p w:rsidR="00E445F4" w:rsidRDefault="00E445F4" w:rsidP="00E445F4">
      <w:pPr>
        <w:pStyle w:val="a7"/>
        <w:ind w:left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1</w:t>
      </w:r>
    </w:p>
    <w:p w:rsidR="00E445F4" w:rsidRDefault="00E445F4" w:rsidP="00E445F4">
      <w:pPr>
        <w:pStyle w:val="a7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:rsidR="00E445F4" w:rsidRPr="00884F1B" w:rsidRDefault="00E445F4" w:rsidP="00DF1143">
      <w:pPr>
        <w:pStyle w:val="a7"/>
        <w:numPr>
          <w:ilvl w:val="0"/>
          <w:numId w:val="10"/>
        </w:numPr>
        <w:jc w:val="both"/>
        <w:rPr>
          <w:rFonts w:ascii="Times New Roman" w:hAnsi="Times New Roman"/>
          <w:b/>
          <w:sz w:val="28"/>
          <w:szCs w:val="28"/>
        </w:rPr>
      </w:pPr>
      <w:r w:rsidRPr="00D36698">
        <w:rPr>
          <w:rFonts w:ascii="Times New Roman" w:hAnsi="Times New Roman"/>
          <w:b/>
          <w:sz w:val="28"/>
          <w:szCs w:val="28"/>
        </w:rPr>
        <w:t>Электростатика.</w:t>
      </w:r>
      <w:r>
        <w:rPr>
          <w:rFonts w:ascii="Times New Roman" w:hAnsi="Times New Roman"/>
          <w:sz w:val="28"/>
          <w:szCs w:val="28"/>
        </w:rPr>
        <w:t xml:space="preserve"> Два точечных заряда действуют друг на друга с силой 50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мН</w:t>
      </w:r>
      <w:proofErr w:type="gramEnd"/>
      <w:r>
        <w:rPr>
          <w:rFonts w:ascii="Times New Roman" w:hAnsi="Times New Roman"/>
          <w:sz w:val="28"/>
          <w:szCs w:val="28"/>
        </w:rPr>
        <w:t>.</w:t>
      </w:r>
      <w:proofErr w:type="spellEnd"/>
      <w:r>
        <w:rPr>
          <w:rFonts w:ascii="Times New Roman" w:hAnsi="Times New Roman"/>
          <w:sz w:val="28"/>
          <w:szCs w:val="28"/>
        </w:rPr>
        <w:t xml:space="preserve"> Какой будет сила взаимодействия между ними, если значение одного из зарядов увеличить в 10 раз, а расстояние между зарядами увеличить в 5 раз?</w:t>
      </w:r>
    </w:p>
    <w:p w:rsidR="00E445F4" w:rsidRPr="00D36698" w:rsidRDefault="00E445F4" w:rsidP="00DF1143">
      <w:pPr>
        <w:pStyle w:val="a7"/>
        <w:numPr>
          <w:ilvl w:val="0"/>
          <w:numId w:val="10"/>
        </w:numPr>
        <w:jc w:val="both"/>
        <w:rPr>
          <w:rFonts w:ascii="Times New Roman" w:hAnsi="Times New Roman"/>
          <w:b/>
          <w:sz w:val="28"/>
          <w:szCs w:val="28"/>
        </w:rPr>
      </w:pPr>
      <w:r w:rsidRPr="00D36698">
        <w:rPr>
          <w:rFonts w:ascii="Times New Roman" w:hAnsi="Times New Roman"/>
          <w:b/>
          <w:sz w:val="28"/>
          <w:szCs w:val="28"/>
        </w:rPr>
        <w:lastRenderedPageBreak/>
        <w:t>Постоянный ток.</w:t>
      </w:r>
      <w:r>
        <w:rPr>
          <w:rFonts w:ascii="Times New Roman" w:hAnsi="Times New Roman"/>
          <w:sz w:val="28"/>
          <w:szCs w:val="28"/>
        </w:rPr>
        <w:t xml:space="preserve"> Определите значение силы тока и напряжение на каждом резисторе, полное сопротивление, полную силу тока и полное напряжение участка цепи. Заполните таблицу.</w:t>
      </w:r>
    </w:p>
    <w:p w:rsidR="00E445F4" w:rsidRPr="00D36698" w:rsidRDefault="00E445F4" w:rsidP="00E445F4">
      <w:pPr>
        <w:pStyle w:val="a7"/>
        <w:ind w:lef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28582F3E" wp14:editId="5A191438">
            <wp:extent cx="5800725" cy="22669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39"/>
                    <a:stretch/>
                  </pic:blipFill>
                  <pic:spPr bwMode="auto">
                    <a:xfrm>
                      <a:off x="0" y="0"/>
                      <a:ext cx="58007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45F4" w:rsidRDefault="00E445F4" w:rsidP="00DF1143">
      <w:pPr>
        <w:pStyle w:val="a7"/>
        <w:numPr>
          <w:ilvl w:val="0"/>
          <w:numId w:val="10"/>
        </w:num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Магнитное поле и магнитная индукция. </w:t>
      </w:r>
      <w:r w:rsidRPr="00D36698">
        <w:rPr>
          <w:rFonts w:ascii="Times New Roman" w:hAnsi="Times New Roman"/>
          <w:sz w:val="28"/>
          <w:szCs w:val="28"/>
        </w:rPr>
        <w:t>Определите направление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tbl>
      <w:tblPr>
        <w:tblStyle w:val="a3"/>
        <w:tblW w:w="0" w:type="auto"/>
        <w:tblInd w:w="786" w:type="dxa"/>
        <w:tblLook w:val="04A0" w:firstRow="1" w:lastRow="0" w:firstColumn="1" w:lastColumn="0" w:noHBand="0" w:noVBand="1"/>
      </w:tblPr>
      <w:tblGrid>
        <w:gridCol w:w="3140"/>
        <w:gridCol w:w="2330"/>
        <w:gridCol w:w="3315"/>
      </w:tblGrid>
      <w:tr w:rsidR="00E445F4" w:rsidTr="00E445F4">
        <w:tc>
          <w:tcPr>
            <w:tcW w:w="3238" w:type="dxa"/>
          </w:tcPr>
          <w:p w:rsidR="00E445F4" w:rsidRPr="00997FF3" w:rsidRDefault="00E445F4" w:rsidP="00E445F4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7FF3">
              <w:rPr>
                <w:rFonts w:ascii="Times New Roman" w:hAnsi="Times New Roman"/>
                <w:sz w:val="28"/>
                <w:szCs w:val="28"/>
              </w:rPr>
              <w:t>Силы Ампера</w:t>
            </w:r>
          </w:p>
        </w:tc>
        <w:tc>
          <w:tcPr>
            <w:tcW w:w="3238" w:type="dxa"/>
          </w:tcPr>
          <w:p w:rsidR="00E445F4" w:rsidRPr="00997FF3" w:rsidRDefault="00E445F4" w:rsidP="00E445F4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7FF3">
              <w:rPr>
                <w:rFonts w:ascii="Times New Roman" w:hAnsi="Times New Roman"/>
                <w:sz w:val="28"/>
                <w:szCs w:val="28"/>
              </w:rPr>
              <w:t>Силы Лоренца</w:t>
            </w:r>
          </w:p>
        </w:tc>
        <w:tc>
          <w:tcPr>
            <w:tcW w:w="3238" w:type="dxa"/>
          </w:tcPr>
          <w:p w:rsidR="00E445F4" w:rsidRPr="00997FF3" w:rsidRDefault="00E445F4" w:rsidP="00E445F4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7FF3">
              <w:rPr>
                <w:rFonts w:ascii="Times New Roman" w:hAnsi="Times New Roman"/>
                <w:sz w:val="28"/>
                <w:szCs w:val="28"/>
              </w:rPr>
              <w:t>Индукционного тока</w:t>
            </w:r>
          </w:p>
        </w:tc>
      </w:tr>
      <w:tr w:rsidR="00E445F4" w:rsidTr="00E445F4">
        <w:tc>
          <w:tcPr>
            <w:tcW w:w="3238" w:type="dxa"/>
            <w:vAlign w:val="center"/>
          </w:tcPr>
          <w:p w:rsidR="00E445F4" w:rsidRDefault="00E445F4" w:rsidP="00E445F4">
            <w:pPr>
              <w:pStyle w:val="a7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3060" w:dyaOrig="2475">
                <v:shape id="_x0000_i1046" type="#_x0000_t75" style="width:147.7pt;height:119.15pt" o:ole="">
                  <v:imagedata r:id="rId68" o:title=""/>
                </v:shape>
                <o:OLEObject Type="Embed" ProgID="PBrush" ShapeID="_x0000_i1046" DrawAspect="Content" ObjectID="_1581254241" r:id="rId69"/>
              </w:object>
            </w:r>
          </w:p>
        </w:tc>
        <w:tc>
          <w:tcPr>
            <w:tcW w:w="3238" w:type="dxa"/>
            <w:vAlign w:val="center"/>
          </w:tcPr>
          <w:p w:rsidR="00E445F4" w:rsidRDefault="00E445F4" w:rsidP="00E445F4">
            <w:pPr>
              <w:pStyle w:val="a7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2310" w:dyaOrig="2955">
                <v:shape id="_x0000_i1047" type="#_x0000_t75" style="width:106.75pt;height:136.55pt" o:ole="">
                  <v:imagedata r:id="rId70" o:title=""/>
                </v:shape>
                <o:OLEObject Type="Embed" ProgID="PBrush" ShapeID="_x0000_i1047" DrawAspect="Content" ObjectID="_1581254242" r:id="rId71"/>
              </w:object>
            </w:r>
          </w:p>
        </w:tc>
        <w:tc>
          <w:tcPr>
            <w:tcW w:w="3238" w:type="dxa"/>
          </w:tcPr>
          <w:p w:rsidR="00E445F4" w:rsidRDefault="00E445F4" w:rsidP="00E445F4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3120" w:dyaOrig="3285">
                <v:shape id="_x0000_i1048" type="#_x0000_t75" style="width:156.4pt;height:163.85pt" o:ole="">
                  <v:imagedata r:id="rId72" o:title=""/>
                </v:shape>
                <o:OLEObject Type="Embed" ProgID="PBrush" ShapeID="_x0000_i1048" DrawAspect="Content" ObjectID="_1581254243" r:id="rId73"/>
              </w:object>
            </w:r>
          </w:p>
        </w:tc>
      </w:tr>
    </w:tbl>
    <w:p w:rsidR="00E445F4" w:rsidRDefault="00E445F4" w:rsidP="00E445F4">
      <w:pPr>
        <w:pStyle w:val="a7"/>
        <w:ind w:left="786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30"/>
        <w:gridCol w:w="4049"/>
      </w:tblGrid>
      <w:tr w:rsidR="00E445F4" w:rsidTr="00E445F4">
        <w:tc>
          <w:tcPr>
            <w:tcW w:w="5245" w:type="dxa"/>
          </w:tcPr>
          <w:p w:rsidR="00E445F4" w:rsidRPr="00055784" w:rsidRDefault="00E445F4" w:rsidP="00DF1143">
            <w:pPr>
              <w:pStyle w:val="a7"/>
              <w:numPr>
                <w:ilvl w:val="0"/>
                <w:numId w:val="10"/>
              </w:numPr>
              <w:spacing w:after="0" w:line="240" w:lineRule="auto"/>
              <w:ind w:left="317"/>
              <w:rPr>
                <w:rFonts w:ascii="Times New Roman" w:hAnsi="Times New Roman"/>
                <w:b/>
                <w:sz w:val="28"/>
                <w:szCs w:val="28"/>
              </w:rPr>
            </w:pPr>
            <w:r w:rsidRPr="00055784">
              <w:rPr>
                <w:rFonts w:ascii="Times New Roman" w:hAnsi="Times New Roman"/>
                <w:b/>
                <w:sz w:val="28"/>
                <w:szCs w:val="28"/>
              </w:rPr>
              <w:t xml:space="preserve">Индуктивность. </w:t>
            </w:r>
            <w:r w:rsidRPr="00055784">
              <w:rPr>
                <w:rFonts w:ascii="Times New Roman" w:hAnsi="Times New Roman"/>
                <w:sz w:val="28"/>
                <w:szCs w:val="28"/>
              </w:rPr>
              <w:t xml:space="preserve">На рисунке представлен график изменения силы тока с течением времени в катушке индуктивностью </w:t>
            </w:r>
            <w:r w:rsidRPr="00055784">
              <w:rPr>
                <w:rFonts w:ascii="Times New Roman" w:hAnsi="Times New Roman"/>
                <w:sz w:val="28"/>
                <w:szCs w:val="28"/>
                <w:lang w:val="en-US"/>
              </w:rPr>
              <w:t>L</w:t>
            </w:r>
            <w:r w:rsidRPr="00055784">
              <w:rPr>
                <w:rFonts w:ascii="Times New Roman" w:hAnsi="Times New Roman"/>
                <w:sz w:val="28"/>
                <w:szCs w:val="28"/>
              </w:rPr>
              <w:t xml:space="preserve">=10 </w:t>
            </w:r>
            <w:proofErr w:type="spellStart"/>
            <w:r w:rsidRPr="00055784">
              <w:rPr>
                <w:rFonts w:ascii="Times New Roman" w:hAnsi="Times New Roman"/>
                <w:sz w:val="28"/>
                <w:szCs w:val="28"/>
              </w:rPr>
              <w:t>мГн</w:t>
            </w:r>
            <w:proofErr w:type="spellEnd"/>
            <w:r w:rsidRPr="00055784">
              <w:rPr>
                <w:rFonts w:ascii="Times New Roman" w:hAnsi="Times New Roman"/>
                <w:sz w:val="28"/>
                <w:szCs w:val="28"/>
              </w:rPr>
              <w:t>. Определите значение ЭДС самоиндукции и энергию магнитного поля при максимальном значении силы тока.</w:t>
            </w:r>
          </w:p>
          <w:p w:rsidR="00E445F4" w:rsidRDefault="00E445F4" w:rsidP="00E445F4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077" w:type="dxa"/>
          </w:tcPr>
          <w:p w:rsidR="00E445F4" w:rsidRDefault="00E445F4" w:rsidP="00E445F4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3855" w:dyaOrig="3825">
                <v:shape id="_x0000_i1049" type="#_x0000_t75" style="width:160.15pt;height:158.9pt" o:ole="">
                  <v:imagedata r:id="rId74" o:title=""/>
                </v:shape>
                <o:OLEObject Type="Embed" ProgID="PBrush" ShapeID="_x0000_i1049" DrawAspect="Content" ObjectID="_1581254244" r:id="rId75"/>
              </w:object>
            </w:r>
          </w:p>
        </w:tc>
      </w:tr>
    </w:tbl>
    <w:p w:rsidR="00E445F4" w:rsidRDefault="00E445F4" w:rsidP="00E445F4">
      <w:pPr>
        <w:pStyle w:val="a7"/>
        <w:ind w:left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 2</w:t>
      </w:r>
    </w:p>
    <w:p w:rsidR="00E445F4" w:rsidRDefault="00E445F4" w:rsidP="00E445F4">
      <w:pPr>
        <w:pStyle w:val="a7"/>
        <w:ind w:left="426"/>
        <w:jc w:val="center"/>
        <w:rPr>
          <w:rFonts w:ascii="Times New Roman" w:hAnsi="Times New Roman"/>
          <w:b/>
          <w:sz w:val="28"/>
          <w:szCs w:val="28"/>
        </w:rPr>
      </w:pPr>
    </w:p>
    <w:p w:rsidR="00E445F4" w:rsidRPr="00884F1B" w:rsidRDefault="00E445F4" w:rsidP="00DF1143">
      <w:pPr>
        <w:pStyle w:val="a7"/>
        <w:numPr>
          <w:ilvl w:val="0"/>
          <w:numId w:val="11"/>
        </w:numPr>
        <w:jc w:val="both"/>
        <w:rPr>
          <w:rFonts w:ascii="Times New Roman" w:hAnsi="Times New Roman"/>
          <w:b/>
          <w:sz w:val="28"/>
          <w:szCs w:val="28"/>
        </w:rPr>
      </w:pPr>
      <w:r w:rsidRPr="00D36698">
        <w:rPr>
          <w:rFonts w:ascii="Times New Roman" w:hAnsi="Times New Roman"/>
          <w:b/>
          <w:sz w:val="28"/>
          <w:szCs w:val="28"/>
        </w:rPr>
        <w:lastRenderedPageBreak/>
        <w:t>Электростатика.</w:t>
      </w:r>
      <w:r>
        <w:rPr>
          <w:rFonts w:ascii="Times New Roman" w:hAnsi="Times New Roman"/>
          <w:sz w:val="28"/>
          <w:szCs w:val="28"/>
        </w:rPr>
        <w:t xml:space="preserve"> Два точечных заряда действуют друг на друга с силой 10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мН</w:t>
      </w:r>
      <w:proofErr w:type="gramEnd"/>
      <w:r>
        <w:rPr>
          <w:rFonts w:ascii="Times New Roman" w:hAnsi="Times New Roman"/>
          <w:sz w:val="28"/>
          <w:szCs w:val="28"/>
        </w:rPr>
        <w:t>.</w:t>
      </w:r>
      <w:proofErr w:type="spellEnd"/>
      <w:r>
        <w:rPr>
          <w:rFonts w:ascii="Times New Roman" w:hAnsi="Times New Roman"/>
          <w:sz w:val="28"/>
          <w:szCs w:val="28"/>
        </w:rPr>
        <w:t xml:space="preserve"> Какой будет сила взаимодействия между ними, если значение одного из зарядов уменьшить в 2 раза, а расстояние между зарядами уменьшить в 4 раза?</w:t>
      </w:r>
    </w:p>
    <w:p w:rsidR="00E445F4" w:rsidRPr="00D36698" w:rsidRDefault="00E445F4" w:rsidP="00DF1143">
      <w:pPr>
        <w:pStyle w:val="a7"/>
        <w:numPr>
          <w:ilvl w:val="0"/>
          <w:numId w:val="11"/>
        </w:numPr>
        <w:jc w:val="both"/>
        <w:rPr>
          <w:rFonts w:ascii="Times New Roman" w:hAnsi="Times New Roman"/>
          <w:b/>
          <w:sz w:val="28"/>
          <w:szCs w:val="28"/>
        </w:rPr>
      </w:pPr>
      <w:r w:rsidRPr="00D36698">
        <w:rPr>
          <w:rFonts w:ascii="Times New Roman" w:hAnsi="Times New Roman"/>
          <w:b/>
          <w:sz w:val="28"/>
          <w:szCs w:val="28"/>
        </w:rPr>
        <w:t>Постоянный ток.</w:t>
      </w:r>
      <w:r>
        <w:rPr>
          <w:rFonts w:ascii="Times New Roman" w:hAnsi="Times New Roman"/>
          <w:sz w:val="28"/>
          <w:szCs w:val="28"/>
        </w:rPr>
        <w:t xml:space="preserve"> Определите значение силы тока и напряжение на каждом резисторе, полное сопротивление, полную силу тока и полное напряжение участка цепи. Заполните таблицу.</w:t>
      </w:r>
    </w:p>
    <w:p w:rsidR="00E445F4" w:rsidRPr="00D36698" w:rsidRDefault="00E445F4" w:rsidP="00E445F4">
      <w:pPr>
        <w:pStyle w:val="a7"/>
        <w:ind w:lef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0F29991D" wp14:editId="49E3AF2C">
            <wp:extent cx="6029325" cy="20288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293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45F4" w:rsidRDefault="00E445F4" w:rsidP="00DF1143">
      <w:pPr>
        <w:pStyle w:val="a7"/>
        <w:numPr>
          <w:ilvl w:val="0"/>
          <w:numId w:val="11"/>
        </w:num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Магнитное поле и магнитная индукция. </w:t>
      </w:r>
      <w:r w:rsidRPr="00D36698">
        <w:rPr>
          <w:rFonts w:ascii="Times New Roman" w:hAnsi="Times New Roman"/>
          <w:sz w:val="28"/>
          <w:szCs w:val="28"/>
        </w:rPr>
        <w:t>Определите направление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tbl>
      <w:tblPr>
        <w:tblStyle w:val="a3"/>
        <w:tblW w:w="0" w:type="auto"/>
        <w:tblInd w:w="786" w:type="dxa"/>
        <w:tblLook w:val="04A0" w:firstRow="1" w:lastRow="0" w:firstColumn="1" w:lastColumn="0" w:noHBand="0" w:noVBand="1"/>
      </w:tblPr>
      <w:tblGrid>
        <w:gridCol w:w="3122"/>
        <w:gridCol w:w="3025"/>
        <w:gridCol w:w="2638"/>
      </w:tblGrid>
      <w:tr w:rsidR="00E445F4" w:rsidTr="00E445F4">
        <w:tc>
          <w:tcPr>
            <w:tcW w:w="3238" w:type="dxa"/>
          </w:tcPr>
          <w:p w:rsidR="00E445F4" w:rsidRPr="00997FF3" w:rsidRDefault="00E445F4" w:rsidP="00E445F4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7FF3">
              <w:rPr>
                <w:rFonts w:ascii="Times New Roman" w:hAnsi="Times New Roman"/>
                <w:sz w:val="28"/>
                <w:szCs w:val="28"/>
              </w:rPr>
              <w:t>Силы Ампера</w:t>
            </w:r>
          </w:p>
        </w:tc>
        <w:tc>
          <w:tcPr>
            <w:tcW w:w="3238" w:type="dxa"/>
          </w:tcPr>
          <w:p w:rsidR="00E445F4" w:rsidRPr="00997FF3" w:rsidRDefault="00E445F4" w:rsidP="00E445F4">
            <w:pPr>
              <w:pStyle w:val="a7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7FF3">
              <w:rPr>
                <w:rFonts w:ascii="Times New Roman" w:hAnsi="Times New Roman"/>
                <w:sz w:val="28"/>
                <w:szCs w:val="28"/>
              </w:rPr>
              <w:t>Силы Лоренца</w:t>
            </w:r>
          </w:p>
        </w:tc>
        <w:tc>
          <w:tcPr>
            <w:tcW w:w="3238" w:type="dxa"/>
          </w:tcPr>
          <w:p w:rsidR="00E445F4" w:rsidRPr="00997FF3" w:rsidRDefault="00E445F4" w:rsidP="00F029E8">
            <w:pPr>
              <w:pStyle w:val="a7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7FF3">
              <w:rPr>
                <w:rFonts w:ascii="Times New Roman" w:hAnsi="Times New Roman"/>
                <w:sz w:val="28"/>
                <w:szCs w:val="28"/>
              </w:rPr>
              <w:t>Индукционного тока</w:t>
            </w:r>
          </w:p>
        </w:tc>
      </w:tr>
      <w:tr w:rsidR="00E445F4" w:rsidTr="00F029E8">
        <w:trPr>
          <w:trHeight w:val="2909"/>
        </w:trPr>
        <w:tc>
          <w:tcPr>
            <w:tcW w:w="3238" w:type="dxa"/>
            <w:vAlign w:val="center"/>
          </w:tcPr>
          <w:p w:rsidR="00E445F4" w:rsidRDefault="00E445F4" w:rsidP="00F029E8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2895" w:dyaOrig="1980">
                <v:shape id="_x0000_i1050" type="#_x0000_t75" style="width:145.25pt;height:99.3pt" o:ole="">
                  <v:imagedata r:id="rId77" o:title=""/>
                </v:shape>
                <o:OLEObject Type="Embed" ProgID="PBrush" ShapeID="_x0000_i1050" DrawAspect="Content" ObjectID="_1581254245" r:id="rId78"/>
              </w:object>
            </w:r>
          </w:p>
        </w:tc>
        <w:tc>
          <w:tcPr>
            <w:tcW w:w="3238" w:type="dxa"/>
            <w:vAlign w:val="center"/>
          </w:tcPr>
          <w:p w:rsidR="00E445F4" w:rsidRDefault="00E445F4" w:rsidP="00F029E8">
            <w:pPr>
              <w:pStyle w:val="a7"/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2805" w:dyaOrig="2265">
                <v:shape id="_x0000_i1051" type="#_x0000_t75" style="width:140.3pt;height:112.95pt" o:ole="">
                  <v:imagedata r:id="rId79" o:title=""/>
                </v:shape>
                <o:OLEObject Type="Embed" ProgID="PBrush" ShapeID="_x0000_i1051" DrawAspect="Content" ObjectID="_1581254246" r:id="rId80"/>
              </w:object>
            </w:r>
          </w:p>
        </w:tc>
        <w:tc>
          <w:tcPr>
            <w:tcW w:w="3238" w:type="dxa"/>
          </w:tcPr>
          <w:p w:rsidR="00E445F4" w:rsidRDefault="00F029E8" w:rsidP="00F029E8">
            <w:pPr>
              <w:pStyle w:val="a7"/>
              <w:spacing w:after="0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3105" w:dyaOrig="3075">
                <v:shape id="_x0000_i1052" type="#_x0000_t75" style="width:120.4pt;height:117.95pt" o:ole="">
                  <v:imagedata r:id="rId81" o:title=""/>
                </v:shape>
                <o:OLEObject Type="Embed" ProgID="PBrush" ShapeID="_x0000_i1052" DrawAspect="Content" ObjectID="_1581254247" r:id="rId82"/>
              </w:object>
            </w:r>
          </w:p>
        </w:tc>
      </w:tr>
    </w:tbl>
    <w:p w:rsidR="00E445F4" w:rsidRDefault="00E445F4" w:rsidP="00E445F4">
      <w:pPr>
        <w:pStyle w:val="a7"/>
        <w:ind w:left="786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3"/>
        <w:gridCol w:w="4066"/>
      </w:tblGrid>
      <w:tr w:rsidR="00E445F4" w:rsidTr="00E445F4">
        <w:tc>
          <w:tcPr>
            <w:tcW w:w="5245" w:type="dxa"/>
          </w:tcPr>
          <w:p w:rsidR="00E445F4" w:rsidRPr="00055784" w:rsidRDefault="00E445F4" w:rsidP="00DF1143">
            <w:pPr>
              <w:pStyle w:val="a7"/>
              <w:numPr>
                <w:ilvl w:val="0"/>
                <w:numId w:val="11"/>
              </w:numPr>
              <w:spacing w:after="0" w:line="240" w:lineRule="auto"/>
              <w:ind w:left="317"/>
              <w:rPr>
                <w:rFonts w:ascii="Times New Roman" w:hAnsi="Times New Roman"/>
                <w:b/>
                <w:sz w:val="28"/>
                <w:szCs w:val="28"/>
              </w:rPr>
            </w:pPr>
            <w:r w:rsidRPr="00055784">
              <w:rPr>
                <w:rFonts w:ascii="Times New Roman" w:hAnsi="Times New Roman"/>
                <w:b/>
                <w:sz w:val="28"/>
                <w:szCs w:val="28"/>
              </w:rPr>
              <w:t xml:space="preserve">Индуктивность. </w:t>
            </w:r>
            <w:r w:rsidRPr="00055784">
              <w:rPr>
                <w:rFonts w:ascii="Times New Roman" w:hAnsi="Times New Roman"/>
                <w:sz w:val="28"/>
                <w:szCs w:val="28"/>
              </w:rPr>
              <w:t xml:space="preserve">На рисунке представлен график изменения силы тока с течением времени в катушке индуктивностью </w:t>
            </w:r>
            <w:r w:rsidRPr="00055784">
              <w:rPr>
                <w:rFonts w:ascii="Times New Roman" w:hAnsi="Times New Roman"/>
                <w:sz w:val="28"/>
                <w:szCs w:val="28"/>
                <w:lang w:val="en-US"/>
              </w:rPr>
              <w:t>L</w:t>
            </w:r>
            <w:r w:rsidRPr="00055784">
              <w:rPr>
                <w:rFonts w:ascii="Times New Roman" w:hAnsi="Times New Roman"/>
                <w:sz w:val="28"/>
                <w:szCs w:val="28"/>
              </w:rPr>
              <w:t>=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0,6 </w:t>
            </w:r>
            <w:proofErr w:type="spellStart"/>
            <w:r w:rsidRPr="00055784">
              <w:rPr>
                <w:rFonts w:ascii="Times New Roman" w:hAnsi="Times New Roman"/>
                <w:sz w:val="28"/>
                <w:szCs w:val="28"/>
              </w:rPr>
              <w:t>мГн</w:t>
            </w:r>
            <w:proofErr w:type="spellEnd"/>
            <w:r w:rsidRPr="00055784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55784">
              <w:rPr>
                <w:rFonts w:ascii="Times New Roman" w:hAnsi="Times New Roman"/>
                <w:sz w:val="28"/>
                <w:szCs w:val="28"/>
              </w:rPr>
              <w:t xml:space="preserve"> Определите значение ЭДС самоиндукции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интервале времени от 3 до 4 с, а также </w:t>
            </w:r>
            <w:r w:rsidRPr="00055784">
              <w:rPr>
                <w:rFonts w:ascii="Times New Roman" w:hAnsi="Times New Roman"/>
                <w:sz w:val="28"/>
                <w:szCs w:val="28"/>
              </w:rPr>
              <w:t>энергию магнитного поля при максимальном значении силы тока.</w:t>
            </w:r>
          </w:p>
          <w:p w:rsidR="00E445F4" w:rsidRDefault="00E445F4" w:rsidP="00E445F4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077" w:type="dxa"/>
          </w:tcPr>
          <w:p w:rsidR="00E445F4" w:rsidRDefault="00E445F4" w:rsidP="00E445F4">
            <w:pPr>
              <w:pStyle w:val="a7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4200" w:dyaOrig="3900">
                <v:shape id="_x0000_i1053" type="#_x0000_t75" style="width:181.25pt;height:168.85pt" o:ole="">
                  <v:imagedata r:id="rId83" o:title=""/>
                </v:shape>
                <o:OLEObject Type="Embed" ProgID="PBrush" ShapeID="_x0000_i1053" DrawAspect="Content" ObjectID="_1581254248" r:id="rId84"/>
              </w:object>
            </w:r>
          </w:p>
        </w:tc>
      </w:tr>
    </w:tbl>
    <w:p w:rsidR="00E445F4" w:rsidRDefault="00E445F4" w:rsidP="005914D9">
      <w:pPr>
        <w:pStyle w:val="a7"/>
        <w:rPr>
          <w:rFonts w:ascii="Times New Roman" w:hAnsi="Times New Roman"/>
          <w:b/>
          <w:sz w:val="28"/>
          <w:u w:val="single"/>
        </w:rPr>
      </w:pPr>
    </w:p>
    <w:p w:rsidR="005914D9" w:rsidRPr="00EF1C9A" w:rsidRDefault="005914D9" w:rsidP="005914D9">
      <w:pPr>
        <w:pStyle w:val="a7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lastRenderedPageBreak/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5914D9" w:rsidRPr="00824CAC" w:rsidRDefault="005914D9" w:rsidP="005914D9">
      <w:pPr>
        <w:ind w:left="360"/>
        <w:rPr>
          <w:sz w:val="28"/>
        </w:rPr>
      </w:pPr>
      <w:r w:rsidRPr="00824CAC">
        <w:rPr>
          <w:sz w:val="28"/>
        </w:rPr>
        <w:t>1. Место (время) выполнения задания: задание выполняется в  аудитории во время занятия.</w:t>
      </w:r>
    </w:p>
    <w:p w:rsidR="005914D9" w:rsidRPr="00824CAC" w:rsidRDefault="005914D9" w:rsidP="005914D9">
      <w:pPr>
        <w:ind w:left="360"/>
        <w:rPr>
          <w:sz w:val="28"/>
        </w:rPr>
      </w:pPr>
      <w:r w:rsidRPr="00824CAC">
        <w:rPr>
          <w:sz w:val="28"/>
        </w:rPr>
        <w:t xml:space="preserve">2. Максимальное время выполнения задания: </w:t>
      </w:r>
      <w:r w:rsidRPr="00824CAC">
        <w:rPr>
          <w:sz w:val="28"/>
          <w:u w:val="single"/>
        </w:rPr>
        <w:t>45</w:t>
      </w:r>
      <w:r w:rsidRPr="00824CAC">
        <w:rPr>
          <w:sz w:val="28"/>
        </w:rPr>
        <w:t xml:space="preserve"> мин.</w:t>
      </w:r>
    </w:p>
    <w:p w:rsidR="005914D9" w:rsidRDefault="005914D9" w:rsidP="005914D9">
      <w:pPr>
        <w:ind w:left="284"/>
        <w:rPr>
          <w:sz w:val="28"/>
        </w:rPr>
      </w:pPr>
      <w:r w:rsidRPr="00824CAC">
        <w:rPr>
          <w:sz w:val="28"/>
        </w:rPr>
        <w:t xml:space="preserve">3. Вы можете воспользоваться </w:t>
      </w:r>
      <w:r>
        <w:rPr>
          <w:sz w:val="28"/>
        </w:rPr>
        <w:t>справочным материалом</w:t>
      </w:r>
      <w:r w:rsidRPr="00824CAC">
        <w:rPr>
          <w:sz w:val="28"/>
        </w:rPr>
        <w:t>.</w:t>
      </w:r>
    </w:p>
    <w:p w:rsidR="005914D9" w:rsidRDefault="005914D9" w:rsidP="005914D9">
      <w:pPr>
        <w:rPr>
          <w:sz w:val="28"/>
        </w:rPr>
      </w:pPr>
    </w:p>
    <w:p w:rsidR="00F653B1" w:rsidRDefault="00F653B1" w:rsidP="00F653B1">
      <w:pPr>
        <w:rPr>
          <w:b/>
          <w:bCs/>
          <w:sz w:val="28"/>
          <w:szCs w:val="28"/>
        </w:rPr>
      </w:pPr>
      <w:r w:rsidRPr="00CB15AB">
        <w:rPr>
          <w:b/>
          <w:bCs/>
          <w:sz w:val="28"/>
          <w:szCs w:val="28"/>
        </w:rPr>
        <w:t xml:space="preserve">РАЗДЕЛ </w:t>
      </w:r>
      <w:r>
        <w:rPr>
          <w:b/>
          <w:bCs/>
          <w:sz w:val="28"/>
          <w:szCs w:val="28"/>
        </w:rPr>
        <w:t>4</w:t>
      </w:r>
      <w:r w:rsidRPr="00CB15AB">
        <w:rPr>
          <w:b/>
          <w:bCs/>
          <w:sz w:val="28"/>
          <w:szCs w:val="28"/>
        </w:rPr>
        <w:t>.</w:t>
      </w:r>
      <w:r w:rsidR="001C2E2E">
        <w:rPr>
          <w:b/>
          <w:bCs/>
          <w:sz w:val="28"/>
          <w:szCs w:val="28"/>
        </w:rPr>
        <w:t xml:space="preserve"> </w:t>
      </w:r>
      <w:r w:rsidRPr="00CB15AB">
        <w:rPr>
          <w:b/>
          <w:bCs/>
          <w:sz w:val="28"/>
          <w:szCs w:val="28"/>
        </w:rPr>
        <w:tab/>
      </w:r>
      <w:r w:rsidR="001C2E2E">
        <w:rPr>
          <w:b/>
          <w:bCs/>
          <w:sz w:val="28"/>
          <w:szCs w:val="28"/>
        </w:rPr>
        <w:t>КОЛЕБАНИЯ И ВОЛНЫ</w:t>
      </w:r>
      <w:r>
        <w:rPr>
          <w:b/>
          <w:bCs/>
          <w:sz w:val="28"/>
          <w:szCs w:val="28"/>
        </w:rPr>
        <w:t xml:space="preserve"> </w:t>
      </w:r>
    </w:p>
    <w:p w:rsidR="00F653B1" w:rsidRDefault="00F653B1" w:rsidP="00F653B1">
      <w:pPr>
        <w:rPr>
          <w:sz w:val="28"/>
        </w:rPr>
      </w:pPr>
    </w:p>
    <w:p w:rsidR="00D45AAA" w:rsidRPr="00D45AAA" w:rsidRDefault="00D45AAA" w:rsidP="00D45AAA">
      <w:pPr>
        <w:pStyle w:val="af7"/>
        <w:jc w:val="center"/>
        <w:rPr>
          <w:sz w:val="28"/>
          <w:szCs w:val="28"/>
        </w:rPr>
      </w:pPr>
      <w:r w:rsidRPr="00D45AAA">
        <w:rPr>
          <w:b/>
          <w:sz w:val="28"/>
          <w:szCs w:val="28"/>
        </w:rPr>
        <w:t>Практическая работа №18</w:t>
      </w:r>
    </w:p>
    <w:p w:rsidR="00D45AAA" w:rsidRPr="00D45AAA" w:rsidRDefault="00D45AAA" w:rsidP="00D45AAA">
      <w:pPr>
        <w:spacing w:line="276" w:lineRule="auto"/>
        <w:jc w:val="center"/>
        <w:rPr>
          <w:b/>
          <w:sz w:val="28"/>
          <w:szCs w:val="28"/>
        </w:rPr>
      </w:pPr>
      <w:r w:rsidRPr="00D45AAA">
        <w:rPr>
          <w:sz w:val="28"/>
          <w:szCs w:val="28"/>
        </w:rPr>
        <w:t>ИЗУЧЕНИЕ КОЛЕБАНИЙ МАТЕМАТИЧЕСКОГО МАЯТНИКА</w:t>
      </w:r>
    </w:p>
    <w:p w:rsidR="00D45AAA" w:rsidRPr="00D45AAA" w:rsidRDefault="00D45AAA" w:rsidP="00D45AAA">
      <w:pPr>
        <w:spacing w:line="276" w:lineRule="auto"/>
        <w:jc w:val="center"/>
        <w:rPr>
          <w:b/>
          <w:sz w:val="28"/>
          <w:szCs w:val="28"/>
        </w:rPr>
      </w:pPr>
    </w:p>
    <w:p w:rsidR="00D45AAA" w:rsidRDefault="00D45AAA" w:rsidP="00D45AAA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D45AAA" w:rsidRDefault="00D45AAA" w:rsidP="00D45AAA">
      <w:pPr>
        <w:rPr>
          <w:b/>
          <w:sz w:val="28"/>
        </w:rPr>
      </w:pPr>
    </w:p>
    <w:p w:rsidR="00E754DD" w:rsidRDefault="00D45AAA" w:rsidP="00D45AAA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E754DD" w:rsidRPr="00E754DD">
        <w:rPr>
          <w:sz w:val="28"/>
          <w:szCs w:val="28"/>
        </w:rPr>
        <w:t xml:space="preserve">Как изменится период колебаний математического маятника при </w:t>
      </w:r>
      <w:r w:rsidR="00E754DD">
        <w:rPr>
          <w:sz w:val="28"/>
          <w:szCs w:val="28"/>
        </w:rPr>
        <w:t>изменении</w:t>
      </w:r>
      <w:r w:rsidR="00E754DD" w:rsidRPr="00E754DD">
        <w:rPr>
          <w:sz w:val="28"/>
          <w:szCs w:val="28"/>
        </w:rPr>
        <w:t xml:space="preserve"> длины нити</w:t>
      </w:r>
      <w:r w:rsidR="00E754DD">
        <w:rPr>
          <w:sz w:val="28"/>
          <w:szCs w:val="28"/>
        </w:rPr>
        <w:t>:</w:t>
      </w:r>
    </w:p>
    <w:p w:rsidR="00E754DD" w:rsidRPr="00E754DD" w:rsidRDefault="00E754DD" w:rsidP="00E754DD">
      <w:pPr>
        <w:pStyle w:val="a7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proofErr w:type="gramStart"/>
      <w:r w:rsidRPr="00E754DD">
        <w:rPr>
          <w:rFonts w:ascii="Times New Roman" w:hAnsi="Times New Roman"/>
          <w:sz w:val="28"/>
          <w:szCs w:val="28"/>
        </w:rPr>
        <w:t>увеличении</w:t>
      </w:r>
      <w:proofErr w:type="gramEnd"/>
      <w:r w:rsidRPr="00E754DD">
        <w:rPr>
          <w:rFonts w:ascii="Times New Roman" w:hAnsi="Times New Roman"/>
          <w:sz w:val="28"/>
          <w:szCs w:val="28"/>
        </w:rPr>
        <w:t xml:space="preserve"> в </w:t>
      </w:r>
      <w:r w:rsidR="00A72BE3">
        <w:rPr>
          <w:rFonts w:ascii="Times New Roman" w:hAnsi="Times New Roman"/>
          <w:sz w:val="28"/>
          <w:szCs w:val="28"/>
        </w:rPr>
        <w:t>четыре</w:t>
      </w:r>
      <w:r w:rsidRPr="00E754DD">
        <w:rPr>
          <w:rFonts w:ascii="Times New Roman" w:hAnsi="Times New Roman"/>
          <w:sz w:val="28"/>
          <w:szCs w:val="28"/>
        </w:rPr>
        <w:t xml:space="preserve"> раза;</w:t>
      </w:r>
    </w:p>
    <w:p w:rsidR="00D45AAA" w:rsidRPr="00E754DD" w:rsidRDefault="00E754DD" w:rsidP="00E754DD">
      <w:pPr>
        <w:pStyle w:val="a7"/>
        <w:numPr>
          <w:ilvl w:val="0"/>
          <w:numId w:val="27"/>
        </w:numPr>
        <w:jc w:val="both"/>
        <w:rPr>
          <w:rFonts w:ascii="Times New Roman" w:hAnsi="Times New Roman"/>
          <w:sz w:val="28"/>
          <w:szCs w:val="28"/>
        </w:rPr>
      </w:pPr>
      <w:proofErr w:type="gramStart"/>
      <w:r w:rsidRPr="00E754DD">
        <w:rPr>
          <w:rFonts w:ascii="Times New Roman" w:hAnsi="Times New Roman"/>
          <w:sz w:val="28"/>
          <w:szCs w:val="28"/>
        </w:rPr>
        <w:t>уменьшении</w:t>
      </w:r>
      <w:proofErr w:type="gramEnd"/>
      <w:r w:rsidRPr="00E754DD">
        <w:rPr>
          <w:rFonts w:ascii="Times New Roman" w:hAnsi="Times New Roman"/>
          <w:sz w:val="28"/>
          <w:szCs w:val="28"/>
        </w:rPr>
        <w:t xml:space="preserve"> в </w:t>
      </w:r>
      <w:r w:rsidR="00A72BE3">
        <w:rPr>
          <w:rFonts w:ascii="Times New Roman" w:hAnsi="Times New Roman"/>
          <w:sz w:val="28"/>
          <w:szCs w:val="28"/>
        </w:rPr>
        <w:t>четыре</w:t>
      </w:r>
      <w:r w:rsidRPr="00E754DD">
        <w:rPr>
          <w:rFonts w:ascii="Times New Roman" w:hAnsi="Times New Roman"/>
          <w:sz w:val="28"/>
          <w:szCs w:val="28"/>
        </w:rPr>
        <w:t xml:space="preserve"> раза?</w:t>
      </w:r>
    </w:p>
    <w:p w:rsidR="00D45AAA" w:rsidRDefault="00A72BE3" w:rsidP="00A72BE3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A72BE3">
        <w:rPr>
          <w:sz w:val="28"/>
          <w:szCs w:val="28"/>
        </w:rPr>
        <w:t xml:space="preserve">Математический маятник имеет период колебаний, равный T1 = 3 с. </w:t>
      </w:r>
      <w:r>
        <w:rPr>
          <w:sz w:val="28"/>
          <w:szCs w:val="28"/>
        </w:rPr>
        <w:t>Как</w:t>
      </w:r>
      <w:r w:rsidRPr="00A72BE3">
        <w:rPr>
          <w:sz w:val="28"/>
          <w:szCs w:val="28"/>
        </w:rPr>
        <w:t xml:space="preserve"> необходимо изменить длину нити маятника, чтобы его период увеличился в 2 раза</w:t>
      </w:r>
      <w:r w:rsidR="0060604F">
        <w:rPr>
          <w:sz w:val="28"/>
          <w:szCs w:val="28"/>
        </w:rPr>
        <w:t>? Какой станет длина нити маятника, если его период уменьшится в 2 раза?</w:t>
      </w:r>
    </w:p>
    <w:p w:rsidR="00422C15" w:rsidRDefault="00422C15" w:rsidP="00A72BE3">
      <w:pPr>
        <w:jc w:val="both"/>
        <w:rPr>
          <w:sz w:val="28"/>
          <w:szCs w:val="28"/>
        </w:rPr>
      </w:pPr>
    </w:p>
    <w:p w:rsidR="00422C15" w:rsidRDefault="00422C15" w:rsidP="00A72BE3">
      <w:pPr>
        <w:jc w:val="both"/>
        <w:rPr>
          <w:color w:val="000000"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Pr="0099426E">
        <w:rPr>
          <w:color w:val="000000"/>
          <w:sz w:val="28"/>
          <w:szCs w:val="28"/>
        </w:rPr>
        <w:t xml:space="preserve">Дан закон колебательного движения </w:t>
      </w:r>
      <w:r>
        <w:rPr>
          <w:color w:val="000000"/>
          <w:sz w:val="28"/>
          <w:szCs w:val="28"/>
        </w:rPr>
        <w:t xml:space="preserve">математического маятника </w:t>
      </w:r>
      <w:r w:rsidRPr="0099426E">
        <w:rPr>
          <w:color w:val="000000"/>
          <w:sz w:val="28"/>
          <w:szCs w:val="28"/>
          <w:lang w:val="en-US"/>
        </w:rPr>
        <w:t>x</w:t>
      </w:r>
      <w:r w:rsidRPr="0099426E">
        <w:rPr>
          <w:color w:val="000000"/>
          <w:sz w:val="28"/>
          <w:szCs w:val="28"/>
        </w:rPr>
        <w:t>=</w:t>
      </w:r>
      <w:r w:rsidR="0063596F">
        <w:rPr>
          <w:color w:val="000000"/>
          <w:sz w:val="28"/>
          <w:szCs w:val="28"/>
        </w:rPr>
        <w:t>0,</w:t>
      </w:r>
      <w:r>
        <w:rPr>
          <w:color w:val="000000"/>
          <w:sz w:val="28"/>
          <w:szCs w:val="28"/>
        </w:rPr>
        <w:t>6</w:t>
      </w:r>
      <w:r w:rsidRPr="0099426E">
        <w:rPr>
          <w:color w:val="000000"/>
          <w:sz w:val="28"/>
          <w:szCs w:val="28"/>
          <w:lang w:val="en-US"/>
        </w:rPr>
        <w:t>sin</w:t>
      </w:r>
      <w:r w:rsidRPr="0099426E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>2</w:t>
      </w:r>
      <w:r w:rsidRPr="0099426E">
        <w:rPr>
          <w:color w:val="000000"/>
          <w:sz w:val="28"/>
          <w:szCs w:val="28"/>
          <w:lang w:val="en-US"/>
        </w:rPr>
        <w:t>πt</w:t>
      </w:r>
      <w:r w:rsidRPr="0099426E">
        <w:rPr>
          <w:color w:val="000000"/>
          <w:sz w:val="28"/>
          <w:szCs w:val="28"/>
        </w:rPr>
        <w:t>+</w:t>
      </w:r>
      <w:r w:rsidRPr="0099426E">
        <w:rPr>
          <w:color w:val="000000"/>
          <w:sz w:val="28"/>
          <w:szCs w:val="28"/>
          <w:lang w:val="en-US"/>
        </w:rPr>
        <w:t>π</w:t>
      </w:r>
      <w:r w:rsidRPr="0099426E">
        <w:rPr>
          <w:color w:val="000000"/>
          <w:sz w:val="28"/>
          <w:szCs w:val="28"/>
        </w:rPr>
        <w:t>/</w:t>
      </w:r>
      <w:r>
        <w:rPr>
          <w:color w:val="000000"/>
          <w:sz w:val="28"/>
          <w:szCs w:val="28"/>
        </w:rPr>
        <w:t>6</w:t>
      </w:r>
      <w:r w:rsidRPr="0099426E">
        <w:rPr>
          <w:color w:val="000000"/>
          <w:sz w:val="28"/>
          <w:szCs w:val="28"/>
        </w:rPr>
        <w:t xml:space="preserve">). </w:t>
      </w:r>
      <w:r>
        <w:rPr>
          <w:color w:val="000000"/>
          <w:sz w:val="28"/>
          <w:szCs w:val="28"/>
        </w:rPr>
        <w:t>Определите амплитуду, период колебаний и длину нити маятника</w:t>
      </w:r>
      <w:r w:rsidR="0063596F">
        <w:rPr>
          <w:color w:val="000000"/>
          <w:sz w:val="28"/>
          <w:szCs w:val="28"/>
        </w:rPr>
        <w:t>, а также полную энергию материальной точки массой 10 г.</w:t>
      </w:r>
    </w:p>
    <w:p w:rsidR="00B83982" w:rsidRDefault="00B83982" w:rsidP="00A72BE3">
      <w:pPr>
        <w:jc w:val="both"/>
        <w:rPr>
          <w:color w:val="000000"/>
          <w:sz w:val="28"/>
          <w:szCs w:val="28"/>
        </w:rPr>
      </w:pPr>
    </w:p>
    <w:p w:rsidR="00B83982" w:rsidRDefault="00B83982" w:rsidP="00A72BE3">
      <w:pPr>
        <w:jc w:val="both"/>
        <w:rPr>
          <w:color w:val="000000"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 пружине жесткостью 200 Н/м подвешен груз массой 0,4 кг. Определите период и частоту свободных колебаний данного пружинного маятника.</w:t>
      </w:r>
    </w:p>
    <w:p w:rsidR="00B83982" w:rsidRDefault="00B83982" w:rsidP="00A72BE3">
      <w:pPr>
        <w:jc w:val="both"/>
        <w:rPr>
          <w:color w:val="000000"/>
          <w:sz w:val="28"/>
          <w:szCs w:val="28"/>
        </w:rPr>
      </w:pPr>
    </w:p>
    <w:p w:rsidR="00B83982" w:rsidRDefault="00B83982" w:rsidP="00A72BE3">
      <w:pPr>
        <w:jc w:val="both"/>
        <w:rPr>
          <w:sz w:val="28"/>
          <w:szCs w:val="28"/>
        </w:rPr>
      </w:pPr>
    </w:p>
    <w:p w:rsidR="00D45AAA" w:rsidRDefault="00D45AAA" w:rsidP="00D45AAA">
      <w:pPr>
        <w:rPr>
          <w:sz w:val="28"/>
          <w:szCs w:val="28"/>
        </w:rPr>
      </w:pPr>
    </w:p>
    <w:p w:rsidR="00D45AAA" w:rsidRPr="00EF1C9A" w:rsidRDefault="00D45AAA" w:rsidP="00D45AAA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D45AAA" w:rsidRPr="00EF1C9A" w:rsidRDefault="00D45AAA" w:rsidP="00D45AA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D45AAA" w:rsidRPr="00EF1C9A" w:rsidRDefault="00D45AAA" w:rsidP="00D45AA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D45AAA" w:rsidRDefault="00D45AAA" w:rsidP="00D45AAA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B37D1A" w:rsidRDefault="00B37D1A" w:rsidP="00D45AAA">
      <w:pPr>
        <w:rPr>
          <w:sz w:val="28"/>
        </w:rPr>
      </w:pPr>
    </w:p>
    <w:p w:rsidR="00B37D1A" w:rsidRPr="00B37D1A" w:rsidRDefault="00B37D1A" w:rsidP="00B37D1A">
      <w:pPr>
        <w:pStyle w:val="af7"/>
        <w:jc w:val="center"/>
        <w:rPr>
          <w:b/>
          <w:sz w:val="28"/>
          <w:szCs w:val="28"/>
        </w:rPr>
      </w:pPr>
      <w:r w:rsidRPr="00B37D1A">
        <w:rPr>
          <w:b/>
          <w:sz w:val="28"/>
          <w:szCs w:val="28"/>
        </w:rPr>
        <w:t>Практическая работа №19</w:t>
      </w:r>
    </w:p>
    <w:p w:rsidR="00B37D1A" w:rsidRPr="00B37D1A" w:rsidRDefault="00B37D1A" w:rsidP="00B37D1A">
      <w:pPr>
        <w:jc w:val="center"/>
        <w:rPr>
          <w:sz w:val="28"/>
          <w:szCs w:val="28"/>
        </w:rPr>
      </w:pPr>
      <w:r w:rsidRPr="00B37D1A">
        <w:rPr>
          <w:sz w:val="28"/>
          <w:szCs w:val="28"/>
        </w:rPr>
        <w:t>ИНДУКТИВНОЕ И ЕМКОСТНОЕ СОПРОТИВЛЕНИЯ В ЦЕПИ ПЕРЕМЕННОГО ТОКА</w:t>
      </w:r>
    </w:p>
    <w:p w:rsidR="00D45AAA" w:rsidRDefault="00D45AAA" w:rsidP="00B37D1A">
      <w:pPr>
        <w:spacing w:line="276" w:lineRule="auto"/>
        <w:jc w:val="center"/>
        <w:rPr>
          <w:b/>
          <w:sz w:val="28"/>
          <w:szCs w:val="28"/>
        </w:rPr>
      </w:pPr>
    </w:p>
    <w:p w:rsidR="00B37D1A" w:rsidRDefault="00B37D1A" w:rsidP="00B37D1A">
      <w:pPr>
        <w:rPr>
          <w:b/>
          <w:sz w:val="28"/>
        </w:rPr>
      </w:pPr>
      <w:r>
        <w:rPr>
          <w:b/>
          <w:sz w:val="28"/>
        </w:rPr>
        <w:lastRenderedPageBreak/>
        <w:t>Текст задания</w:t>
      </w:r>
    </w:p>
    <w:p w:rsidR="005D268A" w:rsidRDefault="005D268A" w:rsidP="00B37D1A">
      <w:pPr>
        <w:rPr>
          <w:b/>
          <w:sz w:val="28"/>
        </w:rPr>
      </w:pPr>
    </w:p>
    <w:p w:rsidR="005D268A" w:rsidRPr="005D268A" w:rsidRDefault="005D268A" w:rsidP="00B37D1A">
      <w:pPr>
        <w:rPr>
          <w:b/>
          <w:sz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Изменение электрического тока в контуре происходит по закону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=0,01cos(</w:t>
      </w:r>
      <w:r w:rsidRPr="005D268A">
        <w:rPr>
          <w:sz w:val="28"/>
          <w:szCs w:val="28"/>
        </w:rPr>
        <w:t>20</w:t>
      </w:r>
      <w:r>
        <w:rPr>
          <w:sz w:val="28"/>
          <w:szCs w:val="28"/>
        </w:rPr>
        <w:t>π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>)</w:t>
      </w:r>
      <w:r w:rsidRPr="005D268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Чему равны  емкостное сопротивление и частота колебаний заряда на конденсаторе контура электроемкостью 3 мкФ? </w:t>
      </w:r>
    </w:p>
    <w:p w:rsidR="00B37D1A" w:rsidRDefault="00B37D1A" w:rsidP="00B37D1A">
      <w:pPr>
        <w:rPr>
          <w:b/>
          <w:sz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5"/>
        <w:gridCol w:w="5206"/>
      </w:tblGrid>
      <w:tr w:rsidR="00FC4346" w:rsidTr="00FC4346">
        <w:tc>
          <w:tcPr>
            <w:tcW w:w="4785" w:type="dxa"/>
          </w:tcPr>
          <w:p w:rsidR="00FC4346" w:rsidRDefault="00FC4346" w:rsidP="005D268A">
            <w:pPr>
              <w:jc w:val="both"/>
              <w:rPr>
                <w:b/>
                <w:sz w:val="28"/>
                <w:szCs w:val="28"/>
              </w:rPr>
            </w:pPr>
            <w:r w:rsidRPr="002879B7">
              <w:rPr>
                <w:b/>
                <w:sz w:val="28"/>
                <w:szCs w:val="28"/>
              </w:rPr>
              <w:t>Задание</w:t>
            </w:r>
            <w:r>
              <w:rPr>
                <w:b/>
                <w:sz w:val="28"/>
                <w:szCs w:val="28"/>
              </w:rPr>
              <w:t xml:space="preserve"> </w:t>
            </w:r>
            <w:r w:rsidR="005D268A">
              <w:rPr>
                <w:b/>
                <w:sz w:val="28"/>
                <w:szCs w:val="28"/>
              </w:rPr>
              <w:t>2</w:t>
            </w:r>
            <w:r w:rsidRPr="002879B7">
              <w:rPr>
                <w:b/>
                <w:sz w:val="28"/>
                <w:szCs w:val="28"/>
              </w:rPr>
              <w:t>.</w:t>
            </w:r>
            <w:r w:rsidRPr="002879B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 рисунке представлен график изменения напряжения на пластинах конденсатора электроемкостью 2 мкФ в колебательном контуре с течением времени. Определите амплитуду заряда в контуре, емкостное сопротивление и амплитудное значение силы тока  в цепи.</w:t>
            </w:r>
          </w:p>
        </w:tc>
        <w:tc>
          <w:tcPr>
            <w:tcW w:w="4786" w:type="dxa"/>
          </w:tcPr>
          <w:p w:rsidR="00FC4346" w:rsidRDefault="00FC4346" w:rsidP="00B37D1A">
            <w:pPr>
              <w:jc w:val="both"/>
              <w:rPr>
                <w:b/>
                <w:sz w:val="28"/>
                <w:szCs w:val="28"/>
              </w:rPr>
            </w:pPr>
            <w:r>
              <w:object w:dxaOrig="4980" w:dyaOrig="2205">
                <v:shape id="_x0000_i1054" type="#_x0000_t75" style="width:249.5pt;height:110.5pt" o:ole="">
                  <v:imagedata r:id="rId85" o:title=""/>
                </v:shape>
                <o:OLEObject Type="Embed" ProgID="PBrush" ShapeID="_x0000_i1054" DrawAspect="Content" ObjectID="_1581254249" r:id="rId86"/>
              </w:object>
            </w:r>
          </w:p>
        </w:tc>
      </w:tr>
    </w:tbl>
    <w:p w:rsidR="00FC4346" w:rsidRDefault="00FC4346" w:rsidP="00B37D1A">
      <w:pPr>
        <w:jc w:val="both"/>
        <w:rPr>
          <w:b/>
          <w:sz w:val="28"/>
          <w:szCs w:val="28"/>
        </w:rPr>
      </w:pPr>
    </w:p>
    <w:p w:rsidR="00FF1A36" w:rsidRPr="00FF1A36" w:rsidRDefault="00FF1A36" w:rsidP="00B37D1A">
      <w:pPr>
        <w:jc w:val="both"/>
        <w:rPr>
          <w:b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5D268A">
        <w:rPr>
          <w:b/>
          <w:sz w:val="28"/>
          <w:szCs w:val="28"/>
        </w:rPr>
        <w:t>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Катушка индуктивностью </w:t>
      </w:r>
      <w:r>
        <w:rPr>
          <w:sz w:val="28"/>
          <w:szCs w:val="28"/>
          <w:lang w:val="en-US"/>
        </w:rPr>
        <w:t>L</w:t>
      </w:r>
      <w:r w:rsidRPr="00FF1A36">
        <w:rPr>
          <w:sz w:val="28"/>
          <w:szCs w:val="28"/>
        </w:rPr>
        <w:t>=</w:t>
      </w:r>
      <w:r>
        <w:rPr>
          <w:sz w:val="28"/>
          <w:szCs w:val="28"/>
        </w:rPr>
        <w:t>0,08 Гн присоединен</w:t>
      </w:r>
      <w:r w:rsidR="00D92C5B">
        <w:rPr>
          <w:sz w:val="28"/>
          <w:szCs w:val="28"/>
        </w:rPr>
        <w:t>а</w:t>
      </w:r>
      <w:r>
        <w:rPr>
          <w:sz w:val="28"/>
          <w:szCs w:val="28"/>
        </w:rPr>
        <w:t xml:space="preserve"> к источнику переменного напряжения с частотой 1000 Гц. Определите индуктивное сопротивление в цепи.</w:t>
      </w:r>
    </w:p>
    <w:p w:rsidR="00FF1A36" w:rsidRDefault="00FF1A36" w:rsidP="00B37D1A">
      <w:pPr>
        <w:jc w:val="both"/>
        <w:rPr>
          <w:b/>
          <w:sz w:val="28"/>
          <w:szCs w:val="28"/>
        </w:rPr>
      </w:pPr>
    </w:p>
    <w:p w:rsidR="00D92C5B" w:rsidRPr="00D92C5B" w:rsidRDefault="00D92C5B" w:rsidP="00B37D1A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Индуктивность катушки равна 0,25 Гн. Напряжение на выходных клеммах генератора меняется по закону </w:t>
      </w:r>
      <w:r>
        <w:rPr>
          <w:sz w:val="28"/>
          <w:szCs w:val="28"/>
          <w:lang w:val="en-US"/>
        </w:rPr>
        <w:t>U</w:t>
      </w:r>
      <w:r w:rsidRPr="00D92C5B">
        <w:rPr>
          <w:sz w:val="28"/>
          <w:szCs w:val="28"/>
        </w:rPr>
        <w:t>=280</w:t>
      </w:r>
      <w:r>
        <w:rPr>
          <w:sz w:val="28"/>
          <w:szCs w:val="28"/>
          <w:lang w:val="en-US"/>
        </w:rPr>
        <w:t>cos</w:t>
      </w:r>
      <w:r w:rsidRPr="00D92C5B">
        <w:rPr>
          <w:sz w:val="28"/>
          <w:szCs w:val="28"/>
        </w:rPr>
        <w:t>(100</w:t>
      </w:r>
      <w:r>
        <w:rPr>
          <w:sz w:val="28"/>
          <w:szCs w:val="28"/>
          <w:lang w:val="en-US"/>
        </w:rPr>
        <w:t>t</w:t>
      </w:r>
      <w:r w:rsidRPr="00D92C5B">
        <w:rPr>
          <w:sz w:val="28"/>
          <w:szCs w:val="28"/>
        </w:rPr>
        <w:t>).</w:t>
      </w:r>
      <w:r>
        <w:rPr>
          <w:sz w:val="28"/>
          <w:szCs w:val="28"/>
        </w:rPr>
        <w:t xml:space="preserve"> Определите амплитуду силы тока и индуктивное сопротивление.</w:t>
      </w:r>
    </w:p>
    <w:p w:rsidR="00D92C5B" w:rsidRDefault="00D92C5B" w:rsidP="00B37D1A">
      <w:pPr>
        <w:jc w:val="both"/>
        <w:rPr>
          <w:b/>
          <w:sz w:val="28"/>
          <w:szCs w:val="28"/>
        </w:rPr>
      </w:pPr>
    </w:p>
    <w:p w:rsidR="00B37D1A" w:rsidRPr="00EF1C9A" w:rsidRDefault="00B37D1A" w:rsidP="00B37D1A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B37D1A" w:rsidRPr="00EF1C9A" w:rsidRDefault="00B37D1A" w:rsidP="00B37D1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B37D1A" w:rsidRPr="00EF1C9A" w:rsidRDefault="00B37D1A" w:rsidP="00B37D1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45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B37D1A" w:rsidRDefault="00B37D1A" w:rsidP="00B37D1A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B37D1A" w:rsidRPr="00B37D1A" w:rsidRDefault="00B37D1A" w:rsidP="00B37D1A">
      <w:pPr>
        <w:spacing w:line="276" w:lineRule="auto"/>
        <w:jc w:val="both"/>
        <w:rPr>
          <w:b/>
          <w:sz w:val="28"/>
          <w:szCs w:val="28"/>
        </w:rPr>
      </w:pPr>
    </w:p>
    <w:p w:rsidR="00D45AAA" w:rsidRDefault="00D45AAA" w:rsidP="00F653B1">
      <w:pPr>
        <w:spacing w:line="276" w:lineRule="auto"/>
        <w:jc w:val="center"/>
        <w:rPr>
          <w:b/>
          <w:sz w:val="28"/>
        </w:rPr>
      </w:pPr>
    </w:p>
    <w:p w:rsidR="00F653B1" w:rsidRDefault="00F653B1" w:rsidP="00F653B1">
      <w:pPr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t xml:space="preserve">Контрольная работа № </w:t>
      </w:r>
      <w:r w:rsidR="00F029E8">
        <w:rPr>
          <w:b/>
          <w:sz w:val="28"/>
        </w:rPr>
        <w:t>4</w:t>
      </w:r>
    </w:p>
    <w:p w:rsidR="00F653B1" w:rsidRDefault="00E01909" w:rsidP="00F653B1">
      <w:pPr>
        <w:jc w:val="center"/>
        <w:rPr>
          <w:sz w:val="28"/>
        </w:rPr>
      </w:pPr>
      <w:r>
        <w:rPr>
          <w:sz w:val="28"/>
        </w:rPr>
        <w:t xml:space="preserve">ПО </w:t>
      </w:r>
      <w:r w:rsidR="00F653B1">
        <w:rPr>
          <w:sz w:val="28"/>
        </w:rPr>
        <w:t>ТЕМЕ «КОЛЕБАНИЯ И ВОЛНЫ»</w:t>
      </w:r>
    </w:p>
    <w:p w:rsidR="00F653B1" w:rsidRDefault="00F653B1" w:rsidP="00F653B1">
      <w:pPr>
        <w:jc w:val="center"/>
        <w:rPr>
          <w:sz w:val="28"/>
        </w:rPr>
      </w:pPr>
    </w:p>
    <w:p w:rsidR="00F653B1" w:rsidRDefault="00F653B1" w:rsidP="00F653B1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99426E" w:rsidRPr="00E01909" w:rsidRDefault="0099426E" w:rsidP="0099426E">
      <w:pPr>
        <w:jc w:val="center"/>
        <w:rPr>
          <w:b/>
          <w:sz w:val="28"/>
          <w:szCs w:val="28"/>
        </w:rPr>
      </w:pPr>
      <w:r w:rsidRPr="00E01909">
        <w:rPr>
          <w:b/>
          <w:sz w:val="28"/>
          <w:szCs w:val="28"/>
        </w:rPr>
        <w:t>Вариант 1</w:t>
      </w:r>
    </w:p>
    <w:p w:rsidR="0099426E" w:rsidRPr="0099426E" w:rsidRDefault="0099426E" w:rsidP="0099426E">
      <w:pPr>
        <w:jc w:val="center"/>
        <w:rPr>
          <w:sz w:val="28"/>
          <w:szCs w:val="28"/>
        </w:rPr>
      </w:pP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tabs>
          <w:tab w:val="left" w:pos="470"/>
        </w:tabs>
        <w:autoSpaceDE w:val="0"/>
        <w:autoSpaceDN w:val="0"/>
        <w:adjustRightInd w:val="0"/>
        <w:rPr>
          <w:sz w:val="28"/>
          <w:szCs w:val="28"/>
        </w:rPr>
      </w:pPr>
      <w:r w:rsidRPr="0099426E">
        <w:rPr>
          <w:color w:val="000000"/>
          <w:spacing w:val="9"/>
          <w:sz w:val="28"/>
          <w:szCs w:val="28"/>
        </w:rPr>
        <w:t>К основным характеристикам колебательного движения относят циклическую частоту, которая обозначается:</w:t>
      </w:r>
      <w:r w:rsidRPr="0099426E">
        <w:rPr>
          <w:color w:val="000000"/>
          <w:sz w:val="28"/>
          <w:szCs w:val="28"/>
        </w:rPr>
        <w:t xml:space="preserve"> 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</w:rPr>
      </w:pP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color w:val="000000"/>
          <w:sz w:val="28"/>
          <w:szCs w:val="28"/>
          <w:lang w:val="en-US"/>
        </w:rPr>
      </w:pP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  <w:t>А</w:t>
      </w:r>
      <w:r w:rsidRPr="0099426E">
        <w:rPr>
          <w:color w:val="000000"/>
          <w:sz w:val="28"/>
          <w:szCs w:val="28"/>
          <w:lang w:val="en-US"/>
        </w:rPr>
        <w:t xml:space="preserve">)   </w:t>
      </w:r>
      <w:r w:rsidRPr="0099426E">
        <w:rPr>
          <w:color w:val="000000"/>
          <w:sz w:val="28"/>
          <w:szCs w:val="28"/>
        </w:rPr>
        <w:t>ν</w:t>
      </w:r>
      <w:r w:rsidRPr="0099426E">
        <w:rPr>
          <w:color w:val="000000"/>
          <w:sz w:val="28"/>
          <w:szCs w:val="28"/>
          <w:lang w:val="en-US"/>
        </w:rPr>
        <w:t>;</w:t>
      </w:r>
      <w:r w:rsidRPr="0099426E">
        <w:rPr>
          <w:color w:val="000000"/>
          <w:sz w:val="28"/>
          <w:szCs w:val="28"/>
          <w:lang w:val="en-US"/>
        </w:rPr>
        <w:tab/>
      </w:r>
      <w:r w:rsidRPr="0099426E">
        <w:rPr>
          <w:color w:val="000000"/>
          <w:sz w:val="28"/>
          <w:szCs w:val="28"/>
          <w:lang w:val="en-US"/>
        </w:rPr>
        <w:tab/>
        <w:t>B)   ω;</w:t>
      </w:r>
      <w:r w:rsidRPr="0099426E">
        <w:rPr>
          <w:color w:val="000000"/>
          <w:sz w:val="28"/>
          <w:szCs w:val="28"/>
          <w:lang w:val="en-US"/>
        </w:rPr>
        <w:tab/>
      </w:r>
      <w:r w:rsidRPr="0099426E">
        <w:rPr>
          <w:color w:val="000000"/>
          <w:sz w:val="28"/>
          <w:szCs w:val="28"/>
          <w:lang w:val="en-US"/>
        </w:rPr>
        <w:tab/>
        <w:t>C)  A;</w:t>
      </w:r>
      <w:r w:rsidRPr="0099426E">
        <w:rPr>
          <w:color w:val="000000"/>
          <w:sz w:val="28"/>
          <w:szCs w:val="28"/>
          <w:lang w:val="en-US"/>
        </w:rPr>
        <w:tab/>
      </w:r>
      <w:r w:rsidRPr="0099426E">
        <w:rPr>
          <w:color w:val="000000"/>
          <w:sz w:val="28"/>
          <w:szCs w:val="28"/>
          <w:lang w:val="en-US"/>
        </w:rPr>
        <w:tab/>
        <w:t>D)  φ;</w:t>
      </w:r>
      <w:r w:rsidRPr="0099426E">
        <w:rPr>
          <w:color w:val="000000"/>
          <w:sz w:val="28"/>
          <w:szCs w:val="28"/>
          <w:lang w:val="en-US"/>
        </w:rPr>
        <w:tab/>
      </w:r>
      <w:r w:rsidRPr="0099426E">
        <w:rPr>
          <w:color w:val="000000"/>
          <w:sz w:val="28"/>
          <w:szCs w:val="28"/>
          <w:lang w:val="en-US"/>
        </w:rPr>
        <w:tab/>
        <w:t>E)  T.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color w:val="000000"/>
          <w:sz w:val="28"/>
          <w:szCs w:val="28"/>
          <w:lang w:val="en-US"/>
        </w:rPr>
      </w:pP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lang w:val="en-US"/>
        </w:rPr>
      </w:pP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tabs>
          <w:tab w:val="left" w:pos="470"/>
        </w:tabs>
        <w:autoSpaceDE w:val="0"/>
        <w:autoSpaceDN w:val="0"/>
        <w:adjustRightInd w:val="0"/>
        <w:rPr>
          <w:sz w:val="28"/>
          <w:szCs w:val="28"/>
        </w:rPr>
      </w:pPr>
      <w:r w:rsidRPr="0099426E">
        <w:rPr>
          <w:color w:val="000000"/>
          <w:sz w:val="28"/>
          <w:szCs w:val="28"/>
          <w:lang w:val="en-US"/>
        </w:rPr>
        <w:lastRenderedPageBreak/>
        <w:t xml:space="preserve">  </w:t>
      </w:r>
      <w:r w:rsidRPr="0099426E">
        <w:rPr>
          <w:color w:val="000000"/>
          <w:spacing w:val="15"/>
          <w:sz w:val="28"/>
          <w:szCs w:val="28"/>
        </w:rPr>
        <w:t>Указанная физическая величина (Вопрос 1) имеет единицу измерений</w:t>
      </w:r>
      <w:r w:rsidRPr="0099426E">
        <w:rPr>
          <w:color w:val="000000"/>
          <w:sz w:val="28"/>
          <w:szCs w:val="28"/>
        </w:rPr>
        <w:t>: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</w:rPr>
      </w:pP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  <w:t>А)   рад;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B</w:t>
      </w:r>
      <w:r w:rsidRPr="0099426E">
        <w:rPr>
          <w:color w:val="000000"/>
          <w:sz w:val="28"/>
          <w:szCs w:val="28"/>
        </w:rPr>
        <w:t>)   Гц;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C</w:t>
      </w:r>
      <w:r w:rsidRPr="0099426E">
        <w:rPr>
          <w:color w:val="000000"/>
          <w:sz w:val="28"/>
          <w:szCs w:val="28"/>
        </w:rPr>
        <w:t>)  с;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D</w:t>
      </w:r>
      <w:r w:rsidRPr="0099426E">
        <w:rPr>
          <w:color w:val="000000"/>
          <w:sz w:val="28"/>
          <w:szCs w:val="28"/>
        </w:rPr>
        <w:t>)  рад/</w:t>
      </w:r>
      <w:proofErr w:type="gramStart"/>
      <w:r w:rsidRPr="0099426E">
        <w:rPr>
          <w:color w:val="000000"/>
          <w:sz w:val="28"/>
          <w:szCs w:val="28"/>
        </w:rPr>
        <w:t>с</w:t>
      </w:r>
      <w:proofErr w:type="gramEnd"/>
      <w:r w:rsidRPr="0099426E">
        <w:rPr>
          <w:color w:val="000000"/>
          <w:sz w:val="28"/>
          <w:szCs w:val="28"/>
        </w:rPr>
        <w:t>.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</w:rPr>
      </w:pP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tabs>
          <w:tab w:val="left" w:pos="528"/>
        </w:tabs>
        <w:autoSpaceDE w:val="0"/>
        <w:autoSpaceDN w:val="0"/>
        <w:adjustRightInd w:val="0"/>
        <w:rPr>
          <w:sz w:val="28"/>
          <w:szCs w:val="28"/>
          <w:u w:val="single"/>
        </w:rPr>
      </w:pPr>
      <w:r w:rsidRPr="0099426E">
        <w:rPr>
          <w:color w:val="000000"/>
          <w:spacing w:val="11"/>
          <w:sz w:val="28"/>
          <w:szCs w:val="28"/>
        </w:rPr>
        <w:t xml:space="preserve">Если колебательное движение точно повторяется через равные промежутки времени, то такое движение называют </w:t>
      </w:r>
      <w:r w:rsidRPr="0099426E">
        <w:rPr>
          <w:spacing w:val="11"/>
          <w:sz w:val="28"/>
          <w:szCs w:val="28"/>
          <w:u w:val="single"/>
        </w:rPr>
        <w:t>___________________________________</w:t>
      </w:r>
      <w:r w:rsidRPr="0099426E">
        <w:rPr>
          <w:spacing w:val="11"/>
          <w:sz w:val="28"/>
          <w:szCs w:val="28"/>
        </w:rPr>
        <w:t>.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u w:val="single"/>
        </w:rPr>
      </w:pP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tabs>
          <w:tab w:val="left" w:pos="528"/>
        </w:tabs>
        <w:autoSpaceDE w:val="0"/>
        <w:autoSpaceDN w:val="0"/>
        <w:adjustRightInd w:val="0"/>
        <w:rPr>
          <w:sz w:val="28"/>
          <w:szCs w:val="28"/>
          <w:u w:val="single"/>
        </w:rPr>
      </w:pPr>
      <w:r w:rsidRPr="0099426E">
        <w:rPr>
          <w:color w:val="000000"/>
          <w:sz w:val="28"/>
          <w:szCs w:val="28"/>
        </w:rPr>
        <w:t xml:space="preserve"> Дан закон колебательного движения </w:t>
      </w:r>
      <w:r w:rsidRPr="0099426E">
        <w:rPr>
          <w:color w:val="000000"/>
          <w:sz w:val="28"/>
          <w:szCs w:val="28"/>
          <w:lang w:val="en-US"/>
        </w:rPr>
        <w:t>x</w:t>
      </w:r>
      <w:r w:rsidRPr="0099426E">
        <w:rPr>
          <w:color w:val="000000"/>
          <w:sz w:val="28"/>
          <w:szCs w:val="28"/>
        </w:rPr>
        <w:t>=5</w:t>
      </w:r>
      <w:r w:rsidRPr="0099426E">
        <w:rPr>
          <w:color w:val="000000"/>
          <w:sz w:val="28"/>
          <w:szCs w:val="28"/>
          <w:lang w:val="en-US"/>
        </w:rPr>
        <w:t>sin</w:t>
      </w:r>
      <w:r w:rsidRPr="0099426E">
        <w:rPr>
          <w:color w:val="000000"/>
          <w:sz w:val="28"/>
          <w:szCs w:val="28"/>
        </w:rPr>
        <w:t>(2</w:t>
      </w:r>
      <w:r w:rsidRPr="0099426E">
        <w:rPr>
          <w:color w:val="000000"/>
          <w:sz w:val="28"/>
          <w:szCs w:val="28"/>
          <w:lang w:val="en-US"/>
        </w:rPr>
        <w:t>πt</w:t>
      </w:r>
      <w:r w:rsidRPr="0099426E">
        <w:rPr>
          <w:color w:val="000000"/>
          <w:sz w:val="28"/>
          <w:szCs w:val="28"/>
        </w:rPr>
        <w:t>+</w:t>
      </w:r>
      <w:r w:rsidRPr="0099426E">
        <w:rPr>
          <w:color w:val="000000"/>
          <w:sz w:val="28"/>
          <w:szCs w:val="28"/>
          <w:lang w:val="en-US"/>
        </w:rPr>
        <w:t>π</w:t>
      </w:r>
      <w:r w:rsidRPr="0099426E">
        <w:rPr>
          <w:color w:val="000000"/>
          <w:sz w:val="28"/>
          <w:szCs w:val="28"/>
        </w:rPr>
        <w:t>/4). Поставьте в соответствие характеристики указанного движения и их числовые значения: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"/>
        <w:gridCol w:w="991"/>
        <w:gridCol w:w="977"/>
        <w:gridCol w:w="981"/>
        <w:gridCol w:w="956"/>
        <w:gridCol w:w="982"/>
        <w:gridCol w:w="992"/>
        <w:gridCol w:w="1002"/>
        <w:gridCol w:w="982"/>
      </w:tblGrid>
      <w:tr w:rsidR="0099426E" w:rsidRPr="0099426E" w:rsidTr="00E11BCF">
        <w:tc>
          <w:tcPr>
            <w:tcW w:w="1063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63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63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63" w:type="dxa"/>
            <w:tcBorders>
              <w:right w:val="single" w:sz="4" w:space="0" w:color="auto"/>
            </w:tcBorders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4" w:type="dxa"/>
            <w:tcBorders>
              <w:left w:val="single" w:sz="4" w:space="0" w:color="auto"/>
            </w:tcBorders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1064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1064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C</w:t>
            </w:r>
          </w:p>
        </w:tc>
        <w:tc>
          <w:tcPr>
            <w:tcW w:w="1064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</w:p>
        </w:tc>
      </w:tr>
      <w:tr w:rsidR="0099426E" w:rsidRPr="0099426E" w:rsidTr="00E11BCF">
        <w:tc>
          <w:tcPr>
            <w:tcW w:w="1063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φ</w:t>
            </w:r>
            <w:r w:rsidRPr="0099426E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1063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ω</w:t>
            </w:r>
            <w:r w:rsidRPr="0099426E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1063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T</w:t>
            </w:r>
          </w:p>
        </w:tc>
        <w:tc>
          <w:tcPr>
            <w:tcW w:w="1063" w:type="dxa"/>
            <w:tcBorders>
              <w:right w:val="single" w:sz="4" w:space="0" w:color="auto"/>
            </w:tcBorders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4" w:type="dxa"/>
            <w:tcBorders>
              <w:left w:val="single" w:sz="4" w:space="0" w:color="auto"/>
            </w:tcBorders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064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2π</w:t>
            </w:r>
          </w:p>
        </w:tc>
        <w:tc>
          <w:tcPr>
            <w:tcW w:w="1064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</w:rPr>
              <w:t>π</w:t>
            </w: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/4</w:t>
            </w:r>
          </w:p>
        </w:tc>
        <w:tc>
          <w:tcPr>
            <w:tcW w:w="1064" w:type="dxa"/>
            <w:shd w:val="clear" w:color="auto" w:fill="auto"/>
          </w:tcPr>
          <w:p w:rsidR="0099426E" w:rsidRPr="0099426E" w:rsidRDefault="0099426E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9426E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</w:tr>
    </w:tbl>
    <w:p w:rsidR="0099426E" w:rsidRPr="0099426E" w:rsidRDefault="0099426E" w:rsidP="0099426E">
      <w:pPr>
        <w:pStyle w:val="a7"/>
        <w:rPr>
          <w:rFonts w:ascii="Times New Roman" w:hAnsi="Times New Roman"/>
          <w:sz w:val="28"/>
          <w:szCs w:val="28"/>
        </w:rPr>
      </w:pPr>
    </w:p>
    <w:p w:rsidR="0099426E" w:rsidRPr="0099426E" w:rsidRDefault="0099426E" w:rsidP="0099426E">
      <w:pPr>
        <w:pStyle w:val="a7"/>
        <w:rPr>
          <w:rFonts w:ascii="Times New Roman" w:hAnsi="Times New Roman"/>
          <w:sz w:val="28"/>
          <w:szCs w:val="28"/>
        </w:rPr>
      </w:pPr>
      <w:r w:rsidRPr="0099426E">
        <w:rPr>
          <w:rFonts w:ascii="Times New Roman" w:hAnsi="Times New Roman"/>
          <w:sz w:val="28"/>
          <w:szCs w:val="28"/>
        </w:rPr>
        <w:t>Ответ запишите в виде последовательности, например: 1</w:t>
      </w:r>
      <w:r w:rsidRPr="0099426E">
        <w:rPr>
          <w:rFonts w:ascii="Times New Roman" w:hAnsi="Times New Roman"/>
          <w:sz w:val="28"/>
          <w:szCs w:val="28"/>
          <w:lang w:val="en-US"/>
        </w:rPr>
        <w:t>A</w:t>
      </w:r>
      <w:r w:rsidRPr="0099426E">
        <w:rPr>
          <w:rFonts w:ascii="Times New Roman" w:hAnsi="Times New Roman"/>
          <w:sz w:val="28"/>
          <w:szCs w:val="28"/>
        </w:rPr>
        <w:t>2</w:t>
      </w:r>
      <w:r w:rsidRPr="0099426E">
        <w:rPr>
          <w:rFonts w:ascii="Times New Roman" w:hAnsi="Times New Roman"/>
          <w:sz w:val="28"/>
          <w:szCs w:val="28"/>
          <w:lang w:val="en-US"/>
        </w:rPr>
        <w:t>B</w:t>
      </w:r>
      <w:r w:rsidRPr="0099426E">
        <w:rPr>
          <w:rFonts w:ascii="Times New Roman" w:hAnsi="Times New Roman"/>
          <w:sz w:val="28"/>
          <w:szCs w:val="28"/>
        </w:rPr>
        <w:t>3</w:t>
      </w:r>
      <w:r w:rsidRPr="0099426E">
        <w:rPr>
          <w:rFonts w:ascii="Times New Roman" w:hAnsi="Times New Roman"/>
          <w:sz w:val="28"/>
          <w:szCs w:val="28"/>
          <w:lang w:val="en-US"/>
        </w:rPr>
        <w:t>C</w:t>
      </w:r>
      <w:r w:rsidRPr="0099426E">
        <w:rPr>
          <w:rFonts w:ascii="Times New Roman" w:hAnsi="Times New Roman"/>
          <w:sz w:val="28"/>
          <w:szCs w:val="28"/>
        </w:rPr>
        <w:t>4</w:t>
      </w:r>
      <w:r w:rsidRPr="0099426E">
        <w:rPr>
          <w:rFonts w:ascii="Times New Roman" w:hAnsi="Times New Roman"/>
          <w:sz w:val="28"/>
          <w:szCs w:val="28"/>
          <w:lang w:val="en-US"/>
        </w:rPr>
        <w:t>D</w:t>
      </w:r>
      <w:r w:rsidRPr="0099426E">
        <w:rPr>
          <w:rFonts w:ascii="Times New Roman" w:hAnsi="Times New Roman"/>
          <w:sz w:val="28"/>
          <w:szCs w:val="28"/>
        </w:rPr>
        <w:t>.</w:t>
      </w:r>
    </w:p>
    <w:p w:rsidR="0099426E" w:rsidRPr="0099426E" w:rsidRDefault="0099426E" w:rsidP="0099426E">
      <w:pPr>
        <w:pStyle w:val="a7"/>
        <w:rPr>
          <w:rFonts w:ascii="Times New Roman" w:hAnsi="Times New Roman"/>
          <w:sz w:val="28"/>
          <w:szCs w:val="28"/>
        </w:rPr>
      </w:pPr>
      <w:r w:rsidRPr="0099426E">
        <w:rPr>
          <w:rFonts w:ascii="Times New Roman" w:hAnsi="Times New Roman"/>
          <w:sz w:val="28"/>
          <w:szCs w:val="28"/>
        </w:rPr>
        <w:t>Ответ: _____________________________.</w:t>
      </w: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rPr>
          <w:sz w:val="28"/>
          <w:szCs w:val="28"/>
        </w:rPr>
      </w:pPr>
      <w:r w:rsidRPr="0099426E">
        <w:rPr>
          <w:sz w:val="28"/>
          <w:szCs w:val="28"/>
        </w:rPr>
        <w:t>Амплитуда затухающих колебаний изменяется по закону: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u w:val="single"/>
        </w:rPr>
      </w:pP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426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  <w:t>А)   косинуса;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B</w:t>
      </w:r>
      <w:r w:rsidRPr="0099426E">
        <w:rPr>
          <w:color w:val="000000"/>
          <w:sz w:val="28"/>
          <w:szCs w:val="28"/>
        </w:rPr>
        <w:t>) экспоненты;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426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C</w:t>
      </w:r>
      <w:r w:rsidRPr="0099426E">
        <w:rPr>
          <w:color w:val="000000"/>
          <w:sz w:val="28"/>
          <w:szCs w:val="28"/>
        </w:rPr>
        <w:t xml:space="preserve">)   </w:t>
      </w:r>
      <w:proofErr w:type="gramStart"/>
      <w:r w:rsidRPr="0099426E">
        <w:rPr>
          <w:color w:val="000000"/>
          <w:sz w:val="28"/>
          <w:szCs w:val="28"/>
        </w:rPr>
        <w:t>синуса</w:t>
      </w:r>
      <w:proofErr w:type="gramEnd"/>
      <w:r w:rsidRPr="0099426E">
        <w:rPr>
          <w:color w:val="000000"/>
          <w:sz w:val="28"/>
          <w:szCs w:val="28"/>
        </w:rPr>
        <w:t>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D</w:t>
      </w:r>
      <w:r w:rsidRPr="0099426E">
        <w:rPr>
          <w:color w:val="000000"/>
          <w:sz w:val="28"/>
          <w:szCs w:val="28"/>
        </w:rPr>
        <w:t>) не изменяется.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426"/>
        <w:rPr>
          <w:color w:val="000000"/>
          <w:sz w:val="28"/>
          <w:szCs w:val="28"/>
        </w:rPr>
      </w:pPr>
    </w:p>
    <w:p w:rsidR="0099426E" w:rsidRPr="0099426E" w:rsidRDefault="0099426E" w:rsidP="0099426E">
      <w:pPr>
        <w:widowControl w:val="0"/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u w:val="single"/>
        </w:rPr>
      </w:pP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rPr>
          <w:sz w:val="28"/>
          <w:szCs w:val="28"/>
        </w:rPr>
      </w:pPr>
      <w:r w:rsidRPr="0099426E">
        <w:rPr>
          <w:color w:val="000000"/>
          <w:sz w:val="28"/>
          <w:szCs w:val="28"/>
        </w:rPr>
        <w:t>Период колебаний математического маятника длиной 0,4 м составляет примерно</w:t>
      </w:r>
      <w:r w:rsidRPr="0099426E">
        <w:rPr>
          <w:color w:val="000000"/>
          <w:spacing w:val="12"/>
          <w:sz w:val="28"/>
          <w:szCs w:val="28"/>
        </w:rPr>
        <w:t>: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ind w:left="360"/>
        <w:rPr>
          <w:sz w:val="28"/>
          <w:szCs w:val="28"/>
        </w:rPr>
      </w:pP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  <w:t>А)   0,4 с;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B</w:t>
      </w:r>
      <w:r w:rsidRPr="0099426E">
        <w:rPr>
          <w:color w:val="000000"/>
          <w:sz w:val="28"/>
          <w:szCs w:val="28"/>
        </w:rPr>
        <w:t>)   1,3 с;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C</w:t>
      </w:r>
      <w:r w:rsidRPr="0099426E">
        <w:rPr>
          <w:color w:val="000000"/>
          <w:sz w:val="28"/>
          <w:szCs w:val="28"/>
        </w:rPr>
        <w:t>)  0,2π с;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D</w:t>
      </w:r>
      <w:r w:rsidRPr="0099426E">
        <w:rPr>
          <w:color w:val="000000"/>
          <w:sz w:val="28"/>
          <w:szCs w:val="28"/>
        </w:rPr>
        <w:t>)  4π с.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ind w:left="360"/>
        <w:rPr>
          <w:sz w:val="28"/>
          <w:szCs w:val="28"/>
        </w:rPr>
      </w:pP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before="5" w:line="240" w:lineRule="exact"/>
        <w:rPr>
          <w:sz w:val="28"/>
          <w:szCs w:val="28"/>
        </w:rPr>
      </w:pPr>
      <w:r w:rsidRPr="0099426E">
        <w:rPr>
          <w:color w:val="000000"/>
          <w:spacing w:val="4"/>
          <w:sz w:val="28"/>
          <w:szCs w:val="28"/>
        </w:rPr>
        <w:t>Если амплитуду вынуждающей силы увеличить в 5 раз, то амплитуда вынужденных колебаний</w:t>
      </w:r>
      <w:r w:rsidRPr="0099426E">
        <w:rPr>
          <w:color w:val="000000"/>
          <w:spacing w:val="5"/>
          <w:sz w:val="28"/>
          <w:szCs w:val="28"/>
        </w:rPr>
        <w:t xml:space="preserve">: </w:t>
      </w:r>
    </w:p>
    <w:p w:rsidR="0099426E" w:rsidRPr="0099426E" w:rsidRDefault="0099426E" w:rsidP="0099426E">
      <w:pPr>
        <w:widowControl w:val="0"/>
        <w:shd w:val="clear" w:color="auto" w:fill="FFFFFF"/>
        <w:autoSpaceDE w:val="0"/>
        <w:autoSpaceDN w:val="0"/>
        <w:adjustRightInd w:val="0"/>
        <w:spacing w:before="5" w:line="240" w:lineRule="exact"/>
        <w:ind w:left="360"/>
        <w:rPr>
          <w:sz w:val="28"/>
          <w:szCs w:val="28"/>
        </w:rPr>
      </w:pP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  <w:t>А)   увеличится в 5 раз;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B</w:t>
      </w:r>
      <w:r w:rsidRPr="0099426E">
        <w:rPr>
          <w:color w:val="000000"/>
          <w:sz w:val="28"/>
          <w:szCs w:val="28"/>
        </w:rPr>
        <w:t>) уменьшится в 5 раз;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  <w:t>С)   увеличится  в 10 раз;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D</w:t>
      </w:r>
      <w:r w:rsidRPr="0099426E">
        <w:rPr>
          <w:color w:val="000000"/>
          <w:sz w:val="28"/>
          <w:szCs w:val="28"/>
        </w:rPr>
        <w:t>) уменьшится в 10 раз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  <w:t>Е)  увеличится в 25 раз;</w:t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</w:rPr>
        <w:tab/>
      </w:r>
      <w:r w:rsidRPr="0099426E">
        <w:rPr>
          <w:color w:val="000000"/>
          <w:sz w:val="28"/>
          <w:szCs w:val="28"/>
          <w:lang w:val="en-US"/>
        </w:rPr>
        <w:t>F</w:t>
      </w:r>
      <w:r w:rsidRPr="0099426E">
        <w:rPr>
          <w:color w:val="000000"/>
          <w:sz w:val="28"/>
          <w:szCs w:val="28"/>
        </w:rPr>
        <w:t>) уменьшится в 25 раз.</w:t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</w:r>
    </w:p>
    <w:p w:rsidR="0099426E" w:rsidRPr="0099426E" w:rsidRDefault="0099426E" w:rsidP="0099426E">
      <w:pPr>
        <w:widowControl w:val="0"/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ind w:left="360"/>
        <w:rPr>
          <w:sz w:val="28"/>
          <w:szCs w:val="28"/>
        </w:rPr>
      </w:pPr>
    </w:p>
    <w:p w:rsidR="0099426E" w:rsidRPr="0099426E" w:rsidRDefault="0099426E" w:rsidP="00DF1143">
      <w:pPr>
        <w:widowControl w:val="0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before="5" w:line="240" w:lineRule="exact"/>
        <w:rPr>
          <w:sz w:val="28"/>
          <w:szCs w:val="28"/>
        </w:rPr>
      </w:pPr>
      <w:r w:rsidRPr="0099426E">
        <w:rPr>
          <w:color w:val="000000"/>
          <w:spacing w:val="4"/>
          <w:sz w:val="28"/>
          <w:szCs w:val="28"/>
        </w:rPr>
        <w:t>Установите  в верной убывающей последовательности единицы измерения кинетической энергии колеблющегося тела</w:t>
      </w:r>
      <w:r w:rsidRPr="0099426E">
        <w:rPr>
          <w:color w:val="000000"/>
          <w:spacing w:val="5"/>
          <w:sz w:val="28"/>
          <w:szCs w:val="28"/>
        </w:rPr>
        <w:t xml:space="preserve">: </w:t>
      </w:r>
    </w:p>
    <w:p w:rsidR="0099426E" w:rsidRPr="0099426E" w:rsidRDefault="0099426E" w:rsidP="0099426E">
      <w:pPr>
        <w:widowControl w:val="0"/>
        <w:shd w:val="clear" w:color="auto" w:fill="FFFFFF"/>
        <w:autoSpaceDE w:val="0"/>
        <w:autoSpaceDN w:val="0"/>
        <w:adjustRightInd w:val="0"/>
        <w:spacing w:before="5" w:line="240" w:lineRule="exact"/>
        <w:ind w:left="360"/>
        <w:rPr>
          <w:sz w:val="28"/>
          <w:szCs w:val="28"/>
        </w:rPr>
      </w:pPr>
    </w:p>
    <w:p w:rsidR="0099426E" w:rsidRPr="0099426E" w:rsidRDefault="0099426E" w:rsidP="0099426E">
      <w:pPr>
        <w:jc w:val="center"/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ab/>
      </w:r>
      <w:proofErr w:type="gramStart"/>
      <w:r w:rsidRPr="0099426E">
        <w:rPr>
          <w:color w:val="000000"/>
          <w:sz w:val="28"/>
          <w:szCs w:val="28"/>
        </w:rPr>
        <w:t>Дж</w:t>
      </w:r>
      <w:proofErr w:type="gramEnd"/>
      <w:r w:rsidRPr="0099426E">
        <w:rPr>
          <w:color w:val="000000"/>
          <w:sz w:val="28"/>
          <w:szCs w:val="28"/>
        </w:rPr>
        <w:tab/>
        <w:t>мДж</w:t>
      </w:r>
      <w:r w:rsidRPr="0099426E">
        <w:rPr>
          <w:color w:val="000000"/>
          <w:sz w:val="28"/>
          <w:szCs w:val="28"/>
        </w:rPr>
        <w:tab/>
        <w:t>кДж</w:t>
      </w:r>
      <w:r w:rsidRPr="0099426E">
        <w:rPr>
          <w:color w:val="000000"/>
          <w:sz w:val="28"/>
          <w:szCs w:val="28"/>
        </w:rPr>
        <w:tab/>
      </w:r>
      <w:proofErr w:type="spellStart"/>
      <w:r w:rsidRPr="0099426E">
        <w:rPr>
          <w:color w:val="000000"/>
          <w:sz w:val="28"/>
          <w:szCs w:val="28"/>
        </w:rPr>
        <w:t>мкДж</w:t>
      </w:r>
      <w:proofErr w:type="spellEnd"/>
      <w:r w:rsidRPr="0099426E">
        <w:rPr>
          <w:color w:val="000000"/>
          <w:sz w:val="28"/>
          <w:szCs w:val="28"/>
        </w:rPr>
        <w:tab/>
      </w:r>
    </w:p>
    <w:p w:rsidR="0099426E" w:rsidRDefault="0099426E" w:rsidP="0099426E">
      <w:pPr>
        <w:rPr>
          <w:color w:val="000000"/>
          <w:sz w:val="28"/>
          <w:szCs w:val="28"/>
        </w:rPr>
      </w:pPr>
      <w:r w:rsidRPr="0099426E">
        <w:rPr>
          <w:color w:val="000000"/>
          <w:sz w:val="28"/>
          <w:szCs w:val="28"/>
        </w:rPr>
        <w:t>Ответ: _________________________________.</w:t>
      </w:r>
    </w:p>
    <w:p w:rsidR="0099426E" w:rsidRDefault="0099426E" w:rsidP="0099426E">
      <w:pPr>
        <w:rPr>
          <w:color w:val="000000"/>
          <w:sz w:val="28"/>
          <w:szCs w:val="28"/>
        </w:rPr>
      </w:pPr>
    </w:p>
    <w:p w:rsidR="0099426E" w:rsidRDefault="0099426E" w:rsidP="0099426E">
      <w:pPr>
        <w:rPr>
          <w:sz w:val="28"/>
          <w:szCs w:val="28"/>
        </w:rPr>
      </w:pPr>
      <w:r w:rsidRPr="0099426E">
        <w:rPr>
          <w:sz w:val="28"/>
          <w:szCs w:val="28"/>
        </w:rPr>
        <w:t>9. Трансформатор понижает напряжение в 3 раза. Определите число витков во второй катушке, если первичная катушка имеет  420  витков.</w:t>
      </w:r>
    </w:p>
    <w:p w:rsidR="0099426E" w:rsidRDefault="0099426E" w:rsidP="0099426E">
      <w:pPr>
        <w:rPr>
          <w:sz w:val="28"/>
          <w:szCs w:val="28"/>
        </w:rPr>
      </w:pPr>
      <w:r>
        <w:rPr>
          <w:sz w:val="28"/>
          <w:szCs w:val="28"/>
        </w:rPr>
        <w:t>Ответ: ________________________________.</w:t>
      </w:r>
    </w:p>
    <w:p w:rsidR="0099426E" w:rsidRDefault="0099426E" w:rsidP="0099426E">
      <w:pPr>
        <w:rPr>
          <w:sz w:val="28"/>
          <w:szCs w:val="28"/>
        </w:rPr>
      </w:pPr>
    </w:p>
    <w:p w:rsidR="00E01909" w:rsidRDefault="0099426E" w:rsidP="003D39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="00FB530C">
        <w:rPr>
          <w:sz w:val="28"/>
          <w:szCs w:val="28"/>
        </w:rPr>
        <w:t>Контур радиоприемника настроен на радиостанцию, работающ</w:t>
      </w:r>
      <w:r w:rsidR="006C425D">
        <w:rPr>
          <w:sz w:val="28"/>
          <w:szCs w:val="28"/>
        </w:rPr>
        <w:t>ую</w:t>
      </w:r>
      <w:r w:rsidR="00FB530C">
        <w:rPr>
          <w:sz w:val="28"/>
          <w:szCs w:val="28"/>
        </w:rPr>
        <w:t xml:space="preserve"> на длине волны 300 м</w:t>
      </w:r>
      <w:r w:rsidR="006C425D">
        <w:rPr>
          <w:sz w:val="28"/>
          <w:szCs w:val="28"/>
        </w:rPr>
        <w:t xml:space="preserve">етров. Как нужно изменить емкость конденсатора колебательного контура, чтобы он был настроен на волну в 100 метров при </w:t>
      </w:r>
      <w:r w:rsidR="006C425D">
        <w:rPr>
          <w:sz w:val="28"/>
          <w:szCs w:val="28"/>
        </w:rPr>
        <w:lastRenderedPageBreak/>
        <w:t>неизменности индуктивности катушки?</w:t>
      </w:r>
      <w:r w:rsidR="003D395E">
        <w:rPr>
          <w:sz w:val="28"/>
          <w:szCs w:val="28"/>
        </w:rPr>
        <w:t xml:space="preserve"> Определите новую частоту вещания радио.</w:t>
      </w:r>
    </w:p>
    <w:p w:rsidR="00E01909" w:rsidRDefault="00E01909" w:rsidP="003D395E">
      <w:pPr>
        <w:jc w:val="both"/>
        <w:rPr>
          <w:sz w:val="28"/>
          <w:szCs w:val="28"/>
        </w:rPr>
      </w:pPr>
    </w:p>
    <w:p w:rsidR="00E01909" w:rsidRDefault="00E01909" w:rsidP="00E01909">
      <w:pPr>
        <w:jc w:val="center"/>
        <w:rPr>
          <w:b/>
          <w:sz w:val="28"/>
          <w:szCs w:val="28"/>
        </w:rPr>
      </w:pPr>
      <w:r w:rsidRPr="00E01909">
        <w:rPr>
          <w:b/>
          <w:sz w:val="28"/>
          <w:szCs w:val="28"/>
        </w:rPr>
        <w:t>Вариант 2</w:t>
      </w:r>
    </w:p>
    <w:p w:rsidR="00E01909" w:rsidRPr="00E01909" w:rsidRDefault="00E01909" w:rsidP="00E01909">
      <w:pPr>
        <w:jc w:val="center"/>
        <w:rPr>
          <w:b/>
          <w:sz w:val="28"/>
          <w:szCs w:val="28"/>
        </w:rPr>
      </w:pP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tabs>
          <w:tab w:val="left" w:pos="470"/>
        </w:tabs>
        <w:autoSpaceDE w:val="0"/>
        <w:autoSpaceDN w:val="0"/>
        <w:adjustRightInd w:val="0"/>
        <w:rPr>
          <w:sz w:val="28"/>
          <w:szCs w:val="28"/>
        </w:rPr>
      </w:pPr>
      <w:r w:rsidRPr="00E01909">
        <w:rPr>
          <w:color w:val="000000"/>
          <w:spacing w:val="9"/>
          <w:sz w:val="28"/>
          <w:szCs w:val="28"/>
        </w:rPr>
        <w:t>К основным характеристикам колебательного движения относят частоту колебаний, которая обозначается:</w:t>
      </w:r>
      <w:r w:rsidRPr="00E01909">
        <w:rPr>
          <w:color w:val="000000"/>
          <w:sz w:val="28"/>
          <w:szCs w:val="28"/>
        </w:rPr>
        <w:t xml:space="preserve"> 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</w:rPr>
      </w:pP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color w:val="000000"/>
          <w:sz w:val="28"/>
          <w:szCs w:val="28"/>
          <w:lang w:val="en-US"/>
        </w:rPr>
      </w:pP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  <w:t>А</w:t>
      </w:r>
      <w:r w:rsidRPr="00E01909">
        <w:rPr>
          <w:color w:val="000000"/>
          <w:sz w:val="28"/>
          <w:szCs w:val="28"/>
          <w:lang w:val="en-US"/>
        </w:rPr>
        <w:t xml:space="preserve">)   </w:t>
      </w:r>
      <w:r w:rsidRPr="00E01909">
        <w:rPr>
          <w:color w:val="000000"/>
          <w:sz w:val="28"/>
          <w:szCs w:val="28"/>
        </w:rPr>
        <w:t>ν</w:t>
      </w:r>
      <w:r w:rsidRPr="00E01909">
        <w:rPr>
          <w:color w:val="000000"/>
          <w:sz w:val="28"/>
          <w:szCs w:val="28"/>
          <w:lang w:val="en-US"/>
        </w:rPr>
        <w:t>;</w:t>
      </w:r>
      <w:r w:rsidRPr="00E01909">
        <w:rPr>
          <w:color w:val="000000"/>
          <w:sz w:val="28"/>
          <w:szCs w:val="28"/>
          <w:lang w:val="en-US"/>
        </w:rPr>
        <w:tab/>
      </w:r>
      <w:r w:rsidRPr="00E01909">
        <w:rPr>
          <w:color w:val="000000"/>
          <w:sz w:val="28"/>
          <w:szCs w:val="28"/>
          <w:lang w:val="en-US"/>
        </w:rPr>
        <w:tab/>
        <w:t>B)   ω;</w:t>
      </w:r>
      <w:r w:rsidRPr="00E01909">
        <w:rPr>
          <w:color w:val="000000"/>
          <w:sz w:val="28"/>
          <w:szCs w:val="28"/>
          <w:lang w:val="en-US"/>
        </w:rPr>
        <w:tab/>
      </w:r>
      <w:r w:rsidRPr="00E01909">
        <w:rPr>
          <w:color w:val="000000"/>
          <w:sz w:val="28"/>
          <w:szCs w:val="28"/>
          <w:lang w:val="en-US"/>
        </w:rPr>
        <w:tab/>
        <w:t>C)  A;</w:t>
      </w:r>
      <w:r w:rsidRPr="00E01909">
        <w:rPr>
          <w:color w:val="000000"/>
          <w:sz w:val="28"/>
          <w:szCs w:val="28"/>
          <w:lang w:val="en-US"/>
        </w:rPr>
        <w:tab/>
      </w:r>
      <w:r w:rsidRPr="00E01909">
        <w:rPr>
          <w:color w:val="000000"/>
          <w:sz w:val="28"/>
          <w:szCs w:val="28"/>
          <w:lang w:val="en-US"/>
        </w:rPr>
        <w:tab/>
        <w:t>D)  φ;</w:t>
      </w:r>
      <w:r w:rsidRPr="00E01909">
        <w:rPr>
          <w:color w:val="000000"/>
          <w:sz w:val="28"/>
          <w:szCs w:val="28"/>
          <w:lang w:val="en-US"/>
        </w:rPr>
        <w:tab/>
      </w:r>
      <w:r w:rsidRPr="00E01909">
        <w:rPr>
          <w:color w:val="000000"/>
          <w:sz w:val="28"/>
          <w:szCs w:val="28"/>
          <w:lang w:val="en-US"/>
        </w:rPr>
        <w:tab/>
        <w:t>E)  T.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color w:val="000000"/>
          <w:sz w:val="28"/>
          <w:szCs w:val="28"/>
          <w:lang w:val="en-US"/>
        </w:rPr>
      </w:pP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lang w:val="en-US"/>
        </w:rPr>
      </w:pP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tabs>
          <w:tab w:val="left" w:pos="470"/>
        </w:tabs>
        <w:autoSpaceDE w:val="0"/>
        <w:autoSpaceDN w:val="0"/>
        <w:adjustRightInd w:val="0"/>
        <w:rPr>
          <w:sz w:val="28"/>
          <w:szCs w:val="28"/>
        </w:rPr>
      </w:pPr>
      <w:r w:rsidRPr="00E01909">
        <w:rPr>
          <w:color w:val="000000"/>
          <w:sz w:val="28"/>
          <w:szCs w:val="28"/>
          <w:lang w:val="en-US"/>
        </w:rPr>
        <w:t xml:space="preserve">  </w:t>
      </w:r>
      <w:r w:rsidRPr="00E01909">
        <w:rPr>
          <w:color w:val="000000"/>
          <w:spacing w:val="15"/>
          <w:sz w:val="28"/>
          <w:szCs w:val="28"/>
        </w:rPr>
        <w:t>Указанная физическая величина (Вопрос 1) имеет единицу измерений</w:t>
      </w:r>
      <w:r w:rsidRPr="00E01909">
        <w:rPr>
          <w:color w:val="000000"/>
          <w:sz w:val="28"/>
          <w:szCs w:val="28"/>
        </w:rPr>
        <w:t>: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</w:rPr>
      </w:pP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360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  <w:t>А)   рад;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B</w:t>
      </w:r>
      <w:r w:rsidRPr="00E01909">
        <w:rPr>
          <w:color w:val="000000"/>
          <w:sz w:val="28"/>
          <w:szCs w:val="28"/>
        </w:rPr>
        <w:t>)   Гц;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C</w:t>
      </w:r>
      <w:r w:rsidRPr="00E01909">
        <w:rPr>
          <w:color w:val="000000"/>
          <w:sz w:val="28"/>
          <w:szCs w:val="28"/>
        </w:rPr>
        <w:t>)  с;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D</w:t>
      </w:r>
      <w:r w:rsidRPr="00E01909">
        <w:rPr>
          <w:color w:val="000000"/>
          <w:sz w:val="28"/>
          <w:szCs w:val="28"/>
        </w:rPr>
        <w:t>)  рад/</w:t>
      </w:r>
      <w:proofErr w:type="gramStart"/>
      <w:r w:rsidRPr="00E01909">
        <w:rPr>
          <w:color w:val="000000"/>
          <w:sz w:val="28"/>
          <w:szCs w:val="28"/>
        </w:rPr>
        <w:t>с</w:t>
      </w:r>
      <w:proofErr w:type="gramEnd"/>
      <w:r w:rsidRPr="00E01909">
        <w:rPr>
          <w:color w:val="000000"/>
          <w:sz w:val="28"/>
          <w:szCs w:val="28"/>
        </w:rPr>
        <w:t>.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</w:rPr>
      </w:pP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tabs>
          <w:tab w:val="left" w:pos="528"/>
        </w:tabs>
        <w:autoSpaceDE w:val="0"/>
        <w:autoSpaceDN w:val="0"/>
        <w:adjustRightInd w:val="0"/>
        <w:rPr>
          <w:sz w:val="28"/>
          <w:szCs w:val="28"/>
          <w:u w:val="single"/>
        </w:rPr>
      </w:pPr>
      <w:r w:rsidRPr="00E01909">
        <w:rPr>
          <w:color w:val="000000"/>
          <w:spacing w:val="11"/>
          <w:sz w:val="28"/>
          <w:szCs w:val="28"/>
        </w:rPr>
        <w:t xml:space="preserve">Если колеблющаяся величина изменяется со временем по закону косинуса, то такое колебательное движение называют </w:t>
      </w:r>
      <w:r w:rsidRPr="00E01909">
        <w:rPr>
          <w:spacing w:val="11"/>
          <w:sz w:val="28"/>
          <w:szCs w:val="28"/>
          <w:u w:val="single"/>
        </w:rPr>
        <w:t>___________________________________</w:t>
      </w:r>
      <w:r w:rsidRPr="00E01909">
        <w:rPr>
          <w:spacing w:val="11"/>
          <w:sz w:val="28"/>
          <w:szCs w:val="28"/>
        </w:rPr>
        <w:t>.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u w:val="single"/>
        </w:rPr>
      </w:pP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tabs>
          <w:tab w:val="left" w:pos="528"/>
        </w:tabs>
        <w:autoSpaceDE w:val="0"/>
        <w:autoSpaceDN w:val="0"/>
        <w:adjustRightInd w:val="0"/>
        <w:rPr>
          <w:sz w:val="28"/>
          <w:szCs w:val="28"/>
          <w:u w:val="single"/>
        </w:rPr>
      </w:pPr>
      <w:r w:rsidRPr="00E01909">
        <w:rPr>
          <w:color w:val="000000"/>
          <w:sz w:val="28"/>
          <w:szCs w:val="28"/>
        </w:rPr>
        <w:t xml:space="preserve"> Дан закон колебательного движения </w:t>
      </w:r>
      <w:r w:rsidRPr="00E01909">
        <w:rPr>
          <w:color w:val="000000"/>
          <w:sz w:val="28"/>
          <w:szCs w:val="28"/>
          <w:lang w:val="en-US"/>
        </w:rPr>
        <w:t>x</w:t>
      </w:r>
      <w:r w:rsidRPr="00E01909">
        <w:rPr>
          <w:color w:val="000000"/>
          <w:sz w:val="28"/>
          <w:szCs w:val="28"/>
        </w:rPr>
        <w:t>=0,3</w:t>
      </w:r>
      <w:r w:rsidRPr="00E01909">
        <w:rPr>
          <w:color w:val="000000"/>
          <w:sz w:val="28"/>
          <w:szCs w:val="28"/>
          <w:lang w:val="en-US"/>
        </w:rPr>
        <w:t>sin</w:t>
      </w:r>
      <w:r w:rsidRPr="00E01909">
        <w:rPr>
          <w:color w:val="000000"/>
          <w:sz w:val="28"/>
          <w:szCs w:val="28"/>
        </w:rPr>
        <w:t>(4</w:t>
      </w:r>
      <w:r w:rsidRPr="00E01909">
        <w:rPr>
          <w:color w:val="000000"/>
          <w:sz w:val="28"/>
          <w:szCs w:val="28"/>
          <w:lang w:val="en-US"/>
        </w:rPr>
        <w:t>πt</w:t>
      </w:r>
      <w:r w:rsidRPr="00E01909">
        <w:rPr>
          <w:color w:val="000000"/>
          <w:sz w:val="28"/>
          <w:szCs w:val="28"/>
        </w:rPr>
        <w:t>+</w:t>
      </w:r>
      <w:r w:rsidRPr="00E01909">
        <w:rPr>
          <w:color w:val="000000"/>
          <w:sz w:val="28"/>
          <w:szCs w:val="28"/>
          <w:lang w:val="en-US"/>
        </w:rPr>
        <w:t>π</w:t>
      </w:r>
      <w:r w:rsidRPr="00E01909">
        <w:rPr>
          <w:color w:val="000000"/>
          <w:sz w:val="28"/>
          <w:szCs w:val="28"/>
        </w:rPr>
        <w:t>/6). Поставьте в соответствие характеристики указанного движения и их числовые значения: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3"/>
        <w:gridCol w:w="977"/>
        <w:gridCol w:w="983"/>
        <w:gridCol w:w="986"/>
        <w:gridCol w:w="950"/>
        <w:gridCol w:w="997"/>
        <w:gridCol w:w="988"/>
        <w:gridCol w:w="999"/>
        <w:gridCol w:w="998"/>
      </w:tblGrid>
      <w:tr w:rsidR="00E01909" w:rsidRPr="00E01909" w:rsidTr="00E11BCF">
        <w:tc>
          <w:tcPr>
            <w:tcW w:w="1063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63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63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63" w:type="dxa"/>
            <w:tcBorders>
              <w:right w:val="single" w:sz="4" w:space="0" w:color="auto"/>
            </w:tcBorders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4" w:type="dxa"/>
            <w:tcBorders>
              <w:left w:val="single" w:sz="4" w:space="0" w:color="auto"/>
            </w:tcBorders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1064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1064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C</w:t>
            </w:r>
          </w:p>
        </w:tc>
        <w:tc>
          <w:tcPr>
            <w:tcW w:w="1064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</w:p>
        </w:tc>
      </w:tr>
      <w:tr w:rsidR="00E01909" w:rsidRPr="00E01909" w:rsidTr="00E11BCF">
        <w:tc>
          <w:tcPr>
            <w:tcW w:w="1063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T</w:t>
            </w:r>
            <w:r w:rsidRPr="00E0190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063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  <w:r w:rsidRPr="00E0190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063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φ</w:t>
            </w:r>
            <w:r w:rsidRPr="00E01909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1063" w:type="dxa"/>
            <w:tcBorders>
              <w:right w:val="single" w:sz="4" w:space="0" w:color="auto"/>
            </w:tcBorders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ω</w:t>
            </w:r>
            <w:r w:rsidRPr="00E01909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1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4" w:type="dxa"/>
            <w:tcBorders>
              <w:left w:val="single" w:sz="4" w:space="0" w:color="auto"/>
            </w:tcBorders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0,3</w:t>
            </w:r>
          </w:p>
        </w:tc>
        <w:tc>
          <w:tcPr>
            <w:tcW w:w="1064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4</w:t>
            </w: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π</w:t>
            </w:r>
          </w:p>
        </w:tc>
        <w:tc>
          <w:tcPr>
            <w:tcW w:w="1064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</w:rPr>
              <w:t>π</w:t>
            </w: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/</w:t>
            </w:r>
            <w:r w:rsidRPr="00E0190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064" w:type="dxa"/>
            <w:shd w:val="clear" w:color="auto" w:fill="auto"/>
          </w:tcPr>
          <w:p w:rsidR="00E01909" w:rsidRPr="00E01909" w:rsidRDefault="00E01909" w:rsidP="00E11BCF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01909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  <w:r w:rsidRPr="00E01909">
              <w:rPr>
                <w:rFonts w:ascii="Times New Roman" w:hAnsi="Times New Roman"/>
                <w:sz w:val="28"/>
                <w:szCs w:val="28"/>
              </w:rPr>
              <w:t>/2</w:t>
            </w:r>
          </w:p>
        </w:tc>
      </w:tr>
    </w:tbl>
    <w:p w:rsidR="00E01909" w:rsidRPr="00E01909" w:rsidRDefault="00E01909" w:rsidP="00E01909">
      <w:pPr>
        <w:pStyle w:val="a7"/>
        <w:rPr>
          <w:rFonts w:ascii="Times New Roman" w:hAnsi="Times New Roman"/>
          <w:sz w:val="28"/>
          <w:szCs w:val="28"/>
        </w:rPr>
      </w:pPr>
    </w:p>
    <w:p w:rsidR="00E01909" w:rsidRPr="00E01909" w:rsidRDefault="00E01909" w:rsidP="00E01909">
      <w:pPr>
        <w:pStyle w:val="a7"/>
        <w:rPr>
          <w:rFonts w:ascii="Times New Roman" w:hAnsi="Times New Roman"/>
          <w:sz w:val="28"/>
          <w:szCs w:val="28"/>
        </w:rPr>
      </w:pPr>
      <w:r w:rsidRPr="00E01909">
        <w:rPr>
          <w:rFonts w:ascii="Times New Roman" w:hAnsi="Times New Roman"/>
          <w:sz w:val="28"/>
          <w:szCs w:val="28"/>
        </w:rPr>
        <w:t>Ответ запишите в виде последовательности, например: 1</w:t>
      </w:r>
      <w:r w:rsidRPr="00E01909">
        <w:rPr>
          <w:rFonts w:ascii="Times New Roman" w:hAnsi="Times New Roman"/>
          <w:sz w:val="28"/>
          <w:szCs w:val="28"/>
          <w:lang w:val="en-US"/>
        </w:rPr>
        <w:t>A</w:t>
      </w:r>
      <w:r w:rsidRPr="00E01909">
        <w:rPr>
          <w:rFonts w:ascii="Times New Roman" w:hAnsi="Times New Roman"/>
          <w:sz w:val="28"/>
          <w:szCs w:val="28"/>
        </w:rPr>
        <w:t>2</w:t>
      </w:r>
      <w:r w:rsidRPr="00E01909">
        <w:rPr>
          <w:rFonts w:ascii="Times New Roman" w:hAnsi="Times New Roman"/>
          <w:sz w:val="28"/>
          <w:szCs w:val="28"/>
          <w:lang w:val="en-US"/>
        </w:rPr>
        <w:t>B</w:t>
      </w:r>
      <w:r w:rsidRPr="00E01909">
        <w:rPr>
          <w:rFonts w:ascii="Times New Roman" w:hAnsi="Times New Roman"/>
          <w:sz w:val="28"/>
          <w:szCs w:val="28"/>
        </w:rPr>
        <w:t>3</w:t>
      </w:r>
      <w:r w:rsidRPr="00E01909">
        <w:rPr>
          <w:rFonts w:ascii="Times New Roman" w:hAnsi="Times New Roman"/>
          <w:sz w:val="28"/>
          <w:szCs w:val="28"/>
          <w:lang w:val="en-US"/>
        </w:rPr>
        <w:t>C</w:t>
      </w:r>
      <w:r w:rsidRPr="00E01909">
        <w:rPr>
          <w:rFonts w:ascii="Times New Roman" w:hAnsi="Times New Roman"/>
          <w:sz w:val="28"/>
          <w:szCs w:val="28"/>
        </w:rPr>
        <w:t>4</w:t>
      </w:r>
      <w:r w:rsidRPr="00E01909">
        <w:rPr>
          <w:rFonts w:ascii="Times New Roman" w:hAnsi="Times New Roman"/>
          <w:sz w:val="28"/>
          <w:szCs w:val="28"/>
          <w:lang w:val="en-US"/>
        </w:rPr>
        <w:t>D</w:t>
      </w:r>
      <w:r w:rsidRPr="00E01909">
        <w:rPr>
          <w:rFonts w:ascii="Times New Roman" w:hAnsi="Times New Roman"/>
          <w:sz w:val="28"/>
          <w:szCs w:val="28"/>
        </w:rPr>
        <w:t>.</w:t>
      </w:r>
    </w:p>
    <w:p w:rsidR="00E01909" w:rsidRPr="00E01909" w:rsidRDefault="00E01909" w:rsidP="00E01909">
      <w:pPr>
        <w:pStyle w:val="a7"/>
        <w:rPr>
          <w:rFonts w:ascii="Times New Roman" w:hAnsi="Times New Roman"/>
          <w:sz w:val="28"/>
          <w:szCs w:val="28"/>
        </w:rPr>
      </w:pPr>
      <w:r w:rsidRPr="00E01909">
        <w:rPr>
          <w:rFonts w:ascii="Times New Roman" w:hAnsi="Times New Roman"/>
          <w:sz w:val="28"/>
          <w:szCs w:val="28"/>
        </w:rPr>
        <w:t>Ответ: _____________________________.</w:t>
      </w: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rPr>
          <w:sz w:val="28"/>
          <w:szCs w:val="28"/>
        </w:rPr>
      </w:pPr>
      <w:r w:rsidRPr="00E01909">
        <w:rPr>
          <w:sz w:val="28"/>
          <w:szCs w:val="28"/>
        </w:rPr>
        <w:t>Амплитуда автоколебаний изменяется по закону: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u w:val="single"/>
        </w:rPr>
      </w:pP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426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  <w:t>А)   косинуса;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B</w:t>
      </w:r>
      <w:r w:rsidRPr="00E01909">
        <w:rPr>
          <w:color w:val="000000"/>
          <w:sz w:val="28"/>
          <w:szCs w:val="28"/>
        </w:rPr>
        <w:t>) экспоненты;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426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C</w:t>
      </w:r>
      <w:r w:rsidRPr="00E01909">
        <w:rPr>
          <w:color w:val="000000"/>
          <w:sz w:val="28"/>
          <w:szCs w:val="28"/>
        </w:rPr>
        <w:t xml:space="preserve">)   </w:t>
      </w:r>
      <w:proofErr w:type="gramStart"/>
      <w:r w:rsidRPr="00E01909">
        <w:rPr>
          <w:color w:val="000000"/>
          <w:sz w:val="28"/>
          <w:szCs w:val="28"/>
        </w:rPr>
        <w:t>синуса</w:t>
      </w:r>
      <w:proofErr w:type="gramEnd"/>
      <w:r w:rsidRPr="00E01909">
        <w:rPr>
          <w:color w:val="000000"/>
          <w:sz w:val="28"/>
          <w:szCs w:val="28"/>
        </w:rPr>
        <w:t>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D</w:t>
      </w:r>
      <w:r w:rsidRPr="00E01909">
        <w:rPr>
          <w:color w:val="000000"/>
          <w:sz w:val="28"/>
          <w:szCs w:val="28"/>
        </w:rPr>
        <w:t>) не изменяется.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ind w:left="426"/>
        <w:rPr>
          <w:color w:val="000000"/>
          <w:sz w:val="28"/>
          <w:szCs w:val="28"/>
        </w:rPr>
      </w:pPr>
    </w:p>
    <w:p w:rsidR="00E01909" w:rsidRPr="00E01909" w:rsidRDefault="00E01909" w:rsidP="00E01909">
      <w:pPr>
        <w:widowControl w:val="0"/>
        <w:shd w:val="clear" w:color="auto" w:fill="FFFFFF"/>
        <w:tabs>
          <w:tab w:val="left" w:pos="528"/>
        </w:tabs>
        <w:autoSpaceDE w:val="0"/>
        <w:autoSpaceDN w:val="0"/>
        <w:adjustRightInd w:val="0"/>
        <w:spacing w:line="245" w:lineRule="exact"/>
        <w:ind w:left="360"/>
        <w:rPr>
          <w:sz w:val="28"/>
          <w:szCs w:val="28"/>
          <w:u w:val="single"/>
        </w:rPr>
      </w:pP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rPr>
          <w:sz w:val="28"/>
          <w:szCs w:val="28"/>
        </w:rPr>
      </w:pPr>
      <w:r w:rsidRPr="00E01909">
        <w:rPr>
          <w:color w:val="000000"/>
          <w:sz w:val="28"/>
          <w:szCs w:val="28"/>
        </w:rPr>
        <w:t>Период колебаний математического маятника длиной 0,1 м составляет примерно: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ind w:left="360"/>
        <w:rPr>
          <w:sz w:val="28"/>
          <w:szCs w:val="28"/>
        </w:rPr>
      </w:pP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  <w:t>А)   2π с;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B</w:t>
      </w:r>
      <w:r w:rsidRPr="00E01909">
        <w:rPr>
          <w:color w:val="000000"/>
          <w:sz w:val="28"/>
          <w:szCs w:val="28"/>
        </w:rPr>
        <w:t>)   0,1π с;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C</w:t>
      </w:r>
      <w:r w:rsidRPr="00E01909">
        <w:rPr>
          <w:color w:val="000000"/>
          <w:sz w:val="28"/>
          <w:szCs w:val="28"/>
        </w:rPr>
        <w:t>)  0,2  с;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D</w:t>
      </w:r>
      <w:r w:rsidRPr="00E01909">
        <w:rPr>
          <w:color w:val="000000"/>
          <w:sz w:val="28"/>
          <w:szCs w:val="28"/>
        </w:rPr>
        <w:t>)  0,6 с.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ind w:left="360"/>
        <w:rPr>
          <w:sz w:val="28"/>
          <w:szCs w:val="28"/>
        </w:rPr>
      </w:pP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before="5" w:line="240" w:lineRule="exact"/>
        <w:rPr>
          <w:sz w:val="28"/>
          <w:szCs w:val="28"/>
        </w:rPr>
      </w:pPr>
      <w:r w:rsidRPr="00E01909">
        <w:rPr>
          <w:color w:val="000000"/>
          <w:spacing w:val="4"/>
          <w:sz w:val="28"/>
          <w:szCs w:val="28"/>
        </w:rPr>
        <w:t>Если амплитуду механических колебаний увеличить в 5 раз, то полная энергия колеблющегося тела</w:t>
      </w:r>
      <w:r w:rsidRPr="00E01909">
        <w:rPr>
          <w:color w:val="000000"/>
          <w:spacing w:val="5"/>
          <w:sz w:val="28"/>
          <w:szCs w:val="28"/>
        </w:rPr>
        <w:t xml:space="preserve">: </w:t>
      </w:r>
    </w:p>
    <w:p w:rsidR="00E01909" w:rsidRPr="00E01909" w:rsidRDefault="00E01909" w:rsidP="00E01909">
      <w:pPr>
        <w:widowControl w:val="0"/>
        <w:shd w:val="clear" w:color="auto" w:fill="FFFFFF"/>
        <w:autoSpaceDE w:val="0"/>
        <w:autoSpaceDN w:val="0"/>
        <w:adjustRightInd w:val="0"/>
        <w:spacing w:before="5" w:line="240" w:lineRule="exact"/>
        <w:ind w:left="360"/>
        <w:rPr>
          <w:sz w:val="28"/>
          <w:szCs w:val="28"/>
        </w:rPr>
      </w:pP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  <w:t>А)   увеличится в 5 раз;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B</w:t>
      </w:r>
      <w:r w:rsidRPr="00E01909">
        <w:rPr>
          <w:color w:val="000000"/>
          <w:sz w:val="28"/>
          <w:szCs w:val="28"/>
        </w:rPr>
        <w:t>) уменьшится в 5 раз;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  <w:t>С)   увеличится  в 10 раз;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D</w:t>
      </w:r>
      <w:r w:rsidRPr="00E01909">
        <w:rPr>
          <w:color w:val="000000"/>
          <w:sz w:val="28"/>
          <w:szCs w:val="28"/>
        </w:rPr>
        <w:t>) уменьшится в 10 раз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  <w:t>Е)  увеличится в 25 раз;</w:t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</w:rPr>
        <w:tab/>
      </w:r>
      <w:r w:rsidRPr="00E01909">
        <w:rPr>
          <w:color w:val="000000"/>
          <w:sz w:val="28"/>
          <w:szCs w:val="28"/>
          <w:lang w:val="en-US"/>
        </w:rPr>
        <w:t>F</w:t>
      </w:r>
      <w:r w:rsidRPr="00E01909">
        <w:rPr>
          <w:color w:val="000000"/>
          <w:sz w:val="28"/>
          <w:szCs w:val="28"/>
        </w:rPr>
        <w:t>) уменьшится в 25 раз.</w:t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70"/>
        </w:tabs>
        <w:autoSpaceDE w:val="0"/>
        <w:autoSpaceDN w:val="0"/>
        <w:adjustRightInd w:val="0"/>
        <w:spacing w:line="245" w:lineRule="exact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ab/>
      </w:r>
    </w:p>
    <w:p w:rsidR="00E01909" w:rsidRPr="00E01909" w:rsidRDefault="00E01909" w:rsidP="00E01909">
      <w:pPr>
        <w:widowControl w:val="0"/>
        <w:shd w:val="clear" w:color="auto" w:fill="FFFFFF"/>
        <w:tabs>
          <w:tab w:val="left" w:pos="461"/>
        </w:tabs>
        <w:autoSpaceDE w:val="0"/>
        <w:autoSpaceDN w:val="0"/>
        <w:adjustRightInd w:val="0"/>
        <w:spacing w:line="240" w:lineRule="exact"/>
        <w:ind w:left="360"/>
        <w:rPr>
          <w:sz w:val="28"/>
          <w:szCs w:val="28"/>
        </w:rPr>
      </w:pPr>
    </w:p>
    <w:p w:rsidR="00E01909" w:rsidRPr="00E01909" w:rsidRDefault="00E01909" w:rsidP="00DF1143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before="5" w:line="240" w:lineRule="exact"/>
        <w:rPr>
          <w:sz w:val="28"/>
          <w:szCs w:val="28"/>
        </w:rPr>
      </w:pPr>
      <w:r w:rsidRPr="00E01909">
        <w:rPr>
          <w:color w:val="000000"/>
          <w:spacing w:val="4"/>
          <w:sz w:val="28"/>
          <w:szCs w:val="28"/>
        </w:rPr>
        <w:t>Установите  в верной возрастающей последовательности единицы измерения внешней силы, под действием которой возникают вынужденные колебания</w:t>
      </w:r>
      <w:r w:rsidRPr="00E01909">
        <w:rPr>
          <w:color w:val="000000"/>
          <w:spacing w:val="5"/>
          <w:sz w:val="28"/>
          <w:szCs w:val="28"/>
        </w:rPr>
        <w:t xml:space="preserve">: </w:t>
      </w:r>
    </w:p>
    <w:p w:rsidR="00E01909" w:rsidRPr="00E01909" w:rsidRDefault="00E01909" w:rsidP="00E01909">
      <w:pPr>
        <w:widowControl w:val="0"/>
        <w:shd w:val="clear" w:color="auto" w:fill="FFFFFF"/>
        <w:autoSpaceDE w:val="0"/>
        <w:autoSpaceDN w:val="0"/>
        <w:adjustRightInd w:val="0"/>
        <w:spacing w:before="5" w:line="240" w:lineRule="exact"/>
        <w:ind w:left="360"/>
        <w:rPr>
          <w:sz w:val="28"/>
          <w:szCs w:val="28"/>
        </w:rPr>
      </w:pPr>
    </w:p>
    <w:p w:rsidR="00E01909" w:rsidRPr="00E01909" w:rsidRDefault="00E01909" w:rsidP="00E01909">
      <w:pPr>
        <w:jc w:val="center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lastRenderedPageBreak/>
        <w:tab/>
        <w:t>кН</w:t>
      </w:r>
      <w:r w:rsidRPr="00E01909">
        <w:rPr>
          <w:color w:val="000000"/>
          <w:sz w:val="28"/>
          <w:szCs w:val="28"/>
        </w:rPr>
        <w:tab/>
        <w:t>Н</w:t>
      </w:r>
      <w:r w:rsidRPr="00E01909">
        <w:rPr>
          <w:color w:val="000000"/>
          <w:sz w:val="28"/>
          <w:szCs w:val="28"/>
        </w:rPr>
        <w:tab/>
      </w:r>
      <w:proofErr w:type="spellStart"/>
      <w:r w:rsidRPr="00E01909">
        <w:rPr>
          <w:color w:val="000000"/>
          <w:sz w:val="28"/>
          <w:szCs w:val="28"/>
        </w:rPr>
        <w:t>мкН</w:t>
      </w:r>
      <w:proofErr w:type="spellEnd"/>
      <w:r w:rsidRPr="00E01909">
        <w:rPr>
          <w:color w:val="000000"/>
          <w:sz w:val="28"/>
          <w:szCs w:val="28"/>
        </w:rPr>
        <w:tab/>
        <w:t>мН</w:t>
      </w:r>
      <w:r w:rsidRPr="00E01909">
        <w:rPr>
          <w:color w:val="000000"/>
          <w:sz w:val="28"/>
          <w:szCs w:val="28"/>
        </w:rPr>
        <w:tab/>
      </w:r>
    </w:p>
    <w:p w:rsidR="001C2E2E" w:rsidRDefault="00E01909" w:rsidP="001C2E2E">
      <w:pPr>
        <w:ind w:firstLine="708"/>
        <w:rPr>
          <w:color w:val="000000"/>
          <w:sz w:val="28"/>
          <w:szCs w:val="28"/>
        </w:rPr>
      </w:pPr>
      <w:r w:rsidRPr="00E01909">
        <w:rPr>
          <w:color w:val="000000"/>
          <w:sz w:val="28"/>
          <w:szCs w:val="28"/>
        </w:rPr>
        <w:t>Ответ: _________________________________.</w:t>
      </w:r>
    </w:p>
    <w:p w:rsidR="001C2E2E" w:rsidRDefault="001C2E2E" w:rsidP="001C2E2E">
      <w:pPr>
        <w:rPr>
          <w:sz w:val="28"/>
          <w:szCs w:val="28"/>
        </w:rPr>
      </w:pPr>
    </w:p>
    <w:p w:rsidR="00E01909" w:rsidRDefault="00E01909" w:rsidP="001C2E2E">
      <w:pPr>
        <w:rPr>
          <w:sz w:val="28"/>
          <w:szCs w:val="28"/>
        </w:rPr>
      </w:pPr>
      <w:r w:rsidRPr="0099426E">
        <w:rPr>
          <w:sz w:val="28"/>
          <w:szCs w:val="28"/>
        </w:rPr>
        <w:t xml:space="preserve">9. Трансформатор </w:t>
      </w:r>
      <w:r>
        <w:rPr>
          <w:sz w:val="28"/>
          <w:szCs w:val="28"/>
        </w:rPr>
        <w:t>повышает</w:t>
      </w:r>
      <w:r w:rsidRPr="0099426E">
        <w:rPr>
          <w:sz w:val="28"/>
          <w:szCs w:val="28"/>
        </w:rPr>
        <w:t xml:space="preserve"> напряжение в </w:t>
      </w:r>
      <w:r>
        <w:rPr>
          <w:sz w:val="28"/>
          <w:szCs w:val="28"/>
        </w:rPr>
        <w:t>4</w:t>
      </w:r>
      <w:r w:rsidRPr="0099426E">
        <w:rPr>
          <w:sz w:val="28"/>
          <w:szCs w:val="28"/>
        </w:rPr>
        <w:t xml:space="preserve"> раза. Определите число витков во второй катушке, если первичная катушка имеет  </w:t>
      </w:r>
      <w:r>
        <w:rPr>
          <w:sz w:val="28"/>
          <w:szCs w:val="28"/>
        </w:rPr>
        <w:t>9</w:t>
      </w:r>
      <w:r w:rsidRPr="0099426E">
        <w:rPr>
          <w:sz w:val="28"/>
          <w:szCs w:val="28"/>
        </w:rPr>
        <w:t>0  витков.</w:t>
      </w:r>
    </w:p>
    <w:p w:rsidR="00E01909" w:rsidRDefault="00E01909" w:rsidP="00E01909">
      <w:pPr>
        <w:rPr>
          <w:sz w:val="28"/>
          <w:szCs w:val="28"/>
        </w:rPr>
      </w:pPr>
      <w:r>
        <w:rPr>
          <w:sz w:val="28"/>
          <w:szCs w:val="28"/>
        </w:rPr>
        <w:t>Ответ: ________________________________.</w:t>
      </w:r>
    </w:p>
    <w:p w:rsidR="00E01909" w:rsidRDefault="00E01909" w:rsidP="00E01909">
      <w:pPr>
        <w:rPr>
          <w:sz w:val="28"/>
          <w:szCs w:val="28"/>
        </w:rPr>
      </w:pPr>
    </w:p>
    <w:p w:rsidR="00E01909" w:rsidRDefault="00E01909" w:rsidP="00E0190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Контур радиоприемника настроен на радиостанцию, работающую на длине волны 50 метров. Как нужно изменить индуктивность катушки колебательного контура, чтобы он был настроен на волну в 250 метров при неизменности емкости конденсатора </w:t>
      </w:r>
      <w:r w:rsidR="00212F01">
        <w:rPr>
          <w:sz w:val="28"/>
          <w:szCs w:val="28"/>
        </w:rPr>
        <w:t>в</w:t>
      </w:r>
      <w:r>
        <w:rPr>
          <w:sz w:val="28"/>
          <w:szCs w:val="28"/>
        </w:rPr>
        <w:t xml:space="preserve"> контуре? Определите новую частоту вещания радио.</w:t>
      </w:r>
    </w:p>
    <w:p w:rsidR="00E01909" w:rsidRDefault="00E01909" w:rsidP="0099426E">
      <w:pPr>
        <w:rPr>
          <w:b/>
          <w:sz w:val="28"/>
        </w:rPr>
      </w:pPr>
    </w:p>
    <w:p w:rsidR="00B061C1" w:rsidRPr="00EF1C9A" w:rsidRDefault="00B061C1" w:rsidP="00B061C1">
      <w:pPr>
        <w:pStyle w:val="a7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B061C1" w:rsidRPr="00824CAC" w:rsidRDefault="00B061C1" w:rsidP="00B061C1">
      <w:pPr>
        <w:ind w:left="360"/>
        <w:rPr>
          <w:sz w:val="28"/>
        </w:rPr>
      </w:pPr>
      <w:r w:rsidRPr="00824CAC">
        <w:rPr>
          <w:sz w:val="28"/>
        </w:rPr>
        <w:t>1. Место (время) выполнения задания: задание выполняется в  аудитории во время занятия.</w:t>
      </w:r>
    </w:p>
    <w:p w:rsidR="00B061C1" w:rsidRPr="00824CAC" w:rsidRDefault="00B061C1" w:rsidP="00B061C1">
      <w:pPr>
        <w:ind w:left="360"/>
        <w:rPr>
          <w:sz w:val="28"/>
        </w:rPr>
      </w:pPr>
      <w:r w:rsidRPr="00824CAC">
        <w:rPr>
          <w:sz w:val="28"/>
        </w:rPr>
        <w:t xml:space="preserve">2. Максимальное время выполнения задания: </w:t>
      </w:r>
      <w:r w:rsidRPr="00824CAC">
        <w:rPr>
          <w:sz w:val="28"/>
          <w:u w:val="single"/>
        </w:rPr>
        <w:t>45</w:t>
      </w:r>
      <w:r w:rsidRPr="00824CAC">
        <w:rPr>
          <w:sz w:val="28"/>
        </w:rPr>
        <w:t xml:space="preserve"> мин.</w:t>
      </w:r>
    </w:p>
    <w:p w:rsidR="00B061C1" w:rsidRDefault="00B061C1" w:rsidP="00B061C1">
      <w:pPr>
        <w:ind w:left="284"/>
        <w:rPr>
          <w:sz w:val="28"/>
        </w:rPr>
      </w:pPr>
      <w:r w:rsidRPr="00824CAC">
        <w:rPr>
          <w:sz w:val="28"/>
        </w:rPr>
        <w:t xml:space="preserve">3. Вы можете воспользоваться </w:t>
      </w:r>
      <w:r>
        <w:rPr>
          <w:sz w:val="28"/>
        </w:rPr>
        <w:t>справочным материалом</w:t>
      </w:r>
      <w:r w:rsidRPr="00824CAC">
        <w:rPr>
          <w:sz w:val="28"/>
        </w:rPr>
        <w:t>.</w:t>
      </w:r>
    </w:p>
    <w:p w:rsidR="00E41861" w:rsidRDefault="00E41861" w:rsidP="00505F0E">
      <w:pPr>
        <w:rPr>
          <w:sz w:val="28"/>
        </w:rPr>
      </w:pPr>
    </w:p>
    <w:p w:rsidR="007C263A" w:rsidRPr="007C263A" w:rsidRDefault="007C263A" w:rsidP="007C263A">
      <w:pPr>
        <w:pStyle w:val="af7"/>
        <w:jc w:val="center"/>
        <w:rPr>
          <w:sz w:val="28"/>
          <w:szCs w:val="28"/>
        </w:rPr>
      </w:pPr>
      <w:r w:rsidRPr="007C263A">
        <w:rPr>
          <w:b/>
          <w:sz w:val="28"/>
          <w:szCs w:val="28"/>
        </w:rPr>
        <w:t>Практическая работа №20</w:t>
      </w:r>
    </w:p>
    <w:p w:rsidR="007C263A" w:rsidRPr="007C263A" w:rsidRDefault="007C263A" w:rsidP="007C263A">
      <w:pPr>
        <w:jc w:val="center"/>
        <w:rPr>
          <w:sz w:val="28"/>
          <w:szCs w:val="28"/>
        </w:rPr>
      </w:pPr>
      <w:r w:rsidRPr="007C263A">
        <w:rPr>
          <w:sz w:val="28"/>
          <w:szCs w:val="28"/>
        </w:rPr>
        <w:t>ИЗУЧЕНИЕ ЗАКОНО</w:t>
      </w:r>
      <w:r>
        <w:rPr>
          <w:sz w:val="28"/>
          <w:szCs w:val="28"/>
        </w:rPr>
        <w:t>В ОТРАЖЕНИЯ И ПРЕЛОМЛЕНИЯ СВЕТА</w:t>
      </w:r>
    </w:p>
    <w:p w:rsidR="005F6C69" w:rsidRDefault="005F6C69" w:rsidP="000D6ECB">
      <w:pPr>
        <w:jc w:val="both"/>
        <w:rPr>
          <w:sz w:val="28"/>
        </w:rPr>
      </w:pPr>
    </w:p>
    <w:p w:rsidR="007C263A" w:rsidRDefault="007C263A" w:rsidP="007C263A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7C263A" w:rsidRDefault="007C263A" w:rsidP="007C263A">
      <w:pPr>
        <w:rPr>
          <w:b/>
          <w:sz w:val="28"/>
        </w:rPr>
      </w:pPr>
    </w:p>
    <w:p w:rsidR="00F96DA6" w:rsidRPr="00F96DA6" w:rsidRDefault="00F96DA6" w:rsidP="00D3602B">
      <w:pPr>
        <w:jc w:val="both"/>
        <w:rPr>
          <w:b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Угол между падающим лучом и плоским зеркалом равен 38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Чему будет равен угол между падающим и отраженным лучами?</w:t>
      </w:r>
      <w:proofErr w:type="gramEnd"/>
    </w:p>
    <w:p w:rsidR="00F96DA6" w:rsidRDefault="00F96DA6" w:rsidP="00D3602B">
      <w:pPr>
        <w:jc w:val="both"/>
        <w:rPr>
          <w:b/>
          <w:sz w:val="28"/>
          <w:szCs w:val="28"/>
        </w:rPr>
      </w:pPr>
    </w:p>
    <w:p w:rsidR="002A2EDA" w:rsidRPr="002A2EDA" w:rsidRDefault="002A2EDA" w:rsidP="00D3602B">
      <w:pPr>
        <w:jc w:val="both"/>
        <w:rPr>
          <w:b/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Как изменится угол между </w:t>
      </w:r>
      <w:proofErr w:type="gramStart"/>
      <w:r>
        <w:rPr>
          <w:sz w:val="28"/>
          <w:szCs w:val="28"/>
        </w:rPr>
        <w:t>падающим</w:t>
      </w:r>
      <w:proofErr w:type="gramEnd"/>
      <w:r>
        <w:rPr>
          <w:sz w:val="28"/>
          <w:szCs w:val="28"/>
        </w:rPr>
        <w:t xml:space="preserve"> на плоское зеркало и отраженным лучами при увеличении угла падения на 13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?</w:t>
      </w:r>
    </w:p>
    <w:p w:rsidR="002A2EDA" w:rsidRDefault="002A2EDA" w:rsidP="00D3602B">
      <w:pPr>
        <w:jc w:val="both"/>
        <w:rPr>
          <w:b/>
          <w:sz w:val="28"/>
          <w:szCs w:val="28"/>
        </w:rPr>
      </w:pPr>
    </w:p>
    <w:p w:rsidR="00D3602B" w:rsidRDefault="007C263A" w:rsidP="00D3602B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2A2EDA">
        <w:rPr>
          <w:b/>
          <w:sz w:val="28"/>
          <w:szCs w:val="28"/>
        </w:rPr>
        <w:t>3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D3602B" w:rsidRPr="00D3602B">
        <w:rPr>
          <w:sz w:val="28"/>
          <w:szCs w:val="28"/>
        </w:rPr>
        <w:t xml:space="preserve">Луч света падает на плоскопараллельную стеклянную пластину. На границе раздела воздух-стекло луч света испытывает преломление и частичное отражение. </w:t>
      </w:r>
      <w:r w:rsidR="00D3602B">
        <w:rPr>
          <w:sz w:val="28"/>
          <w:szCs w:val="28"/>
        </w:rPr>
        <w:t>Определить:</w:t>
      </w:r>
    </w:p>
    <w:p w:rsidR="007C263A" w:rsidRPr="00D3602B" w:rsidRDefault="00D3602B" w:rsidP="00D3602B">
      <w:pPr>
        <w:pStyle w:val="a7"/>
        <w:numPr>
          <w:ilvl w:val="0"/>
          <w:numId w:val="29"/>
        </w:numPr>
        <w:jc w:val="both"/>
        <w:rPr>
          <w:rFonts w:ascii="Times New Roman" w:hAnsi="Times New Roman"/>
          <w:sz w:val="28"/>
          <w:szCs w:val="28"/>
        </w:rPr>
      </w:pPr>
      <w:r w:rsidRPr="00D3602B">
        <w:rPr>
          <w:rFonts w:ascii="Times New Roman" w:hAnsi="Times New Roman"/>
          <w:sz w:val="28"/>
          <w:szCs w:val="28"/>
        </w:rPr>
        <w:t>Чему равен угол преломления луча света, если угол между отраженным и преломленным лучами составляет 110</w:t>
      </w:r>
      <w:r w:rsidRPr="00D3602B">
        <w:rPr>
          <w:rFonts w:ascii="Times New Roman" w:hAnsi="Times New Roman"/>
          <w:sz w:val="28"/>
          <w:szCs w:val="28"/>
          <w:vertAlign w:val="superscript"/>
        </w:rPr>
        <w:t>0</w:t>
      </w:r>
      <w:r w:rsidRPr="00D3602B">
        <w:rPr>
          <w:rFonts w:ascii="Times New Roman" w:hAnsi="Times New Roman"/>
          <w:sz w:val="28"/>
          <w:szCs w:val="28"/>
        </w:rPr>
        <w:t>, а угол падения составляет 4</w:t>
      </w:r>
      <w:r w:rsidR="00C92531">
        <w:rPr>
          <w:rFonts w:ascii="Times New Roman" w:hAnsi="Times New Roman"/>
          <w:sz w:val="28"/>
          <w:szCs w:val="28"/>
        </w:rPr>
        <w:t>5</w:t>
      </w:r>
      <w:r w:rsidRPr="00D3602B">
        <w:rPr>
          <w:rFonts w:ascii="Times New Roman" w:hAnsi="Times New Roman"/>
          <w:sz w:val="28"/>
          <w:szCs w:val="28"/>
          <w:vertAlign w:val="superscript"/>
        </w:rPr>
        <w:t>0</w:t>
      </w:r>
      <w:r w:rsidRPr="00D3602B">
        <w:rPr>
          <w:rFonts w:ascii="Times New Roman" w:hAnsi="Times New Roman"/>
          <w:sz w:val="28"/>
          <w:szCs w:val="28"/>
        </w:rPr>
        <w:t>;</w:t>
      </w:r>
    </w:p>
    <w:p w:rsidR="00D3602B" w:rsidRPr="00D3602B" w:rsidRDefault="00D3602B" w:rsidP="00D3602B">
      <w:pPr>
        <w:pStyle w:val="a7"/>
        <w:numPr>
          <w:ilvl w:val="0"/>
          <w:numId w:val="29"/>
        </w:numPr>
        <w:jc w:val="both"/>
        <w:rPr>
          <w:sz w:val="28"/>
        </w:rPr>
      </w:pPr>
      <w:r w:rsidRPr="00D3602B">
        <w:rPr>
          <w:rFonts w:ascii="Times New Roman" w:hAnsi="Times New Roman"/>
          <w:sz w:val="28"/>
        </w:rPr>
        <w:t>Чему равен угол падения луча света, если угол между отраженным и преломленным лучами составляет 115</w:t>
      </w:r>
      <w:r w:rsidRPr="00D3602B">
        <w:rPr>
          <w:rFonts w:ascii="Times New Roman" w:hAnsi="Times New Roman"/>
          <w:sz w:val="28"/>
          <w:vertAlign w:val="superscript"/>
        </w:rPr>
        <w:t>0</w:t>
      </w:r>
      <w:r w:rsidRPr="00D3602B">
        <w:rPr>
          <w:rFonts w:ascii="Times New Roman" w:hAnsi="Times New Roman"/>
          <w:sz w:val="28"/>
        </w:rPr>
        <w:t>, а угол преломления составляет 30</w:t>
      </w:r>
      <w:r w:rsidRPr="00D3602B">
        <w:rPr>
          <w:rFonts w:ascii="Times New Roman" w:hAnsi="Times New Roman"/>
          <w:sz w:val="28"/>
          <w:vertAlign w:val="superscript"/>
        </w:rPr>
        <w:t>0</w:t>
      </w:r>
      <w:r w:rsidRPr="00D3602B">
        <w:rPr>
          <w:rFonts w:ascii="Times New Roman" w:hAnsi="Times New Roman"/>
          <w:sz w:val="28"/>
        </w:rPr>
        <w:t>.</w:t>
      </w:r>
    </w:p>
    <w:p w:rsidR="00C92531" w:rsidRDefault="00D3602B" w:rsidP="00D3602B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="002A2EDA">
        <w:rPr>
          <w:b/>
          <w:sz w:val="28"/>
          <w:szCs w:val="28"/>
        </w:rPr>
        <w:t>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C92531">
        <w:rPr>
          <w:sz w:val="28"/>
          <w:szCs w:val="28"/>
        </w:rPr>
        <w:t>Тонкий пучок света направлен в воздухе на поверхность некоторой жидкости под углом падения 40</w:t>
      </w:r>
      <w:r w:rsidR="00C92531">
        <w:rPr>
          <w:sz w:val="28"/>
          <w:szCs w:val="28"/>
          <w:vertAlign w:val="superscript"/>
        </w:rPr>
        <w:t>0</w:t>
      </w:r>
      <w:r w:rsidR="00C92531">
        <w:rPr>
          <w:sz w:val="28"/>
          <w:szCs w:val="28"/>
        </w:rPr>
        <w:t>. Угол преломления при этом равен 24</w:t>
      </w:r>
      <w:r w:rsidR="00C92531">
        <w:rPr>
          <w:sz w:val="28"/>
          <w:szCs w:val="28"/>
          <w:vertAlign w:val="superscript"/>
        </w:rPr>
        <w:t>0</w:t>
      </w:r>
      <w:r w:rsidR="00C92531">
        <w:rPr>
          <w:sz w:val="28"/>
          <w:szCs w:val="28"/>
        </w:rPr>
        <w:t>. Каков будет угол преломления при угле падения 80</w:t>
      </w:r>
      <w:r w:rsidR="00C92531">
        <w:rPr>
          <w:sz w:val="28"/>
          <w:szCs w:val="28"/>
          <w:vertAlign w:val="superscript"/>
        </w:rPr>
        <w:t>0</w:t>
      </w:r>
      <w:r w:rsidR="00C92531">
        <w:rPr>
          <w:sz w:val="28"/>
          <w:szCs w:val="28"/>
        </w:rPr>
        <w:t>?</w:t>
      </w:r>
    </w:p>
    <w:p w:rsidR="00C052B7" w:rsidRDefault="00C052B7" w:rsidP="00D3602B">
      <w:pPr>
        <w:jc w:val="both"/>
        <w:rPr>
          <w:sz w:val="28"/>
          <w:szCs w:val="28"/>
        </w:rPr>
      </w:pPr>
    </w:p>
    <w:p w:rsidR="002A2EDA" w:rsidRPr="002A2EDA" w:rsidRDefault="002A2EDA" w:rsidP="00D3602B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5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Определите скорость света в среде, если при переходе света из вакуума в данную среду при угле падения 60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 угол преломления составил 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 Скорость света в вакууме 3·10</w:t>
      </w:r>
      <w:r>
        <w:rPr>
          <w:sz w:val="28"/>
          <w:szCs w:val="28"/>
          <w:vertAlign w:val="superscript"/>
        </w:rPr>
        <w:t>8</w:t>
      </w:r>
      <w:r>
        <w:rPr>
          <w:sz w:val="28"/>
          <w:szCs w:val="28"/>
        </w:rPr>
        <w:t xml:space="preserve"> м/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</w:t>
      </w:r>
    </w:p>
    <w:p w:rsidR="00F96DA6" w:rsidRPr="00537A99" w:rsidRDefault="00F96DA6" w:rsidP="007C263A">
      <w:pPr>
        <w:pStyle w:val="a7"/>
        <w:ind w:left="0"/>
        <w:rPr>
          <w:rFonts w:ascii="Times New Roman" w:hAnsi="Times New Roman"/>
          <w:b/>
          <w:sz w:val="28"/>
        </w:rPr>
      </w:pPr>
    </w:p>
    <w:p w:rsidR="002A2EDA" w:rsidRDefault="00537A99" w:rsidP="009B0CA2">
      <w:pPr>
        <w:pStyle w:val="a7"/>
        <w:ind w:left="0"/>
        <w:jc w:val="both"/>
        <w:rPr>
          <w:rFonts w:ascii="Times New Roman" w:hAnsi="Times New Roman"/>
          <w:sz w:val="28"/>
        </w:rPr>
      </w:pPr>
      <w:r w:rsidRPr="00537A99">
        <w:rPr>
          <w:rFonts w:ascii="Times New Roman" w:hAnsi="Times New Roman"/>
          <w:b/>
          <w:sz w:val="28"/>
        </w:rPr>
        <w:t xml:space="preserve">Задание </w:t>
      </w:r>
      <w:r>
        <w:rPr>
          <w:rFonts w:ascii="Times New Roman" w:hAnsi="Times New Roman"/>
          <w:b/>
          <w:sz w:val="28"/>
        </w:rPr>
        <w:t>6</w:t>
      </w:r>
      <w:r w:rsidRPr="00537A99">
        <w:rPr>
          <w:rFonts w:ascii="Times New Roman" w:hAnsi="Times New Roman"/>
          <w:b/>
          <w:sz w:val="28"/>
        </w:rPr>
        <w:t>.</w:t>
      </w:r>
      <w:r w:rsidRPr="00537A99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На горизонтальном дне озера глубиной 2,5 м лежит плоское зеркало. На каком расстоянии от места вхождения луча в воду этот луч снова выйдет на поверхность воды после отражения от зеркала? Угол падения луча 45</w:t>
      </w:r>
      <w:r>
        <w:rPr>
          <w:rFonts w:ascii="Times New Roman" w:hAnsi="Times New Roman"/>
          <w:sz w:val="28"/>
          <w:vertAlign w:val="superscript"/>
        </w:rPr>
        <w:t>0</w:t>
      </w:r>
      <w:r w:rsidR="009B0CA2">
        <w:rPr>
          <w:rFonts w:ascii="Times New Roman" w:hAnsi="Times New Roman"/>
          <w:sz w:val="28"/>
        </w:rPr>
        <w:t>.</w:t>
      </w:r>
    </w:p>
    <w:p w:rsidR="00A47F7D" w:rsidRPr="00A47F7D" w:rsidRDefault="00A47F7D" w:rsidP="009B0CA2">
      <w:pPr>
        <w:pStyle w:val="a7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Задание 7. </w:t>
      </w:r>
      <w:r w:rsidRPr="00A47F7D">
        <w:rPr>
          <w:rFonts w:ascii="Times New Roman" w:hAnsi="Times New Roman"/>
          <w:sz w:val="28"/>
        </w:rPr>
        <w:t>Синус</w:t>
      </w:r>
      <w:r>
        <w:rPr>
          <w:rFonts w:ascii="Times New Roman" w:hAnsi="Times New Roman"/>
          <w:sz w:val="28"/>
        </w:rPr>
        <w:t xml:space="preserve"> предельного угла полного внутреннего отражения на границе стекло-воздух равен 8/13. Определите, чему равен абсолютный показатель преломления стекла.</w:t>
      </w:r>
    </w:p>
    <w:p w:rsidR="00A47F7D" w:rsidRDefault="00A47F7D" w:rsidP="009B0CA2">
      <w:pPr>
        <w:pStyle w:val="a7"/>
        <w:ind w:left="0"/>
        <w:jc w:val="both"/>
        <w:rPr>
          <w:rFonts w:ascii="Times New Roman" w:hAnsi="Times New Roman"/>
          <w:sz w:val="28"/>
        </w:rPr>
      </w:pPr>
    </w:p>
    <w:p w:rsidR="007C263A" w:rsidRPr="00EF1C9A" w:rsidRDefault="007C263A" w:rsidP="007C263A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7C263A" w:rsidRPr="00EF1C9A" w:rsidRDefault="007C263A" w:rsidP="007C263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7C263A" w:rsidRPr="00EF1C9A" w:rsidRDefault="007C263A" w:rsidP="007C263A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90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7C263A" w:rsidRDefault="007C263A" w:rsidP="007C263A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997CAB" w:rsidRDefault="00997CAB" w:rsidP="007C263A">
      <w:pPr>
        <w:rPr>
          <w:sz w:val="28"/>
        </w:rPr>
      </w:pPr>
    </w:p>
    <w:p w:rsidR="00997CAB" w:rsidRDefault="00997CAB" w:rsidP="007C263A">
      <w:pPr>
        <w:rPr>
          <w:sz w:val="28"/>
        </w:rPr>
      </w:pPr>
    </w:p>
    <w:p w:rsidR="00997CAB" w:rsidRPr="007C263A" w:rsidRDefault="00997CAB" w:rsidP="00997CAB">
      <w:pPr>
        <w:pStyle w:val="af7"/>
        <w:jc w:val="center"/>
        <w:rPr>
          <w:sz w:val="28"/>
          <w:szCs w:val="28"/>
        </w:rPr>
      </w:pPr>
      <w:r w:rsidRPr="007C263A">
        <w:rPr>
          <w:b/>
          <w:sz w:val="28"/>
          <w:szCs w:val="28"/>
        </w:rPr>
        <w:t>Практическая работа №2</w:t>
      </w:r>
      <w:r>
        <w:rPr>
          <w:b/>
          <w:sz w:val="28"/>
          <w:szCs w:val="28"/>
        </w:rPr>
        <w:t>1</w:t>
      </w:r>
    </w:p>
    <w:p w:rsidR="00997CAB" w:rsidRPr="007C263A" w:rsidRDefault="00997CAB" w:rsidP="00997CAB">
      <w:pPr>
        <w:jc w:val="center"/>
        <w:rPr>
          <w:sz w:val="28"/>
          <w:szCs w:val="28"/>
        </w:rPr>
      </w:pPr>
      <w:r>
        <w:rPr>
          <w:sz w:val="28"/>
          <w:szCs w:val="28"/>
        </w:rPr>
        <w:t>ЗАКОН РАДИОАКТИВНОГО РАСПАДА</w:t>
      </w:r>
    </w:p>
    <w:p w:rsidR="00997CAB" w:rsidRDefault="00997CAB" w:rsidP="00997CAB">
      <w:pPr>
        <w:jc w:val="both"/>
        <w:rPr>
          <w:sz w:val="28"/>
        </w:rPr>
      </w:pPr>
    </w:p>
    <w:p w:rsidR="00997CAB" w:rsidRDefault="00997CAB" w:rsidP="00997CAB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997CAB" w:rsidRDefault="00997CAB" w:rsidP="00997CAB">
      <w:pPr>
        <w:rPr>
          <w:b/>
          <w:sz w:val="28"/>
        </w:rPr>
      </w:pPr>
    </w:p>
    <w:p w:rsidR="00997CAB" w:rsidRDefault="00997CAB" w:rsidP="00997CAB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</w:t>
      </w:r>
      <w:r w:rsidRPr="002879B7">
        <w:rPr>
          <w:b/>
          <w:sz w:val="28"/>
          <w:szCs w:val="28"/>
        </w:rPr>
        <w:t>1.</w:t>
      </w:r>
      <w:r w:rsidRPr="002879B7">
        <w:rPr>
          <w:sz w:val="28"/>
          <w:szCs w:val="28"/>
        </w:rPr>
        <w:t xml:space="preserve"> </w:t>
      </w:r>
      <w:r w:rsidR="00760BEA" w:rsidRPr="00760BEA">
        <w:rPr>
          <w:sz w:val="28"/>
          <w:szCs w:val="28"/>
        </w:rPr>
        <w:t>Имеется 109 атомов радиоактивного изотопа йода, период его полураспада 25 мин. Какое примерно количество ядер изотопа испытает радиоактивный распад за 50 мин?</w:t>
      </w:r>
      <w:r>
        <w:rPr>
          <w:sz w:val="28"/>
          <w:szCs w:val="28"/>
        </w:rPr>
        <w:t xml:space="preserve"> </w:t>
      </w:r>
    </w:p>
    <w:p w:rsidR="00760BEA" w:rsidRDefault="00760BEA" w:rsidP="00997CAB">
      <w:pPr>
        <w:jc w:val="both"/>
        <w:rPr>
          <w:sz w:val="28"/>
          <w:szCs w:val="28"/>
        </w:rPr>
      </w:pPr>
    </w:p>
    <w:p w:rsidR="00D055AE" w:rsidRDefault="00760BEA" w:rsidP="00997CAB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2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результате последовательной серии радиоактивных распадов уран </w:t>
      </w:r>
      <m:oMath>
        <m:sPre>
          <m:sPre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PrePr>
          <m:sub>
            <m:r>
              <w:rPr>
                <w:rFonts w:ascii="Cambria Math" w:hAnsi="Cambria Math"/>
                <w:sz w:val="28"/>
                <w:szCs w:val="28"/>
              </w:rPr>
              <m:t>92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238</m:t>
            </m:r>
          </m:sup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</m:sPre>
      </m:oMath>
      <w:r w:rsidR="00D055AE" w:rsidRPr="00D055AE">
        <w:rPr>
          <w:sz w:val="28"/>
          <w:szCs w:val="28"/>
        </w:rPr>
        <w:t xml:space="preserve"> </w:t>
      </w:r>
      <w:r w:rsidR="00D055AE">
        <w:rPr>
          <w:sz w:val="28"/>
          <w:szCs w:val="28"/>
        </w:rPr>
        <w:t xml:space="preserve">превращается в свинец </w:t>
      </w:r>
      <m:oMath>
        <m:sPre>
          <m:sPre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PrePr>
          <m:sub>
            <m:r>
              <w:rPr>
                <w:rFonts w:ascii="Cambria Math" w:hAnsi="Cambria Math"/>
                <w:sz w:val="28"/>
                <w:szCs w:val="28"/>
              </w:rPr>
              <m:t>82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206</m:t>
            </m:r>
          </m:sup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Pb</m:t>
            </m:r>
          </m:e>
        </m:sPre>
      </m:oMath>
      <w:r w:rsidR="00D055AE" w:rsidRPr="00D055AE">
        <w:rPr>
          <w:sz w:val="28"/>
          <w:szCs w:val="28"/>
        </w:rPr>
        <w:t xml:space="preserve">. </w:t>
      </w:r>
      <w:r w:rsidR="00D055AE">
        <w:rPr>
          <w:sz w:val="28"/>
          <w:szCs w:val="28"/>
        </w:rPr>
        <w:t xml:space="preserve">Сколько </w:t>
      </w:r>
      <w:r w:rsidR="00D055AE">
        <w:rPr>
          <w:sz w:val="28"/>
          <w:szCs w:val="28"/>
          <w:lang w:val="en-US"/>
        </w:rPr>
        <w:t xml:space="preserve">α- </w:t>
      </w:r>
      <w:r w:rsidR="00D055AE">
        <w:rPr>
          <w:sz w:val="28"/>
          <w:szCs w:val="28"/>
        </w:rPr>
        <w:t xml:space="preserve">и </w:t>
      </w:r>
      <w:proofErr w:type="gramStart"/>
      <w:r w:rsidR="00D055AE">
        <w:rPr>
          <w:sz w:val="28"/>
          <w:szCs w:val="28"/>
        </w:rPr>
        <w:t>β-</w:t>
      </w:r>
      <w:proofErr w:type="gramEnd"/>
      <w:r w:rsidR="00D055AE">
        <w:rPr>
          <w:sz w:val="28"/>
          <w:szCs w:val="28"/>
        </w:rPr>
        <w:t>превращений он при этом испытывает?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055AE" w:rsidTr="00D055AE">
        <w:tc>
          <w:tcPr>
            <w:tcW w:w="4785" w:type="dxa"/>
          </w:tcPr>
          <w:p w:rsidR="00D055AE" w:rsidRDefault="00D055AE" w:rsidP="00D055AE">
            <w:pPr>
              <w:jc w:val="both"/>
              <w:rPr>
                <w:b/>
                <w:sz w:val="28"/>
                <w:szCs w:val="28"/>
              </w:rPr>
            </w:pPr>
          </w:p>
          <w:p w:rsidR="00D055AE" w:rsidRPr="00D055AE" w:rsidRDefault="00D055AE" w:rsidP="00D055AE">
            <w:pPr>
              <w:jc w:val="both"/>
              <w:rPr>
                <w:sz w:val="28"/>
              </w:rPr>
            </w:pPr>
            <w:r w:rsidRPr="002879B7">
              <w:rPr>
                <w:b/>
                <w:sz w:val="28"/>
                <w:szCs w:val="28"/>
              </w:rPr>
              <w:t>Задание</w:t>
            </w:r>
            <w:r>
              <w:rPr>
                <w:b/>
                <w:sz w:val="28"/>
                <w:szCs w:val="28"/>
              </w:rPr>
              <w:t xml:space="preserve"> 3</w:t>
            </w:r>
            <w:r w:rsidRPr="002879B7">
              <w:rPr>
                <w:b/>
                <w:sz w:val="28"/>
                <w:szCs w:val="28"/>
              </w:rPr>
              <w:t>.</w:t>
            </w:r>
            <w:r w:rsidRPr="002879B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Дан график зависимости числа распавшихся ядер ртути </w:t>
            </w:r>
            <m:oMath>
              <m:sPre>
                <m:sPre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PrePr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80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190</m:t>
                  </m:r>
                </m:sup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Hg</m:t>
                  </m:r>
                </m:e>
              </m:sPre>
            </m:oMath>
            <w:r>
              <w:rPr>
                <w:sz w:val="28"/>
                <w:szCs w:val="28"/>
              </w:rPr>
              <w:t xml:space="preserve"> от времени. Чему равен период полураспада этого изотопа ртути в минутах?</w:t>
            </w:r>
          </w:p>
          <w:p w:rsidR="00D055AE" w:rsidRDefault="00D055AE" w:rsidP="00997CA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D055AE" w:rsidRDefault="00D055AE" w:rsidP="00997CAB">
            <w:pPr>
              <w:jc w:val="both"/>
              <w:rPr>
                <w:sz w:val="28"/>
                <w:szCs w:val="28"/>
              </w:rPr>
            </w:pPr>
            <w:r>
              <w:object w:dxaOrig="4965" w:dyaOrig="3960">
                <v:shape id="_x0000_i1055" type="#_x0000_t75" style="width:227.15pt;height:181.25pt" o:ole="">
                  <v:imagedata r:id="rId87" o:title=""/>
                </v:shape>
                <o:OLEObject Type="Embed" ProgID="PBrush" ShapeID="_x0000_i1055" DrawAspect="Content" ObjectID="_1581254250" r:id="rId88"/>
              </w:object>
            </w:r>
          </w:p>
        </w:tc>
      </w:tr>
    </w:tbl>
    <w:p w:rsidR="00D055AE" w:rsidRDefault="00D055AE" w:rsidP="00997CAB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4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Период полураспада радия </w:t>
      </w:r>
      <w:r w:rsidRPr="00D055A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T</w:t>
      </w:r>
      <w:r w:rsidRPr="00D055AE">
        <w:rPr>
          <w:sz w:val="28"/>
          <w:szCs w:val="28"/>
        </w:rPr>
        <w:t>=1600</w:t>
      </w:r>
      <w:r>
        <w:rPr>
          <w:sz w:val="28"/>
          <w:szCs w:val="28"/>
        </w:rPr>
        <w:t xml:space="preserve"> лет. Через какое время число его атомов уменьшится:</w:t>
      </w:r>
    </w:p>
    <w:p w:rsidR="00D055AE" w:rsidRPr="00D055AE" w:rsidRDefault="00D055AE" w:rsidP="00D055AE">
      <w:pPr>
        <w:pStyle w:val="a7"/>
        <w:numPr>
          <w:ilvl w:val="0"/>
          <w:numId w:val="31"/>
        </w:numPr>
        <w:jc w:val="both"/>
        <w:rPr>
          <w:rFonts w:ascii="Times New Roman" w:hAnsi="Times New Roman"/>
          <w:sz w:val="28"/>
          <w:szCs w:val="28"/>
        </w:rPr>
      </w:pPr>
      <w:r w:rsidRPr="00D055AE">
        <w:rPr>
          <w:rFonts w:ascii="Times New Roman" w:hAnsi="Times New Roman"/>
          <w:sz w:val="28"/>
          <w:szCs w:val="28"/>
        </w:rPr>
        <w:t>в два раза;</w:t>
      </w:r>
    </w:p>
    <w:p w:rsidR="00D055AE" w:rsidRDefault="00D055AE" w:rsidP="00D055AE">
      <w:pPr>
        <w:pStyle w:val="a7"/>
        <w:numPr>
          <w:ilvl w:val="0"/>
          <w:numId w:val="31"/>
        </w:numPr>
        <w:jc w:val="both"/>
        <w:rPr>
          <w:rFonts w:ascii="Times New Roman" w:hAnsi="Times New Roman"/>
          <w:sz w:val="28"/>
          <w:szCs w:val="28"/>
        </w:rPr>
      </w:pPr>
      <w:r w:rsidRPr="00D055AE">
        <w:rPr>
          <w:rFonts w:ascii="Times New Roman" w:hAnsi="Times New Roman"/>
          <w:sz w:val="28"/>
          <w:szCs w:val="28"/>
        </w:rPr>
        <w:t>в четыре раза?</w:t>
      </w:r>
    </w:p>
    <w:p w:rsidR="00D055AE" w:rsidRPr="00D055AE" w:rsidRDefault="00D055AE" w:rsidP="00D055AE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5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 w:rsidR="00E31405">
        <w:rPr>
          <w:sz w:val="28"/>
          <w:szCs w:val="28"/>
        </w:rPr>
        <w:t>Количество радиоактивных атомов за 36 суток уменьшилось в 8 раз. Определите период полураспада этого химического элемента.</w:t>
      </w:r>
    </w:p>
    <w:p w:rsidR="00D055AE" w:rsidRDefault="00D055AE" w:rsidP="00997CAB">
      <w:pPr>
        <w:jc w:val="both"/>
        <w:rPr>
          <w:sz w:val="28"/>
          <w:szCs w:val="28"/>
        </w:rPr>
      </w:pPr>
    </w:p>
    <w:p w:rsidR="00CB4E91" w:rsidRDefault="00CB4E91" w:rsidP="00997CAB">
      <w:pPr>
        <w:jc w:val="both"/>
        <w:rPr>
          <w:sz w:val="28"/>
          <w:szCs w:val="28"/>
        </w:rPr>
      </w:pPr>
      <w:r w:rsidRPr="002879B7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6</w:t>
      </w:r>
      <w:r w:rsidRPr="002879B7">
        <w:rPr>
          <w:b/>
          <w:sz w:val="28"/>
          <w:szCs w:val="28"/>
        </w:rPr>
        <w:t>.</w:t>
      </w:r>
      <w:r w:rsidRPr="002879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начальный момент времени было 2400 атомных  ядер изотопа с периодом полураспада 5 мин. Сколько ядер этого изотоп останется не распавшимися </w:t>
      </w:r>
      <w:proofErr w:type="gramStart"/>
      <w:r>
        <w:rPr>
          <w:sz w:val="28"/>
          <w:szCs w:val="28"/>
        </w:rPr>
        <w:t>через</w:t>
      </w:r>
      <w:proofErr w:type="gramEnd"/>
      <w:r>
        <w:rPr>
          <w:sz w:val="28"/>
          <w:szCs w:val="28"/>
        </w:rPr>
        <w:t>:</w:t>
      </w:r>
    </w:p>
    <w:p w:rsidR="00CB4E91" w:rsidRPr="00CB4E91" w:rsidRDefault="00CB4E91" w:rsidP="00CB4E91">
      <w:pPr>
        <w:pStyle w:val="a7"/>
        <w:numPr>
          <w:ilvl w:val="0"/>
          <w:numId w:val="32"/>
        </w:numPr>
        <w:jc w:val="both"/>
        <w:rPr>
          <w:rFonts w:ascii="Times New Roman" w:hAnsi="Times New Roman"/>
          <w:sz w:val="28"/>
          <w:szCs w:val="28"/>
        </w:rPr>
      </w:pPr>
      <w:r w:rsidRPr="00CB4E91">
        <w:rPr>
          <w:rFonts w:ascii="Times New Roman" w:hAnsi="Times New Roman"/>
          <w:sz w:val="28"/>
          <w:szCs w:val="28"/>
        </w:rPr>
        <w:t>10 мин;</w:t>
      </w:r>
    </w:p>
    <w:p w:rsidR="00CB4E91" w:rsidRPr="00CB4E91" w:rsidRDefault="00CB4E91" w:rsidP="00CB4E91">
      <w:pPr>
        <w:pStyle w:val="a7"/>
        <w:numPr>
          <w:ilvl w:val="0"/>
          <w:numId w:val="32"/>
        </w:numPr>
        <w:jc w:val="both"/>
        <w:rPr>
          <w:rFonts w:ascii="Times New Roman" w:hAnsi="Times New Roman"/>
          <w:sz w:val="28"/>
          <w:szCs w:val="28"/>
        </w:rPr>
      </w:pPr>
      <w:r w:rsidRPr="00CB4E91">
        <w:rPr>
          <w:rFonts w:ascii="Times New Roman" w:hAnsi="Times New Roman"/>
          <w:sz w:val="28"/>
          <w:szCs w:val="28"/>
        </w:rPr>
        <w:t>15 мин?</w:t>
      </w:r>
    </w:p>
    <w:p w:rsidR="00997CAB" w:rsidRDefault="00997CAB" w:rsidP="00997CAB">
      <w:pPr>
        <w:pStyle w:val="a7"/>
        <w:ind w:left="0"/>
        <w:jc w:val="both"/>
        <w:rPr>
          <w:rFonts w:ascii="Times New Roman" w:hAnsi="Times New Roman"/>
          <w:sz w:val="28"/>
        </w:rPr>
      </w:pPr>
    </w:p>
    <w:p w:rsidR="00997CAB" w:rsidRPr="00EF1C9A" w:rsidRDefault="00997CAB" w:rsidP="00997CAB">
      <w:pPr>
        <w:pStyle w:val="a7"/>
        <w:ind w:left="0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997CAB" w:rsidRPr="00EF1C9A" w:rsidRDefault="00997CAB" w:rsidP="00997CAB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>1. Место (время) выполнения задания: задание выполняется в  аудитории во время занятия</w:t>
      </w:r>
      <w:r>
        <w:rPr>
          <w:rFonts w:ascii="Times New Roman" w:hAnsi="Times New Roman"/>
          <w:sz w:val="28"/>
        </w:rPr>
        <w:t>.</w:t>
      </w:r>
    </w:p>
    <w:p w:rsidR="00997CAB" w:rsidRPr="00EF1C9A" w:rsidRDefault="00997CAB" w:rsidP="00997CAB">
      <w:pPr>
        <w:pStyle w:val="a7"/>
        <w:ind w:left="0"/>
        <w:rPr>
          <w:rFonts w:ascii="Times New Roman" w:hAnsi="Times New Roman"/>
          <w:sz w:val="28"/>
        </w:rPr>
      </w:pPr>
      <w:r w:rsidRPr="00EF1C9A">
        <w:rPr>
          <w:rFonts w:ascii="Times New Roman" w:hAnsi="Times New Roman"/>
          <w:sz w:val="28"/>
        </w:rPr>
        <w:t xml:space="preserve">2. Максимальное время выполнения задания: </w:t>
      </w:r>
      <w:r>
        <w:rPr>
          <w:rFonts w:ascii="Times New Roman" w:hAnsi="Times New Roman"/>
          <w:sz w:val="28"/>
          <w:u w:val="single"/>
        </w:rPr>
        <w:t>90</w:t>
      </w:r>
      <w:r w:rsidRPr="00EF1C9A">
        <w:rPr>
          <w:rFonts w:ascii="Times New Roman" w:hAnsi="Times New Roman"/>
          <w:sz w:val="28"/>
        </w:rPr>
        <w:t xml:space="preserve"> мин.</w:t>
      </w:r>
    </w:p>
    <w:p w:rsidR="00997CAB" w:rsidRDefault="00997CAB" w:rsidP="00997CAB">
      <w:pPr>
        <w:rPr>
          <w:sz w:val="28"/>
        </w:rPr>
      </w:pPr>
      <w:r w:rsidRPr="00EF1C9A">
        <w:rPr>
          <w:sz w:val="28"/>
        </w:rPr>
        <w:t xml:space="preserve">3. Вы можете воспользоваться </w:t>
      </w:r>
      <w:r>
        <w:rPr>
          <w:sz w:val="28"/>
        </w:rPr>
        <w:t>конспектом лекций, учебником.</w:t>
      </w:r>
    </w:p>
    <w:p w:rsidR="00997CAB" w:rsidRDefault="00997CAB" w:rsidP="007C263A">
      <w:pPr>
        <w:rPr>
          <w:sz w:val="28"/>
        </w:rPr>
      </w:pPr>
    </w:p>
    <w:p w:rsidR="001C2E2E" w:rsidRDefault="001C2E2E" w:rsidP="001C2E2E">
      <w:pPr>
        <w:ind w:left="284"/>
        <w:rPr>
          <w:sz w:val="28"/>
        </w:rPr>
      </w:pPr>
    </w:p>
    <w:p w:rsidR="007C263A" w:rsidRDefault="007C263A" w:rsidP="001C2E2E">
      <w:pPr>
        <w:ind w:left="284"/>
        <w:rPr>
          <w:sz w:val="28"/>
        </w:rPr>
      </w:pPr>
    </w:p>
    <w:p w:rsidR="001C2E2E" w:rsidRPr="00505F0E" w:rsidRDefault="001C2E2E" w:rsidP="001C2E2E">
      <w:pPr>
        <w:pStyle w:val="2"/>
        <w:spacing w:before="0" w:after="0"/>
        <w:jc w:val="both"/>
        <w:rPr>
          <w:rFonts w:ascii="Times New Roman" w:hAnsi="Times New Roman"/>
          <w:i w:val="0"/>
        </w:rPr>
      </w:pPr>
      <w:r w:rsidRPr="008348D3">
        <w:rPr>
          <w:rFonts w:ascii="Times New Roman" w:hAnsi="Times New Roman"/>
          <w:i w:val="0"/>
        </w:rPr>
        <w:t>2.</w:t>
      </w:r>
      <w:r>
        <w:rPr>
          <w:rFonts w:ascii="Times New Roman" w:hAnsi="Times New Roman"/>
          <w:i w:val="0"/>
        </w:rPr>
        <w:t>2</w:t>
      </w:r>
      <w:r w:rsidRPr="008348D3">
        <w:rPr>
          <w:rFonts w:ascii="Times New Roman" w:hAnsi="Times New Roman"/>
          <w:i w:val="0"/>
        </w:rPr>
        <w:t xml:space="preserve">. Задания </w:t>
      </w:r>
      <w:r w:rsidRPr="00505F0E">
        <w:rPr>
          <w:rFonts w:ascii="Times New Roman" w:hAnsi="Times New Roman"/>
          <w:i w:val="0"/>
        </w:rPr>
        <w:t xml:space="preserve">для проведения промежуточного контроля в форме итоговой </w:t>
      </w:r>
      <w:r w:rsidR="00661ADD">
        <w:rPr>
          <w:rFonts w:ascii="Times New Roman" w:hAnsi="Times New Roman"/>
          <w:i w:val="0"/>
        </w:rPr>
        <w:t>контрол</w:t>
      </w:r>
      <w:r w:rsidR="009B51E2">
        <w:rPr>
          <w:rFonts w:ascii="Times New Roman" w:hAnsi="Times New Roman"/>
          <w:i w:val="0"/>
        </w:rPr>
        <w:t>ьной</w:t>
      </w:r>
      <w:r w:rsidRPr="00505F0E">
        <w:rPr>
          <w:rFonts w:ascii="Times New Roman" w:hAnsi="Times New Roman"/>
          <w:i w:val="0"/>
        </w:rPr>
        <w:t xml:space="preserve"> работы</w:t>
      </w:r>
      <w:r>
        <w:rPr>
          <w:rFonts w:ascii="Times New Roman" w:hAnsi="Times New Roman"/>
          <w:i w:val="0"/>
        </w:rPr>
        <w:t>.</w:t>
      </w:r>
    </w:p>
    <w:p w:rsidR="001C2E2E" w:rsidRPr="00505F0E" w:rsidRDefault="001C2E2E" w:rsidP="001C2E2E"/>
    <w:p w:rsidR="001C2E2E" w:rsidRPr="009D3334" w:rsidRDefault="001C2E2E" w:rsidP="001C2E2E">
      <w:pPr>
        <w:jc w:val="center"/>
        <w:rPr>
          <w:b/>
          <w:sz w:val="28"/>
        </w:rPr>
      </w:pPr>
      <w:r>
        <w:rPr>
          <w:b/>
          <w:sz w:val="28"/>
        </w:rPr>
        <w:t xml:space="preserve">Итоговая </w:t>
      </w:r>
      <w:r w:rsidR="00661ADD">
        <w:rPr>
          <w:b/>
          <w:sz w:val="28"/>
        </w:rPr>
        <w:t>контрольная</w:t>
      </w:r>
      <w:r>
        <w:rPr>
          <w:b/>
          <w:sz w:val="28"/>
        </w:rPr>
        <w:t xml:space="preserve"> работа</w:t>
      </w:r>
    </w:p>
    <w:p w:rsidR="001C2E2E" w:rsidRDefault="001C2E2E" w:rsidP="001C2E2E">
      <w:pPr>
        <w:rPr>
          <w:b/>
          <w:sz w:val="28"/>
        </w:rPr>
      </w:pPr>
      <w:r>
        <w:rPr>
          <w:b/>
          <w:sz w:val="28"/>
        </w:rPr>
        <w:t>Текст задания</w:t>
      </w:r>
    </w:p>
    <w:p w:rsidR="002144E2" w:rsidRDefault="002144E2" w:rsidP="002144E2">
      <w:pPr>
        <w:rPr>
          <w:b/>
          <w:sz w:val="28"/>
          <w:u w:val="single"/>
        </w:rPr>
      </w:pPr>
    </w:p>
    <w:p w:rsidR="00F029E8" w:rsidRPr="001B767B" w:rsidRDefault="00F029E8" w:rsidP="00F029E8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  <w:r w:rsidRPr="001B767B">
        <w:rPr>
          <w:rFonts w:ascii="Times New Roman" w:hAnsi="Times New Roman"/>
          <w:b/>
          <w:sz w:val="28"/>
          <w:szCs w:val="28"/>
        </w:rPr>
        <w:t>Вариант 1</w:t>
      </w:r>
    </w:p>
    <w:p w:rsidR="00F029E8" w:rsidRPr="001E6B9A" w:rsidRDefault="00F029E8" w:rsidP="00F029E8">
      <w:pPr>
        <w:jc w:val="both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1.</w:t>
      </w:r>
      <w:r w:rsidRPr="001E6B9A">
        <w:rPr>
          <w:sz w:val="26"/>
          <w:szCs w:val="26"/>
        </w:rPr>
        <w:t xml:space="preserve"> Расставьте единицы измерения силы по возрастанию:</w:t>
      </w:r>
    </w:p>
    <w:p w:rsidR="00F029E8" w:rsidRPr="001E6B9A" w:rsidRDefault="00F029E8" w:rsidP="00F029E8">
      <w:pPr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кН,   </w:t>
      </w:r>
      <w:proofErr w:type="spellStart"/>
      <w:r>
        <w:rPr>
          <w:sz w:val="26"/>
          <w:szCs w:val="26"/>
        </w:rPr>
        <w:t>мкН</w:t>
      </w:r>
      <w:proofErr w:type="spellEnd"/>
      <w:r>
        <w:rPr>
          <w:sz w:val="26"/>
          <w:szCs w:val="26"/>
        </w:rPr>
        <w:t>,   Н,   Г</w:t>
      </w:r>
      <w:r w:rsidRPr="001E6B9A">
        <w:rPr>
          <w:sz w:val="26"/>
          <w:szCs w:val="26"/>
        </w:rPr>
        <w:t>Н,    мН</w:t>
      </w:r>
    </w:p>
    <w:p w:rsidR="00F029E8" w:rsidRPr="001E6B9A" w:rsidRDefault="00F029E8" w:rsidP="00F029E8">
      <w:pPr>
        <w:jc w:val="both"/>
        <w:rPr>
          <w:sz w:val="26"/>
          <w:szCs w:val="26"/>
        </w:rPr>
      </w:pPr>
      <w:r w:rsidRPr="001E6B9A">
        <w:rPr>
          <w:sz w:val="26"/>
          <w:szCs w:val="26"/>
        </w:rPr>
        <w:lastRenderedPageBreak/>
        <w:t>Ответ: _______________________________________</w:t>
      </w:r>
    </w:p>
    <w:p w:rsidR="00F029E8" w:rsidRPr="001E6B9A" w:rsidRDefault="00F029E8" w:rsidP="00F029E8">
      <w:pPr>
        <w:spacing w:before="240"/>
        <w:jc w:val="both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2.</w:t>
      </w:r>
      <w:r w:rsidRPr="001E6B9A">
        <w:rPr>
          <w:sz w:val="26"/>
          <w:szCs w:val="26"/>
        </w:rPr>
        <w:t xml:space="preserve"> К производным единицам измерения физических величин относится: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029E8" w:rsidRPr="001E6B9A" w:rsidTr="00F029E8"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>А) Кандела</w:t>
            </w:r>
          </w:p>
        </w:tc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>В) Кельвин</w:t>
            </w:r>
          </w:p>
        </w:tc>
        <w:tc>
          <w:tcPr>
            <w:tcW w:w="3191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>С) Секунда</w:t>
            </w:r>
          </w:p>
        </w:tc>
      </w:tr>
      <w:tr w:rsidR="00F029E8" w:rsidRPr="001E6B9A" w:rsidTr="00F029E8"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 xml:space="preserve">D) </w:t>
            </w:r>
            <w:r w:rsidRPr="001E6B9A">
              <w:rPr>
                <w:sz w:val="26"/>
                <w:szCs w:val="26"/>
              </w:rPr>
              <w:t>Джоуль</w:t>
            </w:r>
          </w:p>
        </w:tc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E)</w:t>
            </w:r>
            <w:r w:rsidRPr="001E6B9A">
              <w:rPr>
                <w:sz w:val="26"/>
                <w:szCs w:val="26"/>
              </w:rPr>
              <w:t xml:space="preserve"> Моль</w:t>
            </w:r>
          </w:p>
        </w:tc>
        <w:tc>
          <w:tcPr>
            <w:tcW w:w="3191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F)</w:t>
            </w:r>
            <w:r w:rsidRPr="001E6B9A">
              <w:rPr>
                <w:sz w:val="26"/>
                <w:szCs w:val="26"/>
              </w:rPr>
              <w:t xml:space="preserve"> Метр</w:t>
            </w:r>
          </w:p>
        </w:tc>
      </w:tr>
    </w:tbl>
    <w:p w:rsidR="00F029E8" w:rsidRPr="001E6B9A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3.</w:t>
      </w:r>
      <w:r w:rsidRPr="001E6B9A">
        <w:rPr>
          <w:sz w:val="26"/>
          <w:szCs w:val="26"/>
        </w:rPr>
        <w:t xml:space="preserve"> Поставьте в соответствие физические величины (обозначение) и их единицы измерения:</w:t>
      </w:r>
    </w:p>
    <w:p w:rsidR="00F029E8" w:rsidRPr="00F029E8" w:rsidRDefault="00F029E8" w:rsidP="00F029E8">
      <w:pPr>
        <w:rPr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99"/>
        <w:gridCol w:w="1206"/>
        <w:gridCol w:w="1199"/>
        <w:gridCol w:w="1195"/>
        <w:gridCol w:w="1204"/>
        <w:gridCol w:w="1207"/>
        <w:gridCol w:w="1188"/>
        <w:gridCol w:w="1173"/>
      </w:tblGrid>
      <w:tr w:rsidR="00F029E8" w:rsidRPr="001E6B9A" w:rsidTr="00F029E8">
        <w:tc>
          <w:tcPr>
            <w:tcW w:w="1199" w:type="dxa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1</w:t>
            </w:r>
          </w:p>
        </w:tc>
        <w:tc>
          <w:tcPr>
            <w:tcW w:w="1206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2</w:t>
            </w:r>
          </w:p>
        </w:tc>
        <w:tc>
          <w:tcPr>
            <w:tcW w:w="1199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3</w:t>
            </w:r>
          </w:p>
        </w:tc>
        <w:tc>
          <w:tcPr>
            <w:tcW w:w="1195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4</w:t>
            </w:r>
          </w:p>
        </w:tc>
        <w:tc>
          <w:tcPr>
            <w:tcW w:w="1204" w:type="dxa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5</w:t>
            </w:r>
          </w:p>
        </w:tc>
        <w:tc>
          <w:tcPr>
            <w:tcW w:w="1207" w:type="dxa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6</w:t>
            </w:r>
          </w:p>
        </w:tc>
        <w:tc>
          <w:tcPr>
            <w:tcW w:w="1188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7</w:t>
            </w:r>
          </w:p>
        </w:tc>
        <w:tc>
          <w:tcPr>
            <w:tcW w:w="1173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8</w:t>
            </w:r>
          </w:p>
        </w:tc>
      </w:tr>
      <w:tr w:rsidR="00F029E8" w:rsidRPr="001E6B9A" w:rsidTr="00F029E8">
        <w:tc>
          <w:tcPr>
            <w:tcW w:w="1199" w:type="dxa"/>
          </w:tcPr>
          <w:p w:rsidR="00F029E8" w:rsidRPr="007B7863" w:rsidRDefault="00F029E8" w:rsidP="00F029E8">
            <w:pPr>
              <w:rPr>
                <w:b/>
                <w:i/>
                <w:sz w:val="26"/>
                <w:szCs w:val="26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</w:rPr>
                  <m:t>M</m:t>
                </m:r>
              </m:oMath>
            </m:oMathPara>
          </w:p>
        </w:tc>
        <w:tc>
          <w:tcPr>
            <w:tcW w:w="1206" w:type="dxa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 w:rsidRPr="001E6B9A">
              <w:rPr>
                <w:b/>
                <w:i/>
                <w:sz w:val="26"/>
                <w:szCs w:val="26"/>
                <w:lang w:val="en-US"/>
              </w:rPr>
              <w:t>V</w:t>
            </w:r>
          </w:p>
        </w:tc>
        <w:tc>
          <w:tcPr>
            <w:tcW w:w="1199" w:type="dxa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195" w:type="dxa"/>
            <w:shd w:val="clear" w:color="auto" w:fill="auto"/>
          </w:tcPr>
          <w:p w:rsidR="00F029E8" w:rsidRPr="002E0913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t>Т</w:t>
            </w:r>
          </w:p>
        </w:tc>
        <w:tc>
          <w:tcPr>
            <w:tcW w:w="1204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sz w:val="26"/>
                <w:szCs w:val="26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∆r</m:t>
                    </m:r>
                  </m:e>
                </m:acc>
              </m:oMath>
            </m:oMathPara>
          </w:p>
        </w:tc>
        <w:tc>
          <w:tcPr>
            <w:tcW w:w="1207" w:type="dxa"/>
          </w:tcPr>
          <w:p w:rsidR="00F029E8" w:rsidRPr="001E6B9A" w:rsidRDefault="00F029E8" w:rsidP="00F029E8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1E6B9A">
              <w:rPr>
                <w:b/>
                <w:sz w:val="26"/>
                <w:szCs w:val="26"/>
                <w:lang w:val="en-US"/>
              </w:rPr>
              <w:t>Q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N</m:t>
                    </m:r>
                  </m:e>
                </m:acc>
              </m:oMath>
            </m:oMathPara>
          </w:p>
        </w:tc>
        <w:tc>
          <w:tcPr>
            <w:tcW w:w="1173" w:type="dxa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 w:rsidRPr="001E6B9A">
              <w:rPr>
                <w:b/>
                <w:i/>
                <w:sz w:val="26"/>
                <w:szCs w:val="26"/>
                <w:lang w:val="en-US"/>
              </w:rPr>
              <w:t>p</w:t>
            </w:r>
          </w:p>
        </w:tc>
      </w:tr>
    </w:tbl>
    <w:p w:rsidR="00F029E8" w:rsidRPr="001E6B9A" w:rsidRDefault="00F029E8" w:rsidP="00F029E8">
      <w:pPr>
        <w:rPr>
          <w:sz w:val="26"/>
          <w:szCs w:val="26"/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99"/>
        <w:gridCol w:w="1206"/>
        <w:gridCol w:w="1199"/>
        <w:gridCol w:w="1195"/>
        <w:gridCol w:w="1204"/>
        <w:gridCol w:w="1207"/>
        <w:gridCol w:w="1188"/>
        <w:gridCol w:w="1173"/>
      </w:tblGrid>
      <w:tr w:rsidR="00F029E8" w:rsidRPr="001E6B9A" w:rsidTr="00F029E8">
        <w:tc>
          <w:tcPr>
            <w:tcW w:w="1199" w:type="dxa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A</w:t>
            </w:r>
          </w:p>
        </w:tc>
        <w:tc>
          <w:tcPr>
            <w:tcW w:w="1206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B</w:t>
            </w:r>
          </w:p>
        </w:tc>
        <w:tc>
          <w:tcPr>
            <w:tcW w:w="1199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C</w:t>
            </w:r>
          </w:p>
        </w:tc>
        <w:tc>
          <w:tcPr>
            <w:tcW w:w="1195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D</w:t>
            </w:r>
          </w:p>
        </w:tc>
        <w:tc>
          <w:tcPr>
            <w:tcW w:w="1204" w:type="dxa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E</w:t>
            </w:r>
          </w:p>
        </w:tc>
        <w:tc>
          <w:tcPr>
            <w:tcW w:w="1207" w:type="dxa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F</w:t>
            </w:r>
          </w:p>
        </w:tc>
        <w:tc>
          <w:tcPr>
            <w:tcW w:w="1188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G</w:t>
            </w:r>
          </w:p>
        </w:tc>
        <w:tc>
          <w:tcPr>
            <w:tcW w:w="1173" w:type="dxa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H</w:t>
            </w:r>
          </w:p>
        </w:tc>
      </w:tr>
      <w:tr w:rsidR="00F029E8" w:rsidRPr="001E6B9A" w:rsidTr="00F029E8">
        <w:tc>
          <w:tcPr>
            <w:tcW w:w="1199" w:type="dxa"/>
          </w:tcPr>
          <w:p w:rsidR="00F029E8" w:rsidRPr="001E6B9A" w:rsidRDefault="00F029E8" w:rsidP="00F029E8">
            <w:pPr>
              <w:rPr>
                <w:b/>
                <w:sz w:val="26"/>
                <w:szCs w:val="26"/>
                <w:lang w:val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м/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с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 w:rsidRPr="001E6B9A">
              <w:rPr>
                <w:b/>
                <w:i/>
                <w:sz w:val="26"/>
                <w:szCs w:val="26"/>
              </w:rPr>
              <w:t>м</w:t>
            </w:r>
          </w:p>
        </w:tc>
        <w:tc>
          <w:tcPr>
            <w:tcW w:w="1199" w:type="dxa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 w:rsidRPr="001E6B9A">
              <w:rPr>
                <w:b/>
                <w:i/>
                <w:sz w:val="26"/>
                <w:szCs w:val="26"/>
              </w:rPr>
              <w:t>Па</w:t>
            </w:r>
          </w:p>
        </w:tc>
        <w:tc>
          <w:tcPr>
            <w:tcW w:w="1195" w:type="dxa"/>
          </w:tcPr>
          <w:p w:rsidR="00F029E8" w:rsidRPr="007B7863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proofErr w:type="gramStart"/>
            <w:r>
              <w:rPr>
                <w:b/>
                <w:i/>
                <w:sz w:val="26"/>
                <w:szCs w:val="26"/>
              </w:rPr>
              <w:t>кг</w:t>
            </w:r>
            <w:proofErr w:type="gramEnd"/>
            <w:r>
              <w:rPr>
                <w:b/>
                <w:i/>
                <w:sz w:val="26"/>
                <w:szCs w:val="26"/>
              </w:rPr>
              <w:t>/моль</w:t>
            </w:r>
          </w:p>
        </w:tc>
        <w:tc>
          <w:tcPr>
            <w:tcW w:w="1204" w:type="dxa"/>
          </w:tcPr>
          <w:p w:rsidR="00F029E8" w:rsidRPr="001E6B9A" w:rsidRDefault="00F029E8" w:rsidP="00F029E8">
            <w:pPr>
              <w:jc w:val="center"/>
              <w:rPr>
                <w:b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Дж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Н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 w:rsidRPr="001E6B9A">
              <w:rPr>
                <w:b/>
                <w:i/>
                <w:sz w:val="26"/>
                <w:szCs w:val="26"/>
                <w:lang w:val="en-US"/>
              </w:rPr>
              <w:t>c</w:t>
            </w:r>
          </w:p>
        </w:tc>
        <w:tc>
          <w:tcPr>
            <w:tcW w:w="1173" w:type="dxa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vertAlign w:val="superscript"/>
              </w:rPr>
            </w:pPr>
            <w:r w:rsidRPr="001E6B9A">
              <w:rPr>
                <w:b/>
                <w:i/>
                <w:sz w:val="26"/>
                <w:szCs w:val="26"/>
              </w:rPr>
              <w:t>м</w:t>
            </w:r>
            <w:r w:rsidRPr="001E6B9A">
              <w:rPr>
                <w:b/>
                <w:i/>
                <w:sz w:val="26"/>
                <w:szCs w:val="26"/>
                <w:vertAlign w:val="superscript"/>
              </w:rPr>
              <w:t>3</w:t>
            </w:r>
          </w:p>
        </w:tc>
      </w:tr>
    </w:tbl>
    <w:p w:rsidR="00F029E8" w:rsidRPr="001E6B9A" w:rsidRDefault="00F029E8" w:rsidP="00F029E8">
      <w:pPr>
        <w:rPr>
          <w:sz w:val="26"/>
          <w:szCs w:val="26"/>
          <w:lang w:val="en-US"/>
        </w:rPr>
      </w:pPr>
    </w:p>
    <w:p w:rsidR="00F029E8" w:rsidRPr="001E6B9A" w:rsidRDefault="00F029E8" w:rsidP="00F029E8">
      <w:pPr>
        <w:rPr>
          <w:sz w:val="26"/>
          <w:szCs w:val="26"/>
          <w:lang w:val="en-US"/>
        </w:rPr>
      </w:pPr>
      <w:r w:rsidRPr="001E6B9A">
        <w:rPr>
          <w:sz w:val="26"/>
          <w:szCs w:val="26"/>
        </w:rPr>
        <w:t>Пример ответа: 1А2</w:t>
      </w:r>
      <w:r w:rsidRPr="001E6B9A">
        <w:rPr>
          <w:sz w:val="26"/>
          <w:szCs w:val="26"/>
          <w:lang w:val="en-US"/>
        </w:rPr>
        <w:t>B2C4D5E6F7G8H</w:t>
      </w:r>
    </w:p>
    <w:p w:rsidR="00F029E8" w:rsidRPr="001E6B9A" w:rsidRDefault="00F029E8" w:rsidP="00F029E8">
      <w:pPr>
        <w:rPr>
          <w:sz w:val="26"/>
          <w:szCs w:val="26"/>
        </w:rPr>
      </w:pPr>
      <w:r w:rsidRPr="001E6B9A">
        <w:rPr>
          <w:sz w:val="26"/>
          <w:szCs w:val="26"/>
        </w:rPr>
        <w:t>Ответ: ____________________________________</w:t>
      </w:r>
    </w:p>
    <w:p w:rsidR="00F029E8" w:rsidRPr="001E6B9A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4.</w:t>
      </w:r>
      <w:r w:rsidRPr="001E6B9A">
        <w:rPr>
          <w:sz w:val="26"/>
          <w:szCs w:val="26"/>
        </w:rPr>
        <w:t xml:space="preserve"> Формула  </w:t>
      </w:r>
      <m:oMath>
        <m:r>
          <w:rPr>
            <w:rFonts w:ascii="Cambria Math" w:hAnsi="Cambria Math"/>
            <w:sz w:val="26"/>
            <w:szCs w:val="26"/>
            <w:lang w:val="en-US"/>
          </w:rPr>
          <m:t>x</m:t>
        </m:r>
        <m:r>
          <w:rPr>
            <w:rFonts w:ascii="Cambria Math" w:hAnsi="Cambria Math"/>
            <w:sz w:val="26"/>
            <w:szCs w:val="26"/>
          </w:rPr>
          <m:t>=5+3</m:t>
        </m:r>
        <m:r>
          <w:rPr>
            <w:rFonts w:ascii="Cambria Math" w:hAnsi="Cambria Math"/>
            <w:sz w:val="26"/>
            <w:szCs w:val="26"/>
            <w:lang w:val="en-US"/>
          </w:rPr>
          <m:t>t</m:t>
        </m:r>
        <m:r>
          <w:rPr>
            <w:rFonts w:ascii="Cambria Math" w:hAnsi="Cambria Math"/>
            <w:sz w:val="26"/>
            <w:szCs w:val="26"/>
          </w:rPr>
          <m:t>-5</m:t>
        </m:r>
        <m:sSup>
          <m:sSup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sSupPr>
          <m:e>
            <m:r>
              <w:rPr>
                <w:rFonts w:ascii="Cambria Math" w:hAnsi="Cambria Math"/>
                <w:sz w:val="26"/>
                <w:szCs w:val="26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 w:rsidRPr="001E6B9A">
        <w:rPr>
          <w:sz w:val="26"/>
          <w:szCs w:val="26"/>
        </w:rPr>
        <w:t xml:space="preserve">  описывает механическое движение: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47"/>
        <w:gridCol w:w="338"/>
        <w:gridCol w:w="4786"/>
      </w:tblGrid>
      <w:tr w:rsidR="00F029E8" w:rsidRPr="001E6B9A" w:rsidTr="00F029E8">
        <w:tc>
          <w:tcPr>
            <w:tcW w:w="4785" w:type="dxa"/>
            <w:gridSpan w:val="2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A)</w:t>
            </w:r>
            <w:r w:rsidRPr="001E6B9A">
              <w:rPr>
                <w:sz w:val="26"/>
                <w:szCs w:val="26"/>
              </w:rPr>
              <w:t xml:space="preserve"> равномерное</w:t>
            </w:r>
          </w:p>
        </w:tc>
        <w:tc>
          <w:tcPr>
            <w:tcW w:w="4786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B)</w:t>
            </w:r>
            <w:r w:rsidRPr="001E6B9A">
              <w:rPr>
                <w:sz w:val="26"/>
                <w:szCs w:val="26"/>
              </w:rPr>
              <w:t xml:space="preserve"> равноускоренное прямолинейное</w:t>
            </w:r>
          </w:p>
        </w:tc>
      </w:tr>
      <w:tr w:rsidR="00F029E8" w:rsidRPr="001E6B9A" w:rsidTr="00F029E8">
        <w:tc>
          <w:tcPr>
            <w:tcW w:w="4785" w:type="dxa"/>
            <w:gridSpan w:val="2"/>
          </w:tcPr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C)</w:t>
            </w:r>
            <w:r w:rsidRPr="001E6B9A">
              <w:rPr>
                <w:sz w:val="26"/>
                <w:szCs w:val="26"/>
              </w:rPr>
              <w:t xml:space="preserve"> равнозамедленное прямолинейное</w:t>
            </w:r>
          </w:p>
        </w:tc>
        <w:tc>
          <w:tcPr>
            <w:tcW w:w="4786" w:type="dxa"/>
          </w:tcPr>
          <w:p w:rsidR="00F029E8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D</w:t>
            </w:r>
            <w:r w:rsidRPr="001E6B9A">
              <w:rPr>
                <w:sz w:val="26"/>
                <w:szCs w:val="26"/>
              </w:rPr>
              <w:t>) движение тела, брошенного под углом к горизонту</w:t>
            </w:r>
          </w:p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</w:p>
        </w:tc>
      </w:tr>
      <w:tr w:rsidR="00F029E8" w:rsidRPr="001E6B9A" w:rsidTr="00F029E8">
        <w:tc>
          <w:tcPr>
            <w:tcW w:w="4447" w:type="dxa"/>
          </w:tcPr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5.</w:t>
            </w:r>
            <w:r w:rsidRPr="001E6B9A">
              <w:rPr>
                <w:sz w:val="26"/>
                <w:szCs w:val="26"/>
              </w:rPr>
              <w:t xml:space="preserve"> За промежуток времени со 2 по 7 секунду тело прошло путь: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>А) 58 м;      В)  60 м;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 xml:space="preserve">С) 72 м;      </w:t>
            </w:r>
            <w:r w:rsidRPr="001E6B9A">
              <w:rPr>
                <w:sz w:val="26"/>
                <w:szCs w:val="26"/>
                <w:lang w:val="en-US"/>
              </w:rPr>
              <w:t>D</w:t>
            </w:r>
            <w:r w:rsidRPr="001E6B9A">
              <w:rPr>
                <w:sz w:val="26"/>
                <w:szCs w:val="26"/>
              </w:rPr>
              <w:t>) 84 м;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E</w:t>
            </w:r>
            <w:r w:rsidRPr="001E6B9A">
              <w:rPr>
                <w:sz w:val="26"/>
                <w:szCs w:val="26"/>
              </w:rPr>
              <w:t xml:space="preserve">) 90 м;      </w:t>
            </w:r>
            <w:r w:rsidRPr="001E6B9A">
              <w:rPr>
                <w:sz w:val="26"/>
                <w:szCs w:val="26"/>
                <w:lang w:val="en-US"/>
              </w:rPr>
              <w:t>F</w:t>
            </w:r>
            <w:r w:rsidRPr="001E6B9A">
              <w:rPr>
                <w:sz w:val="26"/>
                <w:szCs w:val="26"/>
              </w:rPr>
              <w:t xml:space="preserve">) Другой вариант                           </w:t>
            </w: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</w:tc>
        <w:tc>
          <w:tcPr>
            <w:tcW w:w="5124" w:type="dxa"/>
            <w:gridSpan w:val="2"/>
          </w:tcPr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165" w:dyaOrig="4575">
                <v:shape id="_x0000_i1056" type="#_x0000_t75" style="width:219.7pt;height:165.1pt" o:ole="">
                  <v:imagedata r:id="rId89" o:title=""/>
                </v:shape>
                <o:OLEObject Type="Embed" ProgID="PBrush" ShapeID="_x0000_i1056" DrawAspect="Content" ObjectID="_1581254251" r:id="rId90"/>
              </w:object>
            </w:r>
          </w:p>
        </w:tc>
      </w:tr>
      <w:tr w:rsidR="00F029E8" w:rsidRPr="001E6B9A" w:rsidTr="00F029E8">
        <w:tc>
          <w:tcPr>
            <w:tcW w:w="4447" w:type="dxa"/>
          </w:tcPr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6.</w:t>
            </w:r>
            <w:r w:rsidRPr="001E6B9A">
              <w:rPr>
                <w:sz w:val="26"/>
                <w:szCs w:val="26"/>
              </w:rPr>
              <w:t xml:space="preserve"> При движении тела под действием силы тяги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F</m:t>
                  </m:r>
                </m:e>
              </m:acc>
            </m:oMath>
            <w:r w:rsidRPr="001E6B9A">
              <w:rPr>
                <w:rFonts w:eastAsiaTheme="minorEastAsia"/>
                <w:sz w:val="26"/>
                <w:szCs w:val="26"/>
              </w:rPr>
              <w:t xml:space="preserve"> сила трения направлена:</w:t>
            </w:r>
          </w:p>
          <w:p w:rsidR="00F029E8" w:rsidRPr="001E6B9A" w:rsidRDefault="00F029E8" w:rsidP="00F029E8">
            <w:pPr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А) вверх;      В)   вниз;</w:t>
            </w:r>
          </w:p>
          <w:p w:rsidR="00F029E8" w:rsidRPr="001E6B9A" w:rsidRDefault="00F029E8" w:rsidP="00F029E8">
            <w:pPr>
              <w:spacing w:line="276" w:lineRule="auto"/>
              <w:rPr>
                <w:b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С)  влево;     </w:t>
            </w:r>
            <w:r w:rsidRPr="001E6B9A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1E6B9A">
              <w:rPr>
                <w:rFonts w:eastAsiaTheme="minorEastAsia"/>
                <w:sz w:val="26"/>
                <w:szCs w:val="26"/>
              </w:rPr>
              <w:t>) вправо.</w:t>
            </w: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</w:tc>
        <w:tc>
          <w:tcPr>
            <w:tcW w:w="5124" w:type="dxa"/>
            <w:gridSpan w:val="2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5250" w:dyaOrig="1950">
                <v:shape id="_x0000_i1057" type="#_x0000_t75" style="width:237.1pt;height:88.15pt" o:ole="">
                  <v:imagedata r:id="rId91" o:title=""/>
                </v:shape>
                <o:OLEObject Type="Embed" ProgID="PBrush" ShapeID="_x0000_i1057" DrawAspect="Content" ObjectID="_1581254252" r:id="rId92"/>
              </w:object>
            </w:r>
          </w:p>
        </w:tc>
      </w:tr>
    </w:tbl>
    <w:p w:rsidR="00F029E8" w:rsidRDefault="00F029E8" w:rsidP="00F029E8">
      <w:pPr>
        <w:rPr>
          <w:b/>
          <w:sz w:val="26"/>
          <w:szCs w:val="26"/>
        </w:rPr>
      </w:pPr>
    </w:p>
    <w:p w:rsidR="00F029E8" w:rsidRDefault="00F029E8" w:rsidP="00F029E8">
      <w:pPr>
        <w:rPr>
          <w:b/>
          <w:sz w:val="26"/>
          <w:szCs w:val="26"/>
        </w:rPr>
      </w:pP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b/>
          <w:sz w:val="26"/>
          <w:szCs w:val="26"/>
        </w:rPr>
        <w:t>Задание 7.</w:t>
      </w:r>
      <w:r w:rsidRPr="001E6B9A">
        <w:rPr>
          <w:sz w:val="26"/>
          <w:szCs w:val="26"/>
        </w:rPr>
        <w:t xml:space="preserve"> При увеличении расстояния между телами в два раза сила гравитационного взаимодействия</w:t>
      </w:r>
      <w:r w:rsidRPr="001E6B9A">
        <w:rPr>
          <w:rFonts w:eastAsiaTheme="minorEastAsia"/>
          <w:sz w:val="26"/>
          <w:szCs w:val="26"/>
        </w:rPr>
        <w:t>: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А) возрастет в два раза;      </w:t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  <w:t>В)   уменьшится в два раза;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С)  возрастет в четыре раза;     </w:t>
      </w:r>
      <w:r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  <w:lang w:val="en-US"/>
        </w:rPr>
        <w:t>D</w:t>
      </w:r>
      <w:r w:rsidRPr="001E6B9A">
        <w:rPr>
          <w:rFonts w:eastAsiaTheme="minorEastAsia"/>
          <w:sz w:val="26"/>
          <w:szCs w:val="26"/>
        </w:rPr>
        <w:t>) уменьшится в четыре раза;</w:t>
      </w:r>
    </w:p>
    <w:p w:rsidR="00F029E8" w:rsidRPr="001E6B9A" w:rsidRDefault="00F029E8" w:rsidP="00F029E8">
      <w:pPr>
        <w:rPr>
          <w:b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lastRenderedPageBreak/>
        <w:t>Е) возрастет в восемь раз;</w:t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  <w:lang w:val="en-US"/>
        </w:rPr>
        <w:t>F</w:t>
      </w:r>
      <w:r w:rsidRPr="001E6B9A">
        <w:rPr>
          <w:rFonts w:eastAsiaTheme="minorEastAsia"/>
          <w:sz w:val="26"/>
          <w:szCs w:val="26"/>
        </w:rPr>
        <w:t>) уменьшится в восемь раз.</w:t>
      </w:r>
    </w:p>
    <w:p w:rsidR="00F029E8" w:rsidRPr="001E6B9A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8.</w:t>
      </w:r>
      <w:r w:rsidRPr="001E6B9A">
        <w:rPr>
          <w:sz w:val="26"/>
          <w:szCs w:val="26"/>
        </w:rPr>
        <w:t xml:space="preserve"> Расположите вещества в порядке убывания их молярных масс:</w:t>
      </w:r>
    </w:p>
    <w:p w:rsidR="00F029E8" w:rsidRPr="001E6B9A" w:rsidRDefault="00F029E8" w:rsidP="00F029E8">
      <w:pPr>
        <w:jc w:val="center"/>
        <w:rPr>
          <w:sz w:val="26"/>
          <w:szCs w:val="26"/>
        </w:rPr>
      </w:pPr>
      <w:r w:rsidRPr="001E6B9A">
        <w:rPr>
          <w:sz w:val="26"/>
          <w:szCs w:val="26"/>
        </w:rPr>
        <w:t>кислород,   вода,   углекислый газ,   сероводород</w:t>
      </w:r>
    </w:p>
    <w:p w:rsidR="00F029E8" w:rsidRDefault="00F029E8" w:rsidP="00F029E8">
      <w:pPr>
        <w:rPr>
          <w:sz w:val="26"/>
          <w:szCs w:val="26"/>
        </w:rPr>
      </w:pPr>
      <w:r w:rsidRPr="001E6B9A">
        <w:rPr>
          <w:sz w:val="26"/>
          <w:szCs w:val="26"/>
        </w:rPr>
        <w:t>Ответ:  __________________________________________________.</w:t>
      </w:r>
    </w:p>
    <w:p w:rsidR="00F029E8" w:rsidRPr="001E6B9A" w:rsidRDefault="00F029E8" w:rsidP="00F029E8">
      <w:pPr>
        <w:rPr>
          <w:b/>
          <w:sz w:val="26"/>
          <w:szCs w:val="26"/>
        </w:rPr>
      </w:pPr>
    </w:p>
    <w:p w:rsidR="00F029E8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9.</w:t>
      </w:r>
      <w:r w:rsidRPr="001E6B9A">
        <w:rPr>
          <w:sz w:val="26"/>
          <w:szCs w:val="26"/>
        </w:rPr>
        <w:t xml:space="preserve"> При переводе  температуры (единиц измерения) 26</w:t>
      </w:r>
      <w:r w:rsidRPr="001E6B9A">
        <w:rPr>
          <w:sz w:val="26"/>
          <w:szCs w:val="26"/>
          <w:vertAlign w:val="superscript"/>
        </w:rPr>
        <w:t>0</w:t>
      </w:r>
      <w:r w:rsidRPr="001E6B9A">
        <w:rPr>
          <w:sz w:val="26"/>
          <w:szCs w:val="26"/>
        </w:rPr>
        <w:t xml:space="preserve"> по шкале Цельсия в температуру по шкале Кельвина получают   ________К.</w:t>
      </w:r>
    </w:p>
    <w:tbl>
      <w:tblPr>
        <w:tblStyle w:val="a3"/>
        <w:tblW w:w="97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793"/>
      </w:tblGrid>
      <w:tr w:rsidR="00F029E8" w:rsidRPr="001E6B9A" w:rsidTr="00F029E8">
        <w:tc>
          <w:tcPr>
            <w:tcW w:w="4928" w:type="dxa"/>
          </w:tcPr>
          <w:p w:rsidR="00F029E8" w:rsidRPr="001E6B9A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10.</w:t>
            </w:r>
            <w:r w:rsidRPr="001E6B9A">
              <w:rPr>
                <w:sz w:val="26"/>
                <w:szCs w:val="26"/>
              </w:rPr>
              <w:t xml:space="preserve"> График изменения состояния идеального газа в координатах </w:t>
            </w:r>
            <w:r w:rsidRPr="001E6B9A">
              <w:rPr>
                <w:sz w:val="26"/>
                <w:szCs w:val="26"/>
                <w:lang w:val="en-US"/>
              </w:rPr>
              <w:t>p</w:t>
            </w:r>
            <w:r w:rsidRPr="001E6B9A">
              <w:rPr>
                <w:sz w:val="26"/>
                <w:szCs w:val="26"/>
              </w:rPr>
              <w:t xml:space="preserve">, </w:t>
            </w:r>
            <w:r w:rsidRPr="001E6B9A">
              <w:rPr>
                <w:sz w:val="26"/>
                <w:szCs w:val="26"/>
                <w:lang w:val="en-US"/>
              </w:rPr>
              <w:t>V</w:t>
            </w:r>
            <w:r w:rsidRPr="001E6B9A">
              <w:rPr>
                <w:sz w:val="26"/>
                <w:szCs w:val="26"/>
              </w:rPr>
              <w:t xml:space="preserve"> не описывает процесс</w:t>
            </w:r>
            <w:r w:rsidRPr="001E6B9A">
              <w:rPr>
                <w:rFonts w:eastAsiaTheme="minorEastAsia"/>
                <w:sz w:val="26"/>
                <w:szCs w:val="26"/>
              </w:rPr>
              <w:t>:</w:t>
            </w:r>
          </w:p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А) изобарный;      </w:t>
            </w:r>
          </w:p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В) изотермический;</w:t>
            </w:r>
          </w:p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С)  изохорный;     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1E6B9A">
              <w:rPr>
                <w:rFonts w:eastAsiaTheme="minorEastAsia"/>
                <w:sz w:val="26"/>
                <w:szCs w:val="26"/>
              </w:rPr>
              <w:t xml:space="preserve">) </w:t>
            </w:r>
            <w:proofErr w:type="gramStart"/>
            <w:r w:rsidRPr="001E6B9A">
              <w:rPr>
                <w:rFonts w:eastAsiaTheme="minorEastAsia"/>
                <w:sz w:val="26"/>
                <w:szCs w:val="26"/>
              </w:rPr>
              <w:t>все</w:t>
            </w:r>
            <w:proofErr w:type="gramEnd"/>
            <w:r w:rsidRPr="001E6B9A">
              <w:rPr>
                <w:rFonts w:eastAsiaTheme="minorEastAsia"/>
                <w:sz w:val="26"/>
                <w:szCs w:val="26"/>
              </w:rPr>
              <w:t xml:space="preserve"> процессы описаны.</w:t>
            </w:r>
          </w:p>
        </w:tc>
        <w:tc>
          <w:tcPr>
            <w:tcW w:w="4793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135" w:dyaOrig="4470">
                <v:shape id="_x0000_i1058" type="#_x0000_t75" style="width:180pt;height:130.35pt" o:ole="">
                  <v:imagedata r:id="rId93" o:title=""/>
                </v:shape>
                <o:OLEObject Type="Embed" ProgID="PBrush" ShapeID="_x0000_i1058" DrawAspect="Content" ObjectID="_1581254253" r:id="rId94"/>
              </w:object>
            </w:r>
          </w:p>
        </w:tc>
      </w:tr>
    </w:tbl>
    <w:p w:rsidR="00F029E8" w:rsidRPr="001E6B9A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1E6B9A">
        <w:rPr>
          <w:b/>
          <w:sz w:val="26"/>
          <w:szCs w:val="26"/>
        </w:rPr>
        <w:t>Задание 11.</w:t>
      </w:r>
      <w:r w:rsidRPr="001E6B9A">
        <w:rPr>
          <w:sz w:val="26"/>
          <w:szCs w:val="26"/>
        </w:rPr>
        <w:t xml:space="preserve"> Процесс 2 - 3 (согласно  графику изменения состояния   идеального газа в координатах </w:t>
      </w:r>
      <w:r w:rsidRPr="001E6B9A">
        <w:rPr>
          <w:sz w:val="26"/>
          <w:szCs w:val="26"/>
          <w:lang w:val="en-US"/>
        </w:rPr>
        <w:t>p</w:t>
      </w:r>
      <w:r w:rsidRPr="001E6B9A">
        <w:rPr>
          <w:sz w:val="26"/>
          <w:szCs w:val="26"/>
        </w:rPr>
        <w:t xml:space="preserve">, </w:t>
      </w:r>
      <w:r w:rsidRPr="001E6B9A">
        <w:rPr>
          <w:sz w:val="26"/>
          <w:szCs w:val="26"/>
          <w:lang w:val="en-US"/>
        </w:rPr>
        <w:t>V</w:t>
      </w:r>
      <w:r w:rsidRPr="001E6B9A">
        <w:rPr>
          <w:sz w:val="26"/>
          <w:szCs w:val="26"/>
        </w:rPr>
        <w:t>)  определяет изменение внутренней энергии системы</w:t>
      </w:r>
      <w:r w:rsidRPr="001E6B9A">
        <w:rPr>
          <w:rFonts w:eastAsiaTheme="minorEastAsia"/>
          <w:sz w:val="26"/>
          <w:szCs w:val="26"/>
        </w:rPr>
        <w:t>: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А) работа газа положительна, газ получает теплоту;      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>В) работа газа отрицательна, газ отдает теплоту;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С)  газ работу не совершает и получает теплоту;     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  <w:lang w:val="en-US"/>
        </w:rPr>
        <w:t>D</w:t>
      </w:r>
      <w:r w:rsidRPr="001E6B9A">
        <w:rPr>
          <w:rFonts w:eastAsiaTheme="minorEastAsia"/>
          <w:sz w:val="26"/>
          <w:szCs w:val="26"/>
        </w:rPr>
        <w:t xml:space="preserve">) </w:t>
      </w:r>
      <w:proofErr w:type="gramStart"/>
      <w:r w:rsidRPr="001E6B9A">
        <w:rPr>
          <w:rFonts w:eastAsiaTheme="minorEastAsia"/>
          <w:sz w:val="26"/>
          <w:szCs w:val="26"/>
        </w:rPr>
        <w:t>газ</w:t>
      </w:r>
      <w:proofErr w:type="gramEnd"/>
      <w:r w:rsidRPr="001E6B9A">
        <w:rPr>
          <w:rFonts w:eastAsiaTheme="minorEastAsia"/>
          <w:sz w:val="26"/>
          <w:szCs w:val="26"/>
        </w:rPr>
        <w:t xml:space="preserve"> работу не совершает и отдает теплоту.</w:t>
      </w:r>
    </w:p>
    <w:p w:rsidR="00F029E8" w:rsidRPr="001E6B9A" w:rsidRDefault="00F029E8" w:rsidP="00F029E8">
      <w:pPr>
        <w:rPr>
          <w:sz w:val="26"/>
          <w:szCs w:val="26"/>
        </w:rPr>
      </w:pPr>
    </w:p>
    <w:tbl>
      <w:tblPr>
        <w:tblStyle w:val="a3"/>
        <w:tblW w:w="9721" w:type="dxa"/>
        <w:tblLook w:val="04A0" w:firstRow="1" w:lastRow="0" w:firstColumn="1" w:lastColumn="0" w:noHBand="0" w:noVBand="1"/>
      </w:tblPr>
      <w:tblGrid>
        <w:gridCol w:w="4928"/>
        <w:gridCol w:w="4793"/>
      </w:tblGrid>
      <w:tr w:rsidR="00F029E8" w:rsidRPr="001E6B9A" w:rsidTr="00F029E8">
        <w:trPr>
          <w:trHeight w:val="4736"/>
        </w:trPr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12.</w:t>
            </w:r>
            <w:r w:rsidRPr="001E6B9A">
              <w:rPr>
                <w:sz w:val="26"/>
                <w:szCs w:val="26"/>
              </w:rPr>
              <w:t xml:space="preserve"> Направление вектора напряженности электрического поля двух неподвижных точечных зарядов +</w:t>
            </w:r>
            <w:r w:rsidRPr="001E6B9A">
              <w:rPr>
                <w:sz w:val="26"/>
                <w:szCs w:val="26"/>
                <w:lang w:val="en-US"/>
              </w:rPr>
              <w:t>q</w:t>
            </w:r>
            <w:r w:rsidRPr="001E6B9A">
              <w:rPr>
                <w:sz w:val="26"/>
                <w:szCs w:val="26"/>
              </w:rPr>
              <w:t xml:space="preserve">  и  -</w:t>
            </w:r>
            <w:r w:rsidRPr="001E6B9A">
              <w:rPr>
                <w:sz w:val="26"/>
                <w:szCs w:val="26"/>
                <w:lang w:val="en-US"/>
              </w:rPr>
              <w:t>q</w:t>
            </w:r>
            <w:r w:rsidRPr="001E6B9A">
              <w:rPr>
                <w:sz w:val="26"/>
                <w:szCs w:val="26"/>
              </w:rPr>
              <w:t xml:space="preserve"> в точке</w:t>
            </w:r>
            <w:proofErr w:type="gramStart"/>
            <w:r w:rsidRPr="001E6B9A">
              <w:rPr>
                <w:sz w:val="26"/>
                <w:szCs w:val="26"/>
              </w:rPr>
              <w:t xml:space="preserve"> </w:t>
            </w:r>
            <w:r w:rsidRPr="001E6B9A">
              <w:rPr>
                <w:b/>
                <w:i/>
                <w:sz w:val="26"/>
                <w:szCs w:val="26"/>
              </w:rPr>
              <w:t>О</w:t>
            </w:r>
            <w:proofErr w:type="gramEnd"/>
            <w:r w:rsidRPr="001E6B9A">
              <w:rPr>
                <w:sz w:val="26"/>
                <w:szCs w:val="26"/>
              </w:rPr>
              <w:t xml:space="preserve"> соответствует стрелке</w:t>
            </w:r>
            <w:r w:rsidRPr="001E6B9A">
              <w:rPr>
                <w:rFonts w:eastAsiaTheme="minorEastAsia"/>
                <w:sz w:val="26"/>
                <w:szCs w:val="26"/>
              </w:rPr>
              <w:t>:</w:t>
            </w:r>
          </w:p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3930" w:dyaOrig="3105">
                <v:shape id="_x0000_i1059" type="#_x0000_t75" style="width:95.6pt;height:75.7pt" o:ole="">
                  <v:imagedata r:id="rId95" o:title=""/>
                </v:shape>
                <o:OLEObject Type="Embed" ProgID="PBrush" ShapeID="_x0000_i1059" DrawAspect="Content" ObjectID="_1581254254" r:id="rId96"/>
              </w:object>
            </w:r>
          </w:p>
          <w:p w:rsidR="00F029E8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150" w:dyaOrig="1230">
                <v:shape id="_x0000_i1060" type="#_x0000_t75" style="width:206.05pt;height:40.95pt" o:ole="">
                  <v:imagedata r:id="rId97" o:title=""/>
                </v:shape>
                <o:OLEObject Type="Embed" ProgID="PBrush" ShapeID="_x0000_i1060" DrawAspect="Content" ObjectID="_1581254255" r:id="rId98"/>
              </w:object>
            </w:r>
          </w:p>
          <w:p w:rsidR="00F029E8" w:rsidRPr="001E6B9A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Ответ:  _________________________</w:t>
            </w:r>
          </w:p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</w:p>
        </w:tc>
        <w:tc>
          <w:tcPr>
            <w:tcW w:w="47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029E8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13.</w:t>
            </w:r>
            <w:r w:rsidRPr="001E6B9A">
              <w:rPr>
                <w:sz w:val="26"/>
                <w:szCs w:val="26"/>
              </w:rPr>
              <w:t xml:space="preserve"> На рисунке изображены эквипотенциальные поверхности. Потенциал в точке</w:t>
            </w:r>
            <w:proofErr w:type="gramStart"/>
            <w:r w:rsidRPr="001E6B9A">
              <w:rPr>
                <w:sz w:val="26"/>
                <w:szCs w:val="26"/>
              </w:rPr>
              <w:t xml:space="preserve"> </w:t>
            </w:r>
            <w:r w:rsidRPr="001E6B9A">
              <w:rPr>
                <w:b/>
                <w:i/>
                <w:sz w:val="26"/>
                <w:szCs w:val="26"/>
              </w:rPr>
              <w:t>А</w:t>
            </w:r>
            <w:proofErr w:type="gramEnd"/>
            <w:r w:rsidRPr="001E6B9A">
              <w:rPr>
                <w:sz w:val="26"/>
                <w:szCs w:val="26"/>
              </w:rPr>
              <w:t xml:space="preserve"> равен____________________.</w:t>
            </w:r>
          </w:p>
          <w:p w:rsidR="00F029E8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016" w:dyaOrig="6016">
                <v:shape id="_x0000_i1061" type="#_x0000_t75" style="width:161.4pt;height:161.4pt" o:ole="">
                  <v:imagedata r:id="rId99" o:title=""/>
                </v:shape>
                <o:OLEObject Type="Embed" ProgID="PBrush" ShapeID="_x0000_i1061" DrawAspect="Content" ObjectID="_1581254256" r:id="rId100"/>
              </w:object>
            </w:r>
          </w:p>
        </w:tc>
      </w:tr>
    </w:tbl>
    <w:p w:rsidR="00F029E8" w:rsidRDefault="00F029E8" w:rsidP="00F029E8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pPr w:leftFromText="180" w:rightFromText="180" w:vertAnchor="text" w:horzAnchor="margin" w:tblpY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1"/>
        <w:gridCol w:w="6700"/>
      </w:tblGrid>
      <w:tr w:rsidR="00F029E8" w:rsidRPr="003D5323" w:rsidTr="00F029E8">
        <w:tc>
          <w:tcPr>
            <w:tcW w:w="2879" w:type="dxa"/>
          </w:tcPr>
          <w:p w:rsidR="00F029E8" w:rsidRPr="003D5323" w:rsidRDefault="00F029E8" w:rsidP="00F029E8">
            <w:pPr>
              <w:rPr>
                <w:sz w:val="26"/>
                <w:szCs w:val="26"/>
              </w:rPr>
            </w:pPr>
            <w:r w:rsidRPr="003D5323">
              <w:rPr>
                <w:b/>
                <w:sz w:val="26"/>
                <w:szCs w:val="26"/>
              </w:rPr>
              <w:lastRenderedPageBreak/>
              <w:t>Задание 1</w:t>
            </w:r>
            <w:r w:rsidRPr="00F029E8">
              <w:rPr>
                <w:b/>
                <w:sz w:val="26"/>
                <w:szCs w:val="26"/>
              </w:rPr>
              <w:t>4</w:t>
            </w:r>
            <w:r w:rsidRPr="003D5323">
              <w:rPr>
                <w:b/>
                <w:sz w:val="26"/>
                <w:szCs w:val="26"/>
              </w:rPr>
              <w:t>.</w:t>
            </w:r>
            <w:r w:rsidRPr="003D5323">
              <w:rPr>
                <w:sz w:val="26"/>
                <w:szCs w:val="26"/>
              </w:rPr>
              <w:t xml:space="preserve"> Общее сопротивление цепи равно: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</w:rPr>
              <w:t xml:space="preserve">А) 4 Ом;      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</w:rPr>
              <w:t>В) 6 Ом;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</w:rPr>
              <w:t xml:space="preserve">С)  8 Ом;     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3D5323">
              <w:rPr>
                <w:rFonts w:eastAsiaTheme="minorEastAsia"/>
                <w:sz w:val="26"/>
                <w:szCs w:val="26"/>
              </w:rPr>
              <w:t>) 10 Ом;</w:t>
            </w:r>
          </w:p>
          <w:p w:rsidR="00F029E8" w:rsidRPr="003D5323" w:rsidRDefault="00F029E8" w:rsidP="00F029E8">
            <w:pPr>
              <w:rPr>
                <w:b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</w:rPr>
              <w:t>Е) другой вариант.</w:t>
            </w:r>
          </w:p>
          <w:p w:rsidR="00F029E8" w:rsidRPr="003D5323" w:rsidRDefault="00F029E8" w:rsidP="00F029E8">
            <w:pPr>
              <w:rPr>
                <w:sz w:val="26"/>
                <w:szCs w:val="26"/>
              </w:rPr>
            </w:pPr>
          </w:p>
        </w:tc>
        <w:tc>
          <w:tcPr>
            <w:tcW w:w="6692" w:type="dxa"/>
            <w:vAlign w:val="center"/>
          </w:tcPr>
          <w:p w:rsidR="00F029E8" w:rsidRPr="003D5323" w:rsidRDefault="00F029E8" w:rsidP="00F029E8">
            <w:pPr>
              <w:jc w:val="center"/>
              <w:rPr>
                <w:sz w:val="26"/>
                <w:szCs w:val="26"/>
              </w:rPr>
            </w:pPr>
            <w:r w:rsidRPr="003D5323">
              <w:rPr>
                <w:sz w:val="26"/>
                <w:szCs w:val="26"/>
              </w:rPr>
              <w:object w:dxaOrig="8565" w:dyaOrig="2985">
                <v:shape id="_x0000_i1062" type="#_x0000_t75" style="width:324pt;height:112.95pt" o:ole="">
                  <v:imagedata r:id="rId101" o:title=""/>
                </v:shape>
                <o:OLEObject Type="Embed" ProgID="PBrush" ShapeID="_x0000_i1062" DrawAspect="Content" ObjectID="_1581254257" r:id="rId102"/>
              </w:object>
            </w:r>
          </w:p>
        </w:tc>
      </w:tr>
    </w:tbl>
    <w:p w:rsidR="00F029E8" w:rsidRPr="003D5323" w:rsidRDefault="00F029E8" w:rsidP="00F029E8">
      <w:pPr>
        <w:rPr>
          <w:b/>
          <w:sz w:val="26"/>
          <w:szCs w:val="26"/>
        </w:rPr>
      </w:pPr>
      <w:r w:rsidRPr="003D5323">
        <w:rPr>
          <w:b/>
          <w:sz w:val="26"/>
          <w:szCs w:val="26"/>
        </w:rPr>
        <w:t xml:space="preserve"> </w:t>
      </w:r>
    </w:p>
    <w:tbl>
      <w:tblPr>
        <w:tblStyle w:val="a3"/>
        <w:tblpPr w:leftFromText="180" w:rightFromText="180" w:vertAnchor="text" w:horzAnchor="margin" w:tblpY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5210"/>
      </w:tblGrid>
      <w:tr w:rsidR="00F029E8" w:rsidRPr="003D5323" w:rsidTr="00F029E8">
        <w:tc>
          <w:tcPr>
            <w:tcW w:w="4361" w:type="dxa"/>
            <w:vAlign w:val="center"/>
          </w:tcPr>
          <w:p w:rsidR="00F029E8" w:rsidRPr="003D5323" w:rsidRDefault="00F029E8" w:rsidP="00F029E8">
            <w:pPr>
              <w:rPr>
                <w:sz w:val="26"/>
                <w:szCs w:val="26"/>
              </w:rPr>
            </w:pPr>
            <w:r w:rsidRPr="003D5323">
              <w:rPr>
                <w:b/>
                <w:sz w:val="26"/>
                <w:szCs w:val="26"/>
              </w:rPr>
              <w:t>Задание 1</w:t>
            </w:r>
            <w:r w:rsidRPr="00F029E8">
              <w:rPr>
                <w:b/>
                <w:sz w:val="26"/>
                <w:szCs w:val="26"/>
              </w:rPr>
              <w:t>5</w:t>
            </w:r>
            <w:r w:rsidRPr="003D5323">
              <w:rPr>
                <w:b/>
                <w:sz w:val="26"/>
                <w:szCs w:val="26"/>
              </w:rPr>
              <w:t>.</w:t>
            </w:r>
            <w:r w:rsidRPr="003D5323">
              <w:rPr>
                <w:sz w:val="26"/>
                <w:szCs w:val="26"/>
              </w:rPr>
              <w:t xml:space="preserve"> Определите направление силы Ампера, действующей на проводник с током.</w:t>
            </w:r>
          </w:p>
          <w:p w:rsidR="00F029E8" w:rsidRPr="003D5323" w:rsidRDefault="00F029E8" w:rsidP="00F029E8">
            <w:pPr>
              <w:rPr>
                <w:sz w:val="26"/>
                <w:szCs w:val="26"/>
              </w:rPr>
            </w:pPr>
          </w:p>
          <w:p w:rsidR="00F029E8" w:rsidRPr="003D5323" w:rsidRDefault="00F029E8" w:rsidP="00F029E8">
            <w:pPr>
              <w:rPr>
                <w:b/>
                <w:sz w:val="26"/>
                <w:szCs w:val="26"/>
              </w:rPr>
            </w:pPr>
            <w:r w:rsidRPr="003D5323">
              <w:rPr>
                <w:sz w:val="26"/>
                <w:szCs w:val="26"/>
              </w:rPr>
              <w:t>Ответ:_______________________</w:t>
            </w:r>
          </w:p>
          <w:p w:rsidR="00F029E8" w:rsidRPr="003D5323" w:rsidRDefault="00F029E8" w:rsidP="00F029E8">
            <w:pPr>
              <w:rPr>
                <w:sz w:val="26"/>
                <w:szCs w:val="26"/>
              </w:rPr>
            </w:pPr>
          </w:p>
        </w:tc>
        <w:tc>
          <w:tcPr>
            <w:tcW w:w="5210" w:type="dxa"/>
            <w:vAlign w:val="center"/>
          </w:tcPr>
          <w:p w:rsidR="00F029E8" w:rsidRPr="003D5323" w:rsidRDefault="00F029E8" w:rsidP="00F029E8">
            <w:pPr>
              <w:jc w:val="center"/>
              <w:rPr>
                <w:sz w:val="26"/>
                <w:szCs w:val="26"/>
              </w:rPr>
            </w:pPr>
            <w:r w:rsidRPr="003D5323">
              <w:rPr>
                <w:sz w:val="26"/>
                <w:szCs w:val="26"/>
              </w:rPr>
              <w:object w:dxaOrig="2190" w:dyaOrig="3525">
                <v:shape id="_x0000_i1063" type="#_x0000_t75" style="width:70.75pt;height:115.45pt" o:ole="">
                  <v:imagedata r:id="rId103" o:title=""/>
                </v:shape>
                <o:OLEObject Type="Embed" ProgID="PBrush" ShapeID="_x0000_i1063" DrawAspect="Content" ObjectID="_1581254258" r:id="rId104"/>
              </w:object>
            </w:r>
          </w:p>
        </w:tc>
      </w:tr>
    </w:tbl>
    <w:p w:rsidR="00F029E8" w:rsidRPr="003D5323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 w:rsidRPr="00F029E8">
        <w:rPr>
          <w:b/>
          <w:sz w:val="26"/>
          <w:szCs w:val="26"/>
        </w:rPr>
        <w:t>6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Направление силы Лоренца определяется по правилу</w:t>
      </w:r>
      <w:r w:rsidRPr="003D5323">
        <w:rPr>
          <w:rFonts w:eastAsiaTheme="minorEastAsia"/>
          <w:sz w:val="26"/>
          <w:szCs w:val="26"/>
        </w:rPr>
        <w:t>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буравчика;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>В)   правой руки;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С)  левой руки;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>) Ленца.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</w:p>
    <w:p w:rsidR="00F029E8" w:rsidRPr="00B77C24" w:rsidRDefault="00F029E8" w:rsidP="00F029E8">
      <w:pPr>
        <w:spacing w:before="240"/>
        <w:rPr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 w:rsidRPr="00F029E8">
        <w:rPr>
          <w:b/>
          <w:sz w:val="26"/>
          <w:szCs w:val="26"/>
        </w:rPr>
        <w:t>7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Тело совершает гармонические колебания по закону </w:t>
      </w:r>
    </w:p>
    <w:p w:rsidR="00F029E8" w:rsidRPr="009E48BA" w:rsidRDefault="00F029E8" w:rsidP="00F029E8">
      <w:pPr>
        <w:spacing w:before="240"/>
        <w:rPr>
          <w:rFonts w:eastAsiaTheme="minorEastAsia"/>
          <w:i/>
          <w:sz w:val="26"/>
          <w:szCs w:val="26"/>
        </w:rPr>
      </w:pPr>
      <m:oMath>
        <m:r>
          <w:rPr>
            <w:rFonts w:ascii="Cambria Math" w:hAnsi="Cambria Math"/>
            <w:sz w:val="26"/>
            <w:szCs w:val="26"/>
          </w:rPr>
          <m:t>x=0,4</m:t>
        </m:r>
        <m:func>
          <m:funcPr>
            <m:ctrlPr>
              <w:rPr>
                <w:rFonts w:ascii="Cambria Math" w:hAnsi="Cambria Math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d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4πt+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4</m:t>
                    </m:r>
                  </m:den>
                </m:f>
              </m:e>
            </m:d>
          </m:e>
        </m:func>
        <m:r>
          <w:rPr>
            <w:rFonts w:ascii="Cambria Math" w:hAnsi="Cambria Math"/>
            <w:sz w:val="26"/>
            <w:szCs w:val="26"/>
          </w:rPr>
          <m:t>.</m:t>
        </m:r>
      </m:oMath>
      <w:r w:rsidRPr="009E48BA">
        <w:rPr>
          <w:sz w:val="26"/>
          <w:szCs w:val="26"/>
        </w:rPr>
        <w:t xml:space="preserve"> </w:t>
      </w:r>
      <w:r>
        <w:rPr>
          <w:sz w:val="26"/>
          <w:szCs w:val="26"/>
        </w:rPr>
        <w:t>Амплитуда колебаний составляет: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</w:t>
      </w:r>
      <w:r>
        <w:rPr>
          <w:rFonts w:eastAsiaTheme="minorEastAsia"/>
          <w:sz w:val="26"/>
          <w:szCs w:val="26"/>
        </w:rPr>
        <w:t>0,4 см</w:t>
      </w:r>
      <w:r w:rsidRPr="003D5323">
        <w:rPr>
          <w:rFonts w:eastAsiaTheme="minorEastAsia"/>
          <w:sz w:val="26"/>
          <w:szCs w:val="26"/>
        </w:rPr>
        <w:t xml:space="preserve">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 xml:space="preserve">В)   </w:t>
      </w:r>
      <w:r>
        <w:rPr>
          <w:rFonts w:eastAsiaTheme="minorEastAsia"/>
          <w:sz w:val="26"/>
          <w:szCs w:val="26"/>
        </w:rPr>
        <w:t>4 м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 xml:space="preserve">С)  </w:t>
      </w:r>
      <w:r>
        <w:rPr>
          <w:rFonts w:eastAsiaTheme="minorEastAsia"/>
          <w:sz w:val="26"/>
          <w:szCs w:val="26"/>
        </w:rPr>
        <w:t>4π см</w:t>
      </w:r>
      <w:r w:rsidRPr="003D5323">
        <w:rPr>
          <w:rFonts w:eastAsiaTheme="minorEastAsia"/>
          <w:sz w:val="26"/>
          <w:szCs w:val="26"/>
        </w:rPr>
        <w:t xml:space="preserve">;     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  <w:proofErr w:type="gramStart"/>
      <w:r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 xml:space="preserve">) </w:t>
      </w:r>
      <w:proofErr w:type="gramEnd"/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π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4</m:t>
            </m:r>
          </m:den>
        </m:f>
        <m:r>
          <w:rPr>
            <w:rFonts w:ascii="Cambria Math" w:hAnsi="Cambria Math"/>
            <w:sz w:val="26"/>
            <w:szCs w:val="26"/>
          </w:rPr>
          <m:t xml:space="preserve"> м</m:t>
        </m:r>
      </m:oMath>
      <w:r w:rsidRPr="003D5323">
        <w:rPr>
          <w:rFonts w:eastAsiaTheme="minorEastAsia"/>
          <w:sz w:val="26"/>
          <w:szCs w:val="26"/>
        </w:rPr>
        <w:t xml:space="preserve">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E</w:t>
      </w:r>
      <w:r w:rsidRPr="003D5323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4π м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F</w:t>
      </w:r>
      <w:r w:rsidRPr="009E48BA">
        <w:rPr>
          <w:rFonts w:eastAsiaTheme="minorEastAsia"/>
          <w:sz w:val="26"/>
          <w:szCs w:val="26"/>
        </w:rPr>
        <w:t xml:space="preserve">) 40 </w:t>
      </w:r>
      <w:r>
        <w:rPr>
          <w:rFonts w:eastAsiaTheme="minorEastAsia"/>
          <w:sz w:val="26"/>
          <w:szCs w:val="26"/>
          <w:lang w:val="en-US"/>
        </w:rPr>
        <w:t>c</w:t>
      </w:r>
      <w:r>
        <w:rPr>
          <w:rFonts w:eastAsiaTheme="minorEastAsia"/>
          <w:sz w:val="26"/>
          <w:szCs w:val="26"/>
        </w:rPr>
        <w:t>м.</w:t>
      </w:r>
    </w:p>
    <w:p w:rsidR="00F029E8" w:rsidRPr="009E48BA" w:rsidRDefault="00F029E8" w:rsidP="00F029E8">
      <w:pPr>
        <w:rPr>
          <w:rFonts w:eastAsiaTheme="minorEastAsia"/>
          <w:sz w:val="26"/>
          <w:szCs w:val="26"/>
        </w:rPr>
      </w:pPr>
    </w:p>
    <w:p w:rsidR="00F029E8" w:rsidRDefault="00F029E8" w:rsidP="00F029E8">
      <w:pPr>
        <w:jc w:val="both"/>
        <w:rPr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 w:rsidRPr="007E60CA">
        <w:rPr>
          <w:b/>
          <w:sz w:val="26"/>
          <w:szCs w:val="26"/>
        </w:rPr>
        <w:t>8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>В первичной обмотке трансформатора протекает ток 2,5</w:t>
      </w:r>
      <w:proofErr w:type="gramStart"/>
      <w:r>
        <w:rPr>
          <w:sz w:val="26"/>
          <w:szCs w:val="26"/>
        </w:rPr>
        <w:t xml:space="preserve"> А</w:t>
      </w:r>
      <w:proofErr w:type="gramEnd"/>
      <w:r>
        <w:rPr>
          <w:sz w:val="26"/>
          <w:szCs w:val="26"/>
        </w:rPr>
        <w:t>, во вторичной - 0,4 А. Если трансформатор повысит напряжение от 100 до 600 В, то его КПД составит _____________%.</w:t>
      </w:r>
    </w:p>
    <w:p w:rsidR="00F029E8" w:rsidRDefault="00F029E8" w:rsidP="00F029E8">
      <w:pPr>
        <w:jc w:val="both"/>
        <w:rPr>
          <w:sz w:val="26"/>
          <w:szCs w:val="26"/>
        </w:rPr>
      </w:pPr>
    </w:p>
    <w:p w:rsidR="00F029E8" w:rsidRPr="003D5323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 w:rsidRPr="00F029E8">
        <w:rPr>
          <w:b/>
          <w:sz w:val="26"/>
          <w:szCs w:val="26"/>
        </w:rPr>
        <w:t>9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>Если угол между падающим лучом и плоским зеркалом равен 25</w:t>
      </w:r>
      <w:r>
        <w:rPr>
          <w:sz w:val="26"/>
          <w:szCs w:val="26"/>
          <w:vertAlign w:val="superscript"/>
        </w:rPr>
        <w:t>0</w:t>
      </w:r>
      <w:r>
        <w:rPr>
          <w:sz w:val="26"/>
          <w:szCs w:val="26"/>
        </w:rPr>
        <w:t>, то угол между падающим и отраженным лучами составляет</w:t>
      </w:r>
      <w:r w:rsidRPr="003D5323">
        <w:rPr>
          <w:rFonts w:eastAsiaTheme="minorEastAsia"/>
          <w:sz w:val="26"/>
          <w:szCs w:val="26"/>
        </w:rPr>
        <w:t>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</w:t>
      </w:r>
      <w:r>
        <w:rPr>
          <w:rFonts w:eastAsiaTheme="minorEastAsia"/>
          <w:sz w:val="26"/>
          <w:szCs w:val="26"/>
        </w:rPr>
        <w:t>65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 xml:space="preserve">В)   </w:t>
      </w:r>
      <w:r>
        <w:rPr>
          <w:rFonts w:eastAsiaTheme="minorEastAsia"/>
          <w:sz w:val="26"/>
          <w:szCs w:val="26"/>
        </w:rPr>
        <w:t>90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 xml:space="preserve">С)  </w:t>
      </w:r>
      <w:r>
        <w:rPr>
          <w:rFonts w:eastAsiaTheme="minorEastAsia"/>
          <w:sz w:val="26"/>
          <w:szCs w:val="26"/>
        </w:rPr>
        <w:t>115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</w:t>
      </w:r>
    </w:p>
    <w:p w:rsidR="00F029E8" w:rsidRPr="009E48BA" w:rsidRDefault="00F029E8" w:rsidP="00F029E8">
      <w:pPr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>)</w:t>
      </w:r>
      <w:r>
        <w:rPr>
          <w:rFonts w:eastAsiaTheme="minorEastAsia"/>
          <w:sz w:val="26"/>
          <w:szCs w:val="26"/>
        </w:rPr>
        <w:t xml:space="preserve"> 120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E</w:t>
      </w:r>
      <w:r w:rsidRPr="003D5323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130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F</w:t>
      </w:r>
      <w:r w:rsidRPr="009E48BA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другой вариант.</w:t>
      </w:r>
    </w:p>
    <w:p w:rsidR="00F029E8" w:rsidRDefault="00F029E8" w:rsidP="00F029E8">
      <w:pPr>
        <w:jc w:val="both"/>
        <w:rPr>
          <w:sz w:val="26"/>
          <w:szCs w:val="26"/>
        </w:rPr>
      </w:pPr>
    </w:p>
    <w:p w:rsidR="00F029E8" w:rsidRDefault="00F029E8" w:rsidP="00F029E8">
      <w:pPr>
        <w:jc w:val="both"/>
        <w:rPr>
          <w:sz w:val="26"/>
          <w:szCs w:val="26"/>
        </w:rPr>
      </w:pPr>
    </w:p>
    <w:p w:rsidR="00F029E8" w:rsidRPr="00984717" w:rsidRDefault="00F029E8" w:rsidP="00F029E8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  <w:r w:rsidRPr="00984717">
        <w:rPr>
          <w:rFonts w:ascii="Times New Roman" w:hAnsi="Times New Roman"/>
          <w:b/>
          <w:sz w:val="28"/>
          <w:szCs w:val="28"/>
        </w:rPr>
        <w:t>Вариант 2</w:t>
      </w:r>
    </w:p>
    <w:p w:rsidR="00F029E8" w:rsidRPr="001E6B9A" w:rsidRDefault="00F029E8" w:rsidP="00F029E8">
      <w:pPr>
        <w:jc w:val="both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1.</w:t>
      </w:r>
      <w:r w:rsidRPr="001E6B9A">
        <w:rPr>
          <w:sz w:val="26"/>
          <w:szCs w:val="26"/>
        </w:rPr>
        <w:t xml:space="preserve"> Расставьте единицы измерения энергии по убыванию:</w:t>
      </w:r>
    </w:p>
    <w:p w:rsidR="00F029E8" w:rsidRPr="001E6B9A" w:rsidRDefault="00F029E8" w:rsidP="00F029E8">
      <w:pPr>
        <w:jc w:val="center"/>
        <w:rPr>
          <w:sz w:val="26"/>
          <w:szCs w:val="26"/>
        </w:rPr>
      </w:pPr>
      <w:r w:rsidRPr="001E6B9A">
        <w:rPr>
          <w:sz w:val="26"/>
          <w:szCs w:val="26"/>
        </w:rPr>
        <w:t xml:space="preserve">кДж,   </w:t>
      </w:r>
      <w:proofErr w:type="spellStart"/>
      <w:r w:rsidRPr="001E6B9A">
        <w:rPr>
          <w:sz w:val="26"/>
          <w:szCs w:val="26"/>
        </w:rPr>
        <w:t>мкДж</w:t>
      </w:r>
      <w:proofErr w:type="spellEnd"/>
      <w:r w:rsidRPr="001E6B9A">
        <w:rPr>
          <w:sz w:val="26"/>
          <w:szCs w:val="26"/>
        </w:rPr>
        <w:t xml:space="preserve">,   МДж,   </w:t>
      </w:r>
      <w:proofErr w:type="gramStart"/>
      <w:r w:rsidRPr="001E6B9A">
        <w:rPr>
          <w:sz w:val="26"/>
          <w:szCs w:val="26"/>
        </w:rPr>
        <w:t>Дж</w:t>
      </w:r>
      <w:proofErr w:type="gramEnd"/>
      <w:r w:rsidRPr="001E6B9A">
        <w:rPr>
          <w:sz w:val="26"/>
          <w:szCs w:val="26"/>
        </w:rPr>
        <w:t>,    мДж</w:t>
      </w:r>
    </w:p>
    <w:p w:rsidR="00F029E8" w:rsidRDefault="00F029E8" w:rsidP="00F029E8">
      <w:pPr>
        <w:jc w:val="both"/>
        <w:rPr>
          <w:sz w:val="26"/>
          <w:szCs w:val="26"/>
        </w:rPr>
      </w:pPr>
      <w:r w:rsidRPr="001E6B9A">
        <w:rPr>
          <w:sz w:val="26"/>
          <w:szCs w:val="26"/>
        </w:rPr>
        <w:t>Ответ: _______________________________________</w:t>
      </w:r>
    </w:p>
    <w:p w:rsidR="00F029E8" w:rsidRPr="001E6B9A" w:rsidRDefault="00F029E8" w:rsidP="00F029E8">
      <w:pPr>
        <w:jc w:val="both"/>
        <w:rPr>
          <w:sz w:val="26"/>
          <w:szCs w:val="26"/>
        </w:rPr>
      </w:pPr>
    </w:p>
    <w:p w:rsidR="00F029E8" w:rsidRPr="001E6B9A" w:rsidRDefault="00F029E8" w:rsidP="00F029E8">
      <w:pPr>
        <w:jc w:val="both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2.</w:t>
      </w:r>
      <w:r w:rsidRPr="001E6B9A">
        <w:rPr>
          <w:sz w:val="26"/>
          <w:szCs w:val="26"/>
        </w:rPr>
        <w:t xml:space="preserve"> К основным единицам измерения физических величин  относится: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029E8" w:rsidRPr="001E6B9A" w:rsidTr="00F029E8"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lastRenderedPageBreak/>
              <w:t>А) Ньютон</w:t>
            </w:r>
          </w:p>
        </w:tc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>В) Ампер</w:t>
            </w:r>
          </w:p>
        </w:tc>
        <w:tc>
          <w:tcPr>
            <w:tcW w:w="3191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>С) Вольт</w:t>
            </w:r>
          </w:p>
        </w:tc>
      </w:tr>
      <w:tr w:rsidR="00F029E8" w:rsidRPr="001E6B9A" w:rsidTr="00F029E8"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 xml:space="preserve">D) </w:t>
            </w:r>
            <w:r w:rsidRPr="001E6B9A">
              <w:rPr>
                <w:sz w:val="26"/>
                <w:szCs w:val="26"/>
              </w:rPr>
              <w:t>Ом</w:t>
            </w:r>
          </w:p>
        </w:tc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E)</w:t>
            </w:r>
            <w:r w:rsidRPr="001E6B9A">
              <w:rPr>
                <w:sz w:val="26"/>
                <w:szCs w:val="26"/>
              </w:rPr>
              <w:t xml:space="preserve"> Ватт</w:t>
            </w:r>
          </w:p>
        </w:tc>
        <w:tc>
          <w:tcPr>
            <w:tcW w:w="3191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F)</w:t>
            </w:r>
            <w:r w:rsidRPr="001E6B9A">
              <w:rPr>
                <w:sz w:val="26"/>
                <w:szCs w:val="26"/>
              </w:rPr>
              <w:t xml:space="preserve"> Паскаль</w:t>
            </w:r>
          </w:p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</w:p>
        </w:tc>
      </w:tr>
    </w:tbl>
    <w:p w:rsidR="00F029E8" w:rsidRPr="001E6B9A" w:rsidRDefault="00F029E8" w:rsidP="00F029E8">
      <w:pPr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3.</w:t>
      </w:r>
      <w:r w:rsidRPr="001E6B9A">
        <w:rPr>
          <w:sz w:val="26"/>
          <w:szCs w:val="26"/>
        </w:rPr>
        <w:t xml:space="preserve"> Поставьте в соответствие физические величины (обозначение) и их единицы измерения: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99"/>
        <w:gridCol w:w="1206"/>
        <w:gridCol w:w="1199"/>
        <w:gridCol w:w="1195"/>
        <w:gridCol w:w="1204"/>
        <w:gridCol w:w="1207"/>
        <w:gridCol w:w="1188"/>
        <w:gridCol w:w="1173"/>
      </w:tblGrid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1</w:t>
            </w:r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2</w:t>
            </w:r>
          </w:p>
        </w:tc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3</w:t>
            </w:r>
          </w:p>
        </w:tc>
        <w:tc>
          <w:tcPr>
            <w:tcW w:w="1195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4</w:t>
            </w:r>
          </w:p>
        </w:tc>
        <w:tc>
          <w:tcPr>
            <w:tcW w:w="1204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5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6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7</w:t>
            </w:r>
          </w:p>
        </w:tc>
        <w:tc>
          <w:tcPr>
            <w:tcW w:w="1173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8</w:t>
            </w:r>
          </w:p>
        </w:tc>
      </w:tr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rPr>
                <w:b/>
                <w:sz w:val="26"/>
                <w:szCs w:val="26"/>
                <w:lang w:val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T</m:t>
                </m:r>
              </m:oMath>
            </m:oMathPara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 w:rsidRPr="001E6B9A">
              <w:rPr>
                <w:b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1199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P</m:t>
                    </m:r>
                  </m:e>
                </m:acc>
              </m:oMath>
            </m:oMathPara>
          </w:p>
        </w:tc>
        <w:tc>
          <w:tcPr>
            <w:tcW w:w="1195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V</m:t>
                    </m:r>
                  </m:e>
                </m:acc>
              </m:oMath>
            </m:oMathPara>
          </w:p>
        </w:tc>
        <w:tc>
          <w:tcPr>
            <w:tcW w:w="1204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1E6B9A">
              <w:rPr>
                <w:b/>
                <w:sz w:val="26"/>
                <w:szCs w:val="26"/>
                <w:lang w:val="en-US"/>
              </w:rPr>
              <w:t>m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1E6B9A">
              <w:rPr>
                <w:b/>
                <w:sz w:val="26"/>
                <w:szCs w:val="26"/>
                <w:lang w:val="en-US"/>
              </w:rPr>
              <w:t>N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g</m:t>
                    </m:r>
                  </m:e>
                </m:acc>
              </m:oMath>
            </m:oMathPara>
          </w:p>
        </w:tc>
        <w:tc>
          <w:tcPr>
            <w:tcW w:w="1173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ϑ</m:t>
                </m:r>
              </m:oMath>
            </m:oMathPara>
          </w:p>
        </w:tc>
      </w:tr>
    </w:tbl>
    <w:p w:rsidR="00F029E8" w:rsidRPr="001E6B9A" w:rsidRDefault="00F029E8" w:rsidP="00F029E8">
      <w:pPr>
        <w:rPr>
          <w:sz w:val="26"/>
          <w:szCs w:val="26"/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99"/>
        <w:gridCol w:w="1206"/>
        <w:gridCol w:w="1199"/>
        <w:gridCol w:w="1195"/>
        <w:gridCol w:w="1204"/>
        <w:gridCol w:w="1207"/>
        <w:gridCol w:w="1188"/>
        <w:gridCol w:w="1173"/>
      </w:tblGrid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A</w:t>
            </w:r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B</w:t>
            </w:r>
          </w:p>
        </w:tc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C</w:t>
            </w:r>
          </w:p>
        </w:tc>
        <w:tc>
          <w:tcPr>
            <w:tcW w:w="1195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D</w:t>
            </w:r>
          </w:p>
        </w:tc>
        <w:tc>
          <w:tcPr>
            <w:tcW w:w="1204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E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F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G</w:t>
            </w:r>
          </w:p>
        </w:tc>
        <w:tc>
          <w:tcPr>
            <w:tcW w:w="1173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H</w:t>
            </w:r>
          </w:p>
        </w:tc>
      </w:tr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1E6B9A" w:rsidRDefault="0017400A" w:rsidP="00F029E8">
            <w:pPr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моль</m:t>
                    </m:r>
                  </m:e>
                  <m:sup/>
                </m:sSup>
              </m:oMath>
            </m:oMathPara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vertAlign w:val="superscript"/>
              </w:rPr>
            </w:pPr>
            <w:r w:rsidRPr="001E6B9A">
              <w:rPr>
                <w:b/>
                <w:i/>
                <w:sz w:val="26"/>
                <w:szCs w:val="26"/>
              </w:rPr>
              <w:t>м/с</w:t>
            </w:r>
            <w:proofErr w:type="gramStart"/>
            <w:r w:rsidRPr="001E6B9A">
              <w:rPr>
                <w:b/>
                <w:i/>
                <w:sz w:val="26"/>
                <w:szCs w:val="26"/>
                <w:vertAlign w:val="superscript"/>
              </w:rPr>
              <w:t>2</w:t>
            </w:r>
            <w:proofErr w:type="gramEnd"/>
          </w:p>
        </w:tc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 w:rsidRPr="001E6B9A">
              <w:rPr>
                <w:b/>
                <w:i/>
                <w:sz w:val="26"/>
                <w:szCs w:val="26"/>
              </w:rPr>
              <w:t>кг</w:t>
            </w:r>
          </w:p>
        </w:tc>
        <w:tc>
          <w:tcPr>
            <w:tcW w:w="1195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 w:rsidRPr="001E6B9A">
              <w:rPr>
                <w:b/>
                <w:i/>
                <w:sz w:val="26"/>
                <w:szCs w:val="26"/>
              </w:rPr>
              <w:t>Вт</w:t>
            </w:r>
          </w:p>
        </w:tc>
        <w:tc>
          <w:tcPr>
            <w:tcW w:w="1204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 w:rsidRPr="001E6B9A">
              <w:rPr>
                <w:b/>
                <w:i/>
                <w:sz w:val="26"/>
                <w:szCs w:val="26"/>
              </w:rPr>
              <w:t>К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 w:rsidRPr="001E6B9A">
              <w:rPr>
                <w:b/>
                <w:i/>
                <w:sz w:val="26"/>
                <w:szCs w:val="26"/>
              </w:rPr>
              <w:t>м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proofErr w:type="gramStart"/>
            <w:r w:rsidRPr="001E6B9A">
              <w:rPr>
                <w:b/>
                <w:i/>
                <w:sz w:val="26"/>
                <w:szCs w:val="26"/>
              </w:rPr>
              <w:t>м</w:t>
            </w:r>
            <w:proofErr w:type="gramEnd"/>
            <w:r w:rsidRPr="001E6B9A">
              <w:rPr>
                <w:b/>
                <w:i/>
                <w:sz w:val="26"/>
                <w:szCs w:val="26"/>
              </w:rPr>
              <w:t>/с</w:t>
            </w:r>
          </w:p>
        </w:tc>
        <w:tc>
          <w:tcPr>
            <w:tcW w:w="1173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 w:rsidRPr="001E6B9A">
              <w:rPr>
                <w:b/>
                <w:i/>
                <w:sz w:val="26"/>
                <w:szCs w:val="26"/>
              </w:rPr>
              <w:t>Н</w:t>
            </w:r>
          </w:p>
        </w:tc>
      </w:tr>
    </w:tbl>
    <w:p w:rsidR="00F029E8" w:rsidRPr="001E6B9A" w:rsidRDefault="00F029E8" w:rsidP="00F029E8">
      <w:pPr>
        <w:rPr>
          <w:sz w:val="26"/>
          <w:szCs w:val="26"/>
          <w:lang w:val="en-US"/>
        </w:rPr>
      </w:pPr>
    </w:p>
    <w:p w:rsidR="00F029E8" w:rsidRPr="001E6B9A" w:rsidRDefault="00F029E8" w:rsidP="00F029E8">
      <w:pPr>
        <w:rPr>
          <w:sz w:val="26"/>
          <w:szCs w:val="26"/>
        </w:rPr>
      </w:pPr>
      <w:r w:rsidRPr="001E6B9A">
        <w:rPr>
          <w:sz w:val="26"/>
          <w:szCs w:val="26"/>
        </w:rPr>
        <w:t>Пример ответа: 1А2</w:t>
      </w:r>
      <w:r w:rsidRPr="001E6B9A">
        <w:rPr>
          <w:sz w:val="26"/>
          <w:szCs w:val="26"/>
          <w:lang w:val="en-US"/>
        </w:rPr>
        <w:t>B</w:t>
      </w:r>
      <w:r w:rsidRPr="001E6B9A">
        <w:rPr>
          <w:sz w:val="26"/>
          <w:szCs w:val="26"/>
        </w:rPr>
        <w:t>2</w:t>
      </w:r>
      <w:r w:rsidRPr="001E6B9A">
        <w:rPr>
          <w:sz w:val="26"/>
          <w:szCs w:val="26"/>
          <w:lang w:val="en-US"/>
        </w:rPr>
        <w:t>C</w:t>
      </w:r>
      <w:r w:rsidRPr="001E6B9A">
        <w:rPr>
          <w:sz w:val="26"/>
          <w:szCs w:val="26"/>
        </w:rPr>
        <w:t>4</w:t>
      </w:r>
      <w:r w:rsidRPr="001E6B9A">
        <w:rPr>
          <w:sz w:val="26"/>
          <w:szCs w:val="26"/>
          <w:lang w:val="en-US"/>
        </w:rPr>
        <w:t>D</w:t>
      </w:r>
      <w:r w:rsidRPr="001E6B9A">
        <w:rPr>
          <w:sz w:val="26"/>
          <w:szCs w:val="26"/>
        </w:rPr>
        <w:t>5</w:t>
      </w:r>
      <w:r w:rsidRPr="001E6B9A">
        <w:rPr>
          <w:sz w:val="26"/>
          <w:szCs w:val="26"/>
          <w:lang w:val="en-US"/>
        </w:rPr>
        <w:t>E</w:t>
      </w:r>
      <w:r w:rsidRPr="001E6B9A">
        <w:rPr>
          <w:sz w:val="26"/>
          <w:szCs w:val="26"/>
        </w:rPr>
        <w:t>6</w:t>
      </w:r>
      <w:r w:rsidRPr="001E6B9A">
        <w:rPr>
          <w:sz w:val="26"/>
          <w:szCs w:val="26"/>
          <w:lang w:val="en-US"/>
        </w:rPr>
        <w:t>F</w:t>
      </w:r>
      <w:r w:rsidRPr="001E6B9A">
        <w:rPr>
          <w:sz w:val="26"/>
          <w:szCs w:val="26"/>
        </w:rPr>
        <w:t>7</w:t>
      </w:r>
      <w:r w:rsidRPr="001E6B9A">
        <w:rPr>
          <w:sz w:val="26"/>
          <w:szCs w:val="26"/>
          <w:lang w:val="en-US"/>
        </w:rPr>
        <w:t>G</w:t>
      </w:r>
      <w:r w:rsidRPr="001E6B9A">
        <w:rPr>
          <w:sz w:val="26"/>
          <w:szCs w:val="26"/>
        </w:rPr>
        <w:t>8</w:t>
      </w:r>
      <w:r w:rsidRPr="001E6B9A">
        <w:rPr>
          <w:sz w:val="26"/>
          <w:szCs w:val="26"/>
          <w:lang w:val="en-US"/>
        </w:rPr>
        <w:t>H</w:t>
      </w:r>
    </w:p>
    <w:p w:rsidR="00F029E8" w:rsidRPr="001E6B9A" w:rsidRDefault="00F029E8" w:rsidP="00F029E8">
      <w:pPr>
        <w:rPr>
          <w:sz w:val="26"/>
          <w:szCs w:val="26"/>
        </w:rPr>
      </w:pPr>
      <w:r w:rsidRPr="001E6B9A">
        <w:rPr>
          <w:sz w:val="26"/>
          <w:szCs w:val="26"/>
        </w:rPr>
        <w:t>Ответ: ____________________________________</w:t>
      </w:r>
    </w:p>
    <w:p w:rsidR="00F029E8" w:rsidRPr="001E6B9A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4.</w:t>
      </w:r>
      <w:r w:rsidRPr="001E6B9A">
        <w:rPr>
          <w:sz w:val="26"/>
          <w:szCs w:val="26"/>
        </w:rPr>
        <w:t xml:space="preserve"> Формула  </w:t>
      </w:r>
      <m:oMath>
        <m:r>
          <w:rPr>
            <w:rFonts w:ascii="Cambria Math" w:hAnsi="Cambria Math"/>
            <w:sz w:val="26"/>
            <w:szCs w:val="26"/>
            <w:lang w:val="en-US"/>
          </w:rPr>
          <m:t>x</m:t>
        </m:r>
        <m:r>
          <w:rPr>
            <w:rFonts w:ascii="Cambria Math" w:hAnsi="Cambria Math"/>
            <w:sz w:val="26"/>
            <w:szCs w:val="26"/>
          </w:rPr>
          <m:t>=5+3</m:t>
        </m:r>
        <m:r>
          <w:rPr>
            <w:rFonts w:ascii="Cambria Math" w:hAnsi="Cambria Math"/>
            <w:sz w:val="26"/>
            <w:szCs w:val="26"/>
            <w:lang w:val="en-US"/>
          </w:rPr>
          <m:t>t</m:t>
        </m:r>
        <m:r>
          <w:rPr>
            <w:rFonts w:ascii="Cambria Math" w:hAnsi="Cambria Math"/>
            <w:sz w:val="26"/>
            <w:szCs w:val="26"/>
          </w:rPr>
          <m:t>+5</m:t>
        </m:r>
        <m:sSup>
          <m:sSup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sSupPr>
          <m:e>
            <m:r>
              <w:rPr>
                <w:rFonts w:ascii="Cambria Math" w:hAnsi="Cambria Math"/>
                <w:sz w:val="26"/>
                <w:szCs w:val="26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 w:rsidRPr="001E6B9A">
        <w:rPr>
          <w:sz w:val="26"/>
          <w:szCs w:val="26"/>
        </w:rPr>
        <w:t xml:space="preserve">  описывает механическое движение: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47"/>
        <w:gridCol w:w="5124"/>
      </w:tblGrid>
      <w:tr w:rsidR="00F029E8" w:rsidRPr="001E6B9A" w:rsidTr="00F029E8">
        <w:tc>
          <w:tcPr>
            <w:tcW w:w="4447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A)</w:t>
            </w:r>
            <w:r w:rsidRPr="001E6B9A">
              <w:rPr>
                <w:sz w:val="26"/>
                <w:szCs w:val="26"/>
              </w:rPr>
              <w:t xml:space="preserve"> равномерное</w:t>
            </w:r>
          </w:p>
        </w:tc>
        <w:tc>
          <w:tcPr>
            <w:tcW w:w="5124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B)</w:t>
            </w:r>
            <w:r w:rsidRPr="001E6B9A">
              <w:rPr>
                <w:sz w:val="26"/>
                <w:szCs w:val="26"/>
              </w:rPr>
              <w:t xml:space="preserve"> равноускоренное прямолинейное</w:t>
            </w:r>
          </w:p>
        </w:tc>
      </w:tr>
      <w:tr w:rsidR="00F029E8" w:rsidRPr="001E6B9A" w:rsidTr="00F029E8">
        <w:tc>
          <w:tcPr>
            <w:tcW w:w="4447" w:type="dxa"/>
          </w:tcPr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C)</w:t>
            </w:r>
            <w:r w:rsidRPr="001E6B9A">
              <w:rPr>
                <w:sz w:val="26"/>
                <w:szCs w:val="26"/>
              </w:rPr>
              <w:t xml:space="preserve"> равнозамедленное прямолинейное</w:t>
            </w:r>
          </w:p>
        </w:tc>
        <w:tc>
          <w:tcPr>
            <w:tcW w:w="5124" w:type="dxa"/>
          </w:tcPr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D</w:t>
            </w:r>
            <w:r w:rsidRPr="001E6B9A">
              <w:rPr>
                <w:sz w:val="26"/>
                <w:szCs w:val="26"/>
              </w:rPr>
              <w:t>) движение тела, брошенного под углом к горизонту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</w:tc>
      </w:tr>
      <w:tr w:rsidR="00F029E8" w:rsidRPr="001E6B9A" w:rsidTr="00F029E8">
        <w:tc>
          <w:tcPr>
            <w:tcW w:w="4447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5.</w:t>
            </w:r>
            <w:r w:rsidRPr="001E6B9A">
              <w:rPr>
                <w:sz w:val="26"/>
                <w:szCs w:val="26"/>
              </w:rPr>
              <w:t xml:space="preserve"> За промежуток времени с 0 по 5 секунду тело прошло путь: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>А) 58 м;      В)  60 м;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 xml:space="preserve">С) 72 м;      </w:t>
            </w:r>
            <w:r w:rsidRPr="001E6B9A">
              <w:rPr>
                <w:sz w:val="26"/>
                <w:szCs w:val="26"/>
                <w:lang w:val="en-US"/>
              </w:rPr>
              <w:t>D</w:t>
            </w:r>
            <w:r w:rsidRPr="001E6B9A">
              <w:rPr>
                <w:sz w:val="26"/>
                <w:szCs w:val="26"/>
              </w:rPr>
              <w:t>) 84 м;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E</w:t>
            </w:r>
            <w:r w:rsidRPr="001E6B9A">
              <w:rPr>
                <w:sz w:val="26"/>
                <w:szCs w:val="26"/>
              </w:rPr>
              <w:t xml:space="preserve">) 90 м;      </w:t>
            </w:r>
            <w:r w:rsidRPr="001E6B9A">
              <w:rPr>
                <w:sz w:val="26"/>
                <w:szCs w:val="26"/>
                <w:lang w:val="en-US"/>
              </w:rPr>
              <w:t>F</w:t>
            </w:r>
            <w:r w:rsidRPr="001E6B9A">
              <w:rPr>
                <w:sz w:val="26"/>
                <w:szCs w:val="26"/>
              </w:rPr>
              <w:t xml:space="preserve">) Другой вариант                           </w:t>
            </w: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</w:tc>
        <w:tc>
          <w:tcPr>
            <w:tcW w:w="5124" w:type="dxa"/>
          </w:tcPr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165" w:dyaOrig="4575">
                <v:shape id="_x0000_i1064" type="#_x0000_t75" style="width:213.5pt;height:158.9pt" o:ole="">
                  <v:imagedata r:id="rId89" o:title=""/>
                </v:shape>
                <o:OLEObject Type="Embed" ProgID="PBrush" ShapeID="_x0000_i1064" DrawAspect="Content" ObjectID="_1581254259" r:id="rId105"/>
              </w:object>
            </w:r>
          </w:p>
        </w:tc>
      </w:tr>
      <w:tr w:rsidR="00F029E8" w:rsidRPr="001E6B9A" w:rsidTr="00F029E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447" w:type="dxa"/>
            <w:tcBorders>
              <w:top w:val="nil"/>
              <w:left w:val="nil"/>
              <w:bottom w:val="nil"/>
              <w:right w:val="nil"/>
            </w:tcBorders>
          </w:tcPr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6.</w:t>
            </w:r>
            <w:r w:rsidRPr="001E6B9A">
              <w:rPr>
                <w:sz w:val="26"/>
                <w:szCs w:val="26"/>
              </w:rPr>
              <w:t xml:space="preserve"> При движении тела под действием силы тяги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F</m:t>
                  </m:r>
                </m:e>
              </m:acc>
            </m:oMath>
            <w:r w:rsidRPr="001E6B9A">
              <w:rPr>
                <w:rFonts w:eastAsiaTheme="minorEastAsia"/>
                <w:sz w:val="26"/>
                <w:szCs w:val="26"/>
              </w:rPr>
              <w:t xml:space="preserve"> сила реакции опоры направлена:</w:t>
            </w:r>
          </w:p>
          <w:p w:rsidR="00F029E8" w:rsidRPr="001E6B9A" w:rsidRDefault="00F029E8" w:rsidP="00F029E8">
            <w:pPr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А) вверх;      В)   вниз;</w:t>
            </w:r>
          </w:p>
          <w:p w:rsidR="00F029E8" w:rsidRPr="001E6B9A" w:rsidRDefault="00F029E8" w:rsidP="00F029E8">
            <w:pPr>
              <w:spacing w:line="276" w:lineRule="auto"/>
              <w:rPr>
                <w:b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С)  влево;     </w:t>
            </w:r>
            <w:r w:rsidRPr="001E6B9A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1E6B9A">
              <w:rPr>
                <w:rFonts w:eastAsiaTheme="minorEastAsia"/>
                <w:sz w:val="26"/>
                <w:szCs w:val="26"/>
              </w:rPr>
              <w:t>) вправо.</w:t>
            </w: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</w:tc>
        <w:tc>
          <w:tcPr>
            <w:tcW w:w="51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5250" w:dyaOrig="1950">
                <v:shape id="_x0000_i1065" type="#_x0000_t75" style="width:237.1pt;height:88.15pt" o:ole="">
                  <v:imagedata r:id="rId91" o:title=""/>
                </v:shape>
                <o:OLEObject Type="Embed" ProgID="PBrush" ShapeID="_x0000_i1065" DrawAspect="Content" ObjectID="_1581254260" r:id="rId106"/>
              </w:object>
            </w:r>
          </w:p>
        </w:tc>
      </w:tr>
    </w:tbl>
    <w:p w:rsidR="00F029E8" w:rsidRPr="001E6B9A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1E6B9A">
        <w:rPr>
          <w:b/>
          <w:sz w:val="26"/>
          <w:szCs w:val="26"/>
        </w:rPr>
        <w:t>Задание 7.</w:t>
      </w:r>
      <w:r w:rsidRPr="001E6B9A">
        <w:rPr>
          <w:sz w:val="26"/>
          <w:szCs w:val="26"/>
        </w:rPr>
        <w:t xml:space="preserve"> При уменьшении расстояния между телами в два раза сила гравитационного взаимодействия</w:t>
      </w:r>
      <w:r w:rsidRPr="001E6B9A">
        <w:rPr>
          <w:rFonts w:eastAsiaTheme="minorEastAsia"/>
          <w:sz w:val="26"/>
          <w:szCs w:val="26"/>
        </w:rPr>
        <w:t>: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А) возрастет в два раза;      </w:t>
      </w:r>
      <w:r w:rsidRPr="001E6B9A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>В)   уменьшится в два раза;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С)  возрастет в четыре раза;     </w:t>
      </w:r>
      <w:r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  <w:lang w:val="en-US"/>
        </w:rPr>
        <w:t>D</w:t>
      </w:r>
      <w:r w:rsidRPr="001E6B9A">
        <w:rPr>
          <w:rFonts w:eastAsiaTheme="minorEastAsia"/>
          <w:sz w:val="26"/>
          <w:szCs w:val="26"/>
        </w:rPr>
        <w:t>) уменьшится в четыре раза;</w:t>
      </w:r>
    </w:p>
    <w:p w:rsidR="00F029E8" w:rsidRPr="001E6B9A" w:rsidRDefault="00F029E8" w:rsidP="00F029E8">
      <w:pPr>
        <w:rPr>
          <w:b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>Е) возрастет в восемь раз;</w:t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  <w:lang w:val="en-US"/>
        </w:rPr>
        <w:t>F</w:t>
      </w:r>
      <w:r w:rsidRPr="001E6B9A">
        <w:rPr>
          <w:rFonts w:eastAsiaTheme="minorEastAsia"/>
          <w:sz w:val="26"/>
          <w:szCs w:val="26"/>
        </w:rPr>
        <w:t>) уменьшится в восемь раз.</w:t>
      </w:r>
    </w:p>
    <w:p w:rsidR="00F029E8" w:rsidRPr="001E6B9A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8.</w:t>
      </w:r>
      <w:r w:rsidRPr="001E6B9A">
        <w:rPr>
          <w:sz w:val="26"/>
          <w:szCs w:val="26"/>
        </w:rPr>
        <w:t xml:space="preserve"> Расположите вещества в порядке возрастания их молярных масс:</w:t>
      </w:r>
    </w:p>
    <w:p w:rsidR="00F029E8" w:rsidRPr="001E6B9A" w:rsidRDefault="00F029E8" w:rsidP="00F029E8">
      <w:pPr>
        <w:jc w:val="center"/>
        <w:rPr>
          <w:sz w:val="26"/>
          <w:szCs w:val="26"/>
        </w:rPr>
      </w:pPr>
      <w:r w:rsidRPr="001E6B9A">
        <w:rPr>
          <w:sz w:val="26"/>
          <w:szCs w:val="26"/>
        </w:rPr>
        <w:t>угарный газ,   аммиак,   кислород,   вода</w:t>
      </w:r>
    </w:p>
    <w:p w:rsidR="00F029E8" w:rsidRDefault="00F029E8" w:rsidP="00F029E8">
      <w:pPr>
        <w:jc w:val="both"/>
        <w:rPr>
          <w:sz w:val="26"/>
          <w:szCs w:val="26"/>
        </w:rPr>
      </w:pPr>
      <w:r w:rsidRPr="001E6B9A">
        <w:rPr>
          <w:sz w:val="26"/>
          <w:szCs w:val="26"/>
        </w:rPr>
        <w:t>Ответ:  __________________________________________________.</w:t>
      </w:r>
    </w:p>
    <w:p w:rsidR="00F029E8" w:rsidRPr="001E6B9A" w:rsidRDefault="00F029E8" w:rsidP="00F029E8">
      <w:pPr>
        <w:jc w:val="both"/>
        <w:rPr>
          <w:b/>
          <w:sz w:val="26"/>
          <w:szCs w:val="26"/>
        </w:rPr>
      </w:pPr>
    </w:p>
    <w:p w:rsidR="00F029E8" w:rsidRDefault="00F029E8" w:rsidP="00F029E8">
      <w:pPr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9.</w:t>
      </w:r>
      <w:r w:rsidRPr="001E6B9A">
        <w:rPr>
          <w:sz w:val="26"/>
          <w:szCs w:val="26"/>
        </w:rPr>
        <w:t xml:space="preserve"> При переводе  температуры (единиц измерения) 20</w:t>
      </w:r>
      <w:r w:rsidRPr="001E6B9A">
        <w:rPr>
          <w:sz w:val="26"/>
          <w:szCs w:val="26"/>
          <w:vertAlign w:val="superscript"/>
        </w:rPr>
        <w:t>0</w:t>
      </w:r>
      <w:r w:rsidRPr="001E6B9A">
        <w:rPr>
          <w:sz w:val="26"/>
          <w:szCs w:val="26"/>
        </w:rPr>
        <w:t xml:space="preserve"> по шкале Цельсия в температуру по шкале Кельвина получают   ________К.</w:t>
      </w:r>
    </w:p>
    <w:p w:rsidR="00F029E8" w:rsidRPr="001E6B9A" w:rsidRDefault="00F029E8" w:rsidP="00F029E8">
      <w:pPr>
        <w:rPr>
          <w:sz w:val="26"/>
          <w:szCs w:val="26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029E8" w:rsidRPr="001E6B9A" w:rsidTr="00F029E8">
        <w:tc>
          <w:tcPr>
            <w:tcW w:w="4785" w:type="dxa"/>
          </w:tcPr>
          <w:p w:rsidR="00F029E8" w:rsidRPr="001E6B9A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10.</w:t>
            </w:r>
            <w:r w:rsidRPr="001E6B9A">
              <w:rPr>
                <w:sz w:val="26"/>
                <w:szCs w:val="26"/>
              </w:rPr>
              <w:t xml:space="preserve"> График изменения состояния идеального газа в координатах </w:t>
            </w:r>
            <w:r w:rsidRPr="001E6B9A">
              <w:rPr>
                <w:sz w:val="26"/>
                <w:szCs w:val="26"/>
                <w:lang w:val="en-US"/>
              </w:rPr>
              <w:t>p</w:t>
            </w:r>
            <w:r w:rsidRPr="001E6B9A">
              <w:rPr>
                <w:sz w:val="26"/>
                <w:szCs w:val="26"/>
              </w:rPr>
              <w:t>, Т не описывает процесс</w:t>
            </w:r>
            <w:r w:rsidRPr="001E6B9A">
              <w:rPr>
                <w:rFonts w:eastAsiaTheme="minorEastAsia"/>
                <w:sz w:val="26"/>
                <w:szCs w:val="26"/>
              </w:rPr>
              <w:t>:</w:t>
            </w:r>
          </w:p>
          <w:p w:rsidR="00F029E8" w:rsidRPr="001E6B9A" w:rsidRDefault="00F029E8" w:rsidP="00F029E8">
            <w:pPr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А) изобарный;      </w:t>
            </w:r>
          </w:p>
          <w:p w:rsidR="00F029E8" w:rsidRPr="001E6B9A" w:rsidRDefault="00F029E8" w:rsidP="00F029E8">
            <w:pPr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В) изотермический;</w:t>
            </w:r>
          </w:p>
          <w:p w:rsidR="00F029E8" w:rsidRPr="001E6B9A" w:rsidRDefault="00F029E8" w:rsidP="00F029E8">
            <w:pPr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С)  изохорный;     </w:t>
            </w:r>
          </w:p>
          <w:p w:rsidR="00F029E8" w:rsidRPr="001E6B9A" w:rsidRDefault="00F029E8" w:rsidP="00F029E8">
            <w:pPr>
              <w:spacing w:line="276" w:lineRule="auto"/>
              <w:rPr>
                <w:b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1E6B9A">
              <w:rPr>
                <w:rFonts w:eastAsiaTheme="minorEastAsia"/>
                <w:sz w:val="26"/>
                <w:szCs w:val="26"/>
              </w:rPr>
              <w:t xml:space="preserve">) </w:t>
            </w:r>
            <w:proofErr w:type="gramStart"/>
            <w:r w:rsidRPr="001E6B9A">
              <w:rPr>
                <w:rFonts w:eastAsiaTheme="minorEastAsia"/>
                <w:sz w:val="26"/>
                <w:szCs w:val="26"/>
              </w:rPr>
              <w:t>все</w:t>
            </w:r>
            <w:proofErr w:type="gramEnd"/>
            <w:r w:rsidRPr="001E6B9A">
              <w:rPr>
                <w:rFonts w:eastAsiaTheme="minorEastAsia"/>
                <w:sz w:val="26"/>
                <w:szCs w:val="26"/>
              </w:rPr>
              <w:t xml:space="preserve"> процессы описаны.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</w:tc>
        <w:tc>
          <w:tcPr>
            <w:tcW w:w="4786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059" w:dyaOrig="4471">
                <v:shape id="_x0000_i1066" type="#_x0000_t75" style="width:175.05pt;height:129.1pt" o:ole="">
                  <v:imagedata r:id="rId107" o:title=""/>
                </v:shape>
                <o:OLEObject Type="Embed" ProgID="PBrush" ShapeID="_x0000_i1066" DrawAspect="Content" ObjectID="_1581254261" r:id="rId108"/>
              </w:object>
            </w:r>
          </w:p>
        </w:tc>
      </w:tr>
    </w:tbl>
    <w:p w:rsidR="00F029E8" w:rsidRPr="001E6B9A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1E6B9A">
        <w:rPr>
          <w:b/>
          <w:sz w:val="26"/>
          <w:szCs w:val="26"/>
        </w:rPr>
        <w:t>Задание 11.</w:t>
      </w:r>
      <w:r w:rsidRPr="001E6B9A">
        <w:rPr>
          <w:sz w:val="26"/>
          <w:szCs w:val="26"/>
        </w:rPr>
        <w:t xml:space="preserve"> Процесс 2 - 3 (согласно  графику изменения состояния   идеального газа в координатах </w:t>
      </w:r>
      <w:r w:rsidRPr="001E6B9A">
        <w:rPr>
          <w:sz w:val="26"/>
          <w:szCs w:val="26"/>
          <w:lang w:val="en-US"/>
        </w:rPr>
        <w:t>p</w:t>
      </w:r>
      <w:r w:rsidRPr="001E6B9A">
        <w:rPr>
          <w:sz w:val="26"/>
          <w:szCs w:val="26"/>
        </w:rPr>
        <w:t xml:space="preserve">, </w:t>
      </w:r>
      <w:r w:rsidRPr="001E6B9A">
        <w:rPr>
          <w:sz w:val="26"/>
          <w:szCs w:val="26"/>
          <w:lang w:val="en-US"/>
        </w:rPr>
        <w:t>V</w:t>
      </w:r>
      <w:r w:rsidRPr="001E6B9A">
        <w:rPr>
          <w:sz w:val="26"/>
          <w:szCs w:val="26"/>
        </w:rPr>
        <w:t>)  определяет изменение внутренней энергии системы</w:t>
      </w:r>
      <w:r w:rsidRPr="001E6B9A">
        <w:rPr>
          <w:rFonts w:eastAsiaTheme="minorEastAsia"/>
          <w:sz w:val="26"/>
          <w:szCs w:val="26"/>
        </w:rPr>
        <w:t>: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А) работа газа положительна, газ получает теплоту;      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>В) работа газа отрицательна, газ отдает теплоту;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С)  газ работу не совершает и получает теплоту;     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  <w:lang w:val="en-US"/>
        </w:rPr>
        <w:t>D</w:t>
      </w:r>
      <w:r w:rsidRPr="001E6B9A">
        <w:rPr>
          <w:rFonts w:eastAsiaTheme="minorEastAsia"/>
          <w:sz w:val="26"/>
          <w:szCs w:val="26"/>
        </w:rPr>
        <w:t xml:space="preserve">) </w:t>
      </w:r>
      <w:proofErr w:type="gramStart"/>
      <w:r w:rsidRPr="001E6B9A">
        <w:rPr>
          <w:rFonts w:eastAsiaTheme="minorEastAsia"/>
          <w:sz w:val="26"/>
          <w:szCs w:val="26"/>
        </w:rPr>
        <w:t>газ</w:t>
      </w:r>
      <w:proofErr w:type="gramEnd"/>
      <w:r w:rsidRPr="001E6B9A">
        <w:rPr>
          <w:rFonts w:eastAsiaTheme="minorEastAsia"/>
          <w:sz w:val="26"/>
          <w:szCs w:val="26"/>
        </w:rPr>
        <w:t xml:space="preserve"> работу не совершает и отдает теплоту.</w:t>
      </w:r>
    </w:p>
    <w:p w:rsidR="00F029E8" w:rsidRPr="001E6B9A" w:rsidRDefault="00F029E8" w:rsidP="00F029E8">
      <w:pPr>
        <w:rPr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029E8" w:rsidRPr="001E6B9A" w:rsidTr="00F029E8">
        <w:tc>
          <w:tcPr>
            <w:tcW w:w="4785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029E8" w:rsidRPr="001E6B9A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12.</w:t>
            </w:r>
            <w:r w:rsidRPr="001E6B9A">
              <w:rPr>
                <w:sz w:val="26"/>
                <w:szCs w:val="26"/>
              </w:rPr>
              <w:t xml:space="preserve"> Направление вектора напряженности электрического поля двух неподвижных точечных зарядов +</w:t>
            </w:r>
            <w:r w:rsidRPr="001E6B9A">
              <w:rPr>
                <w:sz w:val="26"/>
                <w:szCs w:val="26"/>
                <w:lang w:val="en-US"/>
              </w:rPr>
              <w:t>q</w:t>
            </w:r>
            <w:r w:rsidRPr="001E6B9A">
              <w:rPr>
                <w:sz w:val="26"/>
                <w:szCs w:val="26"/>
              </w:rPr>
              <w:t xml:space="preserve">  и  -</w:t>
            </w:r>
            <w:r w:rsidRPr="001E6B9A">
              <w:rPr>
                <w:sz w:val="26"/>
                <w:szCs w:val="26"/>
                <w:lang w:val="en-US"/>
              </w:rPr>
              <w:t>q</w:t>
            </w:r>
            <w:r w:rsidRPr="001E6B9A">
              <w:rPr>
                <w:sz w:val="26"/>
                <w:szCs w:val="26"/>
              </w:rPr>
              <w:t xml:space="preserve"> в точке</w:t>
            </w:r>
            <w:proofErr w:type="gramStart"/>
            <w:r w:rsidRPr="001E6B9A">
              <w:rPr>
                <w:sz w:val="26"/>
                <w:szCs w:val="26"/>
              </w:rPr>
              <w:t xml:space="preserve"> </w:t>
            </w:r>
            <w:r w:rsidRPr="001E6B9A">
              <w:rPr>
                <w:b/>
                <w:i/>
                <w:sz w:val="26"/>
                <w:szCs w:val="26"/>
              </w:rPr>
              <w:t>О</w:t>
            </w:r>
            <w:proofErr w:type="gramEnd"/>
            <w:r w:rsidRPr="001E6B9A">
              <w:rPr>
                <w:sz w:val="26"/>
                <w:szCs w:val="26"/>
              </w:rPr>
              <w:t xml:space="preserve"> соответствует стрелке</w:t>
            </w:r>
            <w:r w:rsidRPr="001E6B9A">
              <w:rPr>
                <w:rFonts w:eastAsiaTheme="minorEastAsia"/>
                <w:sz w:val="26"/>
                <w:szCs w:val="26"/>
              </w:rPr>
              <w:t>:</w:t>
            </w:r>
          </w:p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3930" w:dyaOrig="3105">
                <v:shape id="_x0000_i1067" type="#_x0000_t75" style="width:112.95pt;height:89.4pt" o:ole="">
                  <v:imagedata r:id="rId95" o:title=""/>
                </v:shape>
                <o:OLEObject Type="Embed" ProgID="PBrush" ShapeID="_x0000_i1067" DrawAspect="Content" ObjectID="_1581254262" r:id="rId109"/>
              </w:object>
            </w:r>
          </w:p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5970" w:dyaOrig="1425">
                <v:shape id="_x0000_i1068" type="#_x0000_t75" style="width:212.3pt;height:50.9pt" o:ole="">
                  <v:imagedata r:id="rId110" o:title=""/>
                </v:shape>
                <o:OLEObject Type="Embed" ProgID="PBrush" ShapeID="_x0000_i1068" DrawAspect="Content" ObjectID="_1581254263" r:id="rId111"/>
              </w:object>
            </w:r>
          </w:p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Ответ:  _________________________</w:t>
            </w:r>
          </w:p>
        </w:tc>
        <w:tc>
          <w:tcPr>
            <w:tcW w:w="47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029E8" w:rsidRPr="008F0C84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</w:t>
            </w:r>
            <w:r w:rsidRPr="007E60CA">
              <w:rPr>
                <w:b/>
                <w:sz w:val="26"/>
                <w:szCs w:val="26"/>
              </w:rPr>
              <w:t>3</w:t>
            </w:r>
            <w:r w:rsidRPr="001E6B9A">
              <w:rPr>
                <w:b/>
                <w:sz w:val="26"/>
                <w:szCs w:val="26"/>
              </w:rPr>
              <w:t>.</w:t>
            </w:r>
            <w:r w:rsidRPr="001E6B9A">
              <w:rPr>
                <w:sz w:val="26"/>
                <w:szCs w:val="26"/>
              </w:rPr>
              <w:t xml:space="preserve"> На рисунке изображены эквипотенциальные поверхности. Потенциал в точке</w:t>
            </w:r>
            <w:proofErr w:type="gramStart"/>
            <w:r w:rsidRPr="001E6B9A">
              <w:rPr>
                <w:sz w:val="26"/>
                <w:szCs w:val="26"/>
              </w:rPr>
              <w:t xml:space="preserve"> </w:t>
            </w:r>
            <w:r w:rsidRPr="001E6B9A">
              <w:rPr>
                <w:b/>
                <w:i/>
                <w:sz w:val="26"/>
                <w:szCs w:val="26"/>
              </w:rPr>
              <w:t>А</w:t>
            </w:r>
            <w:proofErr w:type="gramEnd"/>
            <w:r w:rsidRPr="001E6B9A">
              <w:rPr>
                <w:sz w:val="26"/>
                <w:szCs w:val="26"/>
              </w:rPr>
              <w:t xml:space="preserve"> равен</w:t>
            </w:r>
            <w:r>
              <w:rPr>
                <w:sz w:val="26"/>
                <w:szCs w:val="26"/>
              </w:rPr>
              <w:t xml:space="preserve">    </w:t>
            </w:r>
            <w:r w:rsidRPr="001E6B9A">
              <w:rPr>
                <w:sz w:val="26"/>
                <w:szCs w:val="26"/>
              </w:rPr>
              <w:t>_______.</w:t>
            </w:r>
          </w:p>
        </w:tc>
      </w:tr>
      <w:tr w:rsidR="00F029E8" w:rsidRPr="001E6B9A" w:rsidTr="00F029E8">
        <w:tc>
          <w:tcPr>
            <w:tcW w:w="4785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029E8" w:rsidRPr="001E6B9A" w:rsidRDefault="00F029E8" w:rsidP="00F029E8">
            <w:pPr>
              <w:spacing w:before="240"/>
              <w:rPr>
                <w:b/>
                <w:sz w:val="26"/>
                <w:szCs w:val="26"/>
              </w:rPr>
            </w:pPr>
          </w:p>
        </w:tc>
        <w:tc>
          <w:tcPr>
            <w:tcW w:w="47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016" w:dyaOrig="6016">
                <v:shape id="_x0000_i1069" type="#_x0000_t75" style="width:170.05pt;height:170.05pt" o:ole="">
                  <v:imagedata r:id="rId112" o:title=""/>
                </v:shape>
                <o:OLEObject Type="Embed" ProgID="PBrush" ShapeID="_x0000_i1069" DrawAspect="Content" ObjectID="_1581254264" r:id="rId113"/>
              </w:object>
            </w:r>
          </w:p>
        </w:tc>
      </w:tr>
    </w:tbl>
    <w:p w:rsidR="00F029E8" w:rsidRDefault="00F029E8" w:rsidP="00F029E8">
      <w:pPr>
        <w:rPr>
          <w:b/>
          <w:sz w:val="28"/>
        </w:rPr>
      </w:pPr>
    </w:p>
    <w:tbl>
      <w:tblPr>
        <w:tblStyle w:val="a3"/>
        <w:tblpPr w:leftFromText="180" w:rightFromText="180" w:vertAnchor="text" w:horzAnchor="margin" w:tblpY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9"/>
        <w:gridCol w:w="6692"/>
      </w:tblGrid>
      <w:tr w:rsidR="00F029E8" w:rsidRPr="00DB62EC" w:rsidTr="00F029E8">
        <w:tc>
          <w:tcPr>
            <w:tcW w:w="2879" w:type="dxa"/>
          </w:tcPr>
          <w:p w:rsidR="00F029E8" w:rsidRPr="00DB62EC" w:rsidRDefault="00F029E8" w:rsidP="00F029E8">
            <w:pPr>
              <w:rPr>
                <w:sz w:val="26"/>
                <w:szCs w:val="26"/>
              </w:rPr>
            </w:pPr>
            <w:r w:rsidRPr="00DB62EC">
              <w:rPr>
                <w:b/>
                <w:sz w:val="26"/>
                <w:szCs w:val="26"/>
              </w:rPr>
              <w:t>Задание 1</w:t>
            </w:r>
            <w:r w:rsidRPr="00F029E8">
              <w:rPr>
                <w:b/>
                <w:sz w:val="26"/>
                <w:szCs w:val="26"/>
              </w:rPr>
              <w:t>4</w:t>
            </w:r>
            <w:r w:rsidRPr="00DB62EC">
              <w:rPr>
                <w:b/>
                <w:sz w:val="26"/>
                <w:szCs w:val="26"/>
              </w:rPr>
              <w:t>.</w:t>
            </w:r>
            <w:r w:rsidRPr="00DB62EC">
              <w:rPr>
                <w:sz w:val="26"/>
                <w:szCs w:val="26"/>
              </w:rPr>
              <w:t xml:space="preserve"> Общее сопротивление цепи равно:</w:t>
            </w:r>
          </w:p>
          <w:p w:rsidR="00F029E8" w:rsidRPr="00DB62EC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DB62EC">
              <w:rPr>
                <w:rFonts w:eastAsiaTheme="minorEastAsia"/>
                <w:sz w:val="26"/>
                <w:szCs w:val="26"/>
              </w:rPr>
              <w:t xml:space="preserve">А) 6,5 Ом;      </w:t>
            </w:r>
          </w:p>
          <w:p w:rsidR="00F029E8" w:rsidRPr="00DB62EC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DB62EC">
              <w:rPr>
                <w:rFonts w:eastAsiaTheme="minorEastAsia"/>
                <w:sz w:val="26"/>
                <w:szCs w:val="26"/>
              </w:rPr>
              <w:t>В) 8 Ом;</w:t>
            </w:r>
          </w:p>
          <w:p w:rsidR="00F029E8" w:rsidRPr="00DB62EC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DB62EC">
              <w:rPr>
                <w:rFonts w:eastAsiaTheme="minorEastAsia"/>
                <w:sz w:val="26"/>
                <w:szCs w:val="26"/>
              </w:rPr>
              <w:t xml:space="preserve">С)  10 Ом;     </w:t>
            </w:r>
          </w:p>
          <w:p w:rsidR="00F029E8" w:rsidRPr="00DB62EC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DB62EC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DB62EC">
              <w:rPr>
                <w:rFonts w:eastAsiaTheme="minorEastAsia"/>
                <w:sz w:val="26"/>
                <w:szCs w:val="26"/>
              </w:rPr>
              <w:t>) 14 Ом;</w:t>
            </w:r>
          </w:p>
          <w:p w:rsidR="00F029E8" w:rsidRPr="00DB62EC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DB62EC">
              <w:rPr>
                <w:rFonts w:eastAsiaTheme="minorEastAsia"/>
                <w:sz w:val="26"/>
                <w:szCs w:val="26"/>
              </w:rPr>
              <w:t>Е) другой вариант.</w:t>
            </w:r>
          </w:p>
          <w:p w:rsidR="00F029E8" w:rsidRPr="00DB62EC" w:rsidRDefault="00F029E8" w:rsidP="00F029E8">
            <w:pPr>
              <w:rPr>
                <w:sz w:val="26"/>
                <w:szCs w:val="26"/>
              </w:rPr>
            </w:pPr>
          </w:p>
        </w:tc>
        <w:tc>
          <w:tcPr>
            <w:tcW w:w="6692" w:type="dxa"/>
            <w:vAlign w:val="center"/>
          </w:tcPr>
          <w:p w:rsidR="00F029E8" w:rsidRPr="00DB62EC" w:rsidRDefault="00F029E8" w:rsidP="00F029E8">
            <w:pPr>
              <w:jc w:val="center"/>
              <w:rPr>
                <w:sz w:val="26"/>
                <w:szCs w:val="26"/>
              </w:rPr>
            </w:pPr>
            <w:r w:rsidRPr="00DB62EC">
              <w:rPr>
                <w:sz w:val="26"/>
                <w:szCs w:val="26"/>
              </w:rPr>
              <w:object w:dxaOrig="7905" w:dyaOrig="3435">
                <v:shape id="_x0000_i1070" type="#_x0000_t75" style="width:297.95pt;height:129.1pt" o:ole="">
                  <v:imagedata r:id="rId114" o:title=""/>
                </v:shape>
                <o:OLEObject Type="Embed" ProgID="PBrush" ShapeID="_x0000_i1070" DrawAspect="Content" ObjectID="_1581254265" r:id="rId115"/>
              </w:object>
            </w:r>
          </w:p>
        </w:tc>
      </w:tr>
    </w:tbl>
    <w:p w:rsidR="00F029E8" w:rsidRPr="00DB62EC" w:rsidRDefault="00F029E8" w:rsidP="00F029E8">
      <w:pPr>
        <w:jc w:val="both"/>
        <w:rPr>
          <w:b/>
          <w:sz w:val="26"/>
          <w:szCs w:val="26"/>
        </w:rPr>
      </w:pPr>
    </w:p>
    <w:tbl>
      <w:tblPr>
        <w:tblStyle w:val="a3"/>
        <w:tblpPr w:leftFromText="180" w:rightFromText="180" w:vertAnchor="text" w:horzAnchor="margin" w:tblpY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5209"/>
      </w:tblGrid>
      <w:tr w:rsidR="00F029E8" w:rsidRPr="00DB62EC" w:rsidTr="00F029E8">
        <w:tc>
          <w:tcPr>
            <w:tcW w:w="4361" w:type="dxa"/>
            <w:vAlign w:val="center"/>
          </w:tcPr>
          <w:p w:rsidR="00F029E8" w:rsidRPr="00DB62EC" w:rsidRDefault="00F029E8" w:rsidP="00F029E8">
            <w:pPr>
              <w:spacing w:before="240"/>
              <w:rPr>
                <w:sz w:val="26"/>
                <w:szCs w:val="26"/>
              </w:rPr>
            </w:pPr>
            <w:r w:rsidRPr="00DB62EC">
              <w:rPr>
                <w:b/>
                <w:sz w:val="26"/>
                <w:szCs w:val="26"/>
              </w:rPr>
              <w:lastRenderedPageBreak/>
              <w:t>Задание 1</w:t>
            </w:r>
            <w:r w:rsidRPr="00F029E8">
              <w:rPr>
                <w:b/>
                <w:sz w:val="26"/>
                <w:szCs w:val="26"/>
              </w:rPr>
              <w:t>5</w:t>
            </w:r>
            <w:r w:rsidRPr="00DB62EC">
              <w:rPr>
                <w:b/>
                <w:sz w:val="26"/>
                <w:szCs w:val="26"/>
              </w:rPr>
              <w:t>.</w:t>
            </w:r>
            <w:r w:rsidRPr="00DB62EC">
              <w:rPr>
                <w:sz w:val="26"/>
                <w:szCs w:val="26"/>
              </w:rPr>
              <w:t xml:space="preserve"> Определите направление силы Лоренца, действующей на заряженную частицу, движущуюся  в магнитном поле.</w:t>
            </w:r>
          </w:p>
          <w:p w:rsidR="00F029E8" w:rsidRPr="00DB62EC" w:rsidRDefault="00F029E8" w:rsidP="00F029E8">
            <w:pPr>
              <w:rPr>
                <w:sz w:val="26"/>
                <w:szCs w:val="26"/>
              </w:rPr>
            </w:pPr>
          </w:p>
          <w:p w:rsidR="00F029E8" w:rsidRPr="00DB62EC" w:rsidRDefault="00F029E8" w:rsidP="00F029E8">
            <w:pPr>
              <w:rPr>
                <w:b/>
                <w:sz w:val="26"/>
                <w:szCs w:val="26"/>
              </w:rPr>
            </w:pPr>
            <w:r w:rsidRPr="00DB62EC">
              <w:rPr>
                <w:sz w:val="26"/>
                <w:szCs w:val="26"/>
              </w:rPr>
              <w:t>Ответ:_______________________</w:t>
            </w:r>
          </w:p>
          <w:p w:rsidR="00F029E8" w:rsidRPr="00DB62EC" w:rsidRDefault="00F029E8" w:rsidP="00F029E8">
            <w:pPr>
              <w:rPr>
                <w:sz w:val="26"/>
                <w:szCs w:val="26"/>
              </w:rPr>
            </w:pPr>
          </w:p>
        </w:tc>
        <w:tc>
          <w:tcPr>
            <w:tcW w:w="5209" w:type="dxa"/>
            <w:vAlign w:val="center"/>
          </w:tcPr>
          <w:p w:rsidR="00F029E8" w:rsidRPr="00DB62EC" w:rsidRDefault="00F029E8" w:rsidP="00F029E8">
            <w:pPr>
              <w:jc w:val="center"/>
              <w:rPr>
                <w:sz w:val="26"/>
                <w:szCs w:val="26"/>
              </w:rPr>
            </w:pPr>
            <w:r w:rsidRPr="00DB62EC">
              <w:rPr>
                <w:sz w:val="26"/>
                <w:szCs w:val="26"/>
              </w:rPr>
              <w:object w:dxaOrig="3390" w:dyaOrig="2520">
                <v:shape id="_x0000_i1071" type="#_x0000_t75" style="width:170.05pt;height:126.6pt" o:ole="">
                  <v:imagedata r:id="rId116" o:title=""/>
                </v:shape>
                <o:OLEObject Type="Embed" ProgID="PBrush" ShapeID="_x0000_i1071" DrawAspect="Content" ObjectID="_1581254266" r:id="rId117"/>
              </w:object>
            </w:r>
          </w:p>
        </w:tc>
      </w:tr>
    </w:tbl>
    <w:p w:rsidR="00F029E8" w:rsidRPr="00DB62EC" w:rsidRDefault="00F029E8" w:rsidP="00F029E8">
      <w:pPr>
        <w:rPr>
          <w:rFonts w:eastAsiaTheme="minorEastAsia"/>
          <w:sz w:val="26"/>
          <w:szCs w:val="26"/>
        </w:rPr>
      </w:pPr>
      <w:r w:rsidRPr="00DB62EC">
        <w:rPr>
          <w:b/>
          <w:sz w:val="26"/>
          <w:szCs w:val="26"/>
        </w:rPr>
        <w:t>Задание 1</w:t>
      </w:r>
      <w:r w:rsidRPr="00F029E8">
        <w:rPr>
          <w:b/>
          <w:sz w:val="26"/>
          <w:szCs w:val="26"/>
        </w:rPr>
        <w:t>6</w:t>
      </w:r>
      <w:r w:rsidRPr="00DB62EC">
        <w:rPr>
          <w:b/>
          <w:sz w:val="26"/>
          <w:szCs w:val="26"/>
        </w:rPr>
        <w:t>.</w:t>
      </w:r>
      <w:r w:rsidRPr="00DB62EC">
        <w:rPr>
          <w:sz w:val="26"/>
          <w:szCs w:val="26"/>
        </w:rPr>
        <w:t xml:space="preserve"> Направление силы Ампера определяется по правилу</w:t>
      </w:r>
      <w:r w:rsidRPr="00DB62EC">
        <w:rPr>
          <w:rFonts w:eastAsiaTheme="minorEastAsia"/>
          <w:sz w:val="26"/>
          <w:szCs w:val="26"/>
        </w:rPr>
        <w:t>:</w:t>
      </w:r>
    </w:p>
    <w:p w:rsidR="00F029E8" w:rsidRPr="00DB62EC" w:rsidRDefault="00F029E8" w:rsidP="00F029E8">
      <w:pPr>
        <w:rPr>
          <w:rFonts w:eastAsiaTheme="minorEastAsia"/>
          <w:sz w:val="26"/>
          <w:szCs w:val="26"/>
        </w:rPr>
      </w:pPr>
      <w:r w:rsidRPr="00DB62EC">
        <w:rPr>
          <w:rFonts w:eastAsiaTheme="minorEastAsia"/>
          <w:sz w:val="26"/>
          <w:szCs w:val="26"/>
        </w:rPr>
        <w:t xml:space="preserve">А) буравчика;      </w:t>
      </w:r>
      <w:r w:rsidRPr="00DB62EC">
        <w:rPr>
          <w:rFonts w:eastAsiaTheme="minorEastAsia"/>
          <w:sz w:val="26"/>
          <w:szCs w:val="26"/>
        </w:rPr>
        <w:tab/>
      </w:r>
      <w:r w:rsidRPr="00DB62EC">
        <w:rPr>
          <w:rFonts w:eastAsiaTheme="minorEastAsia"/>
          <w:sz w:val="26"/>
          <w:szCs w:val="26"/>
        </w:rPr>
        <w:tab/>
      </w:r>
      <w:r w:rsidRPr="00DB62EC">
        <w:rPr>
          <w:rFonts w:eastAsiaTheme="minorEastAsia"/>
          <w:sz w:val="26"/>
          <w:szCs w:val="26"/>
        </w:rPr>
        <w:tab/>
      </w:r>
      <w:r w:rsidRPr="00DB62EC">
        <w:rPr>
          <w:rFonts w:eastAsiaTheme="minorEastAsia"/>
          <w:sz w:val="26"/>
          <w:szCs w:val="26"/>
        </w:rPr>
        <w:tab/>
        <w:t>В)   правой руки;</w:t>
      </w:r>
    </w:p>
    <w:p w:rsidR="00F029E8" w:rsidRPr="00DB62EC" w:rsidRDefault="00F029E8" w:rsidP="00F029E8">
      <w:pPr>
        <w:jc w:val="both"/>
        <w:rPr>
          <w:rFonts w:eastAsiaTheme="minorEastAsia"/>
          <w:sz w:val="26"/>
          <w:szCs w:val="26"/>
        </w:rPr>
      </w:pPr>
      <w:r w:rsidRPr="00DB62EC">
        <w:rPr>
          <w:rFonts w:eastAsiaTheme="minorEastAsia"/>
          <w:sz w:val="26"/>
          <w:szCs w:val="26"/>
        </w:rPr>
        <w:t xml:space="preserve">С)  левой руки;     </w:t>
      </w:r>
      <w:r w:rsidRPr="00DB62EC">
        <w:rPr>
          <w:rFonts w:eastAsiaTheme="minorEastAsia"/>
          <w:sz w:val="26"/>
          <w:szCs w:val="26"/>
        </w:rPr>
        <w:tab/>
      </w:r>
      <w:r w:rsidRPr="00DB62EC">
        <w:rPr>
          <w:rFonts w:eastAsiaTheme="minorEastAsia"/>
          <w:sz w:val="26"/>
          <w:szCs w:val="26"/>
        </w:rPr>
        <w:tab/>
      </w:r>
      <w:r w:rsidRPr="00DB62EC">
        <w:rPr>
          <w:rFonts w:eastAsiaTheme="minorEastAsia"/>
          <w:sz w:val="26"/>
          <w:szCs w:val="26"/>
        </w:rPr>
        <w:tab/>
      </w:r>
      <w:r w:rsidRPr="00DB62EC">
        <w:rPr>
          <w:rFonts w:eastAsiaTheme="minorEastAsia"/>
          <w:sz w:val="26"/>
          <w:szCs w:val="26"/>
        </w:rPr>
        <w:tab/>
      </w:r>
      <w:r w:rsidRPr="00DB62EC">
        <w:rPr>
          <w:rFonts w:eastAsiaTheme="minorEastAsia"/>
          <w:sz w:val="26"/>
          <w:szCs w:val="26"/>
          <w:lang w:val="en-US"/>
        </w:rPr>
        <w:t>D</w:t>
      </w:r>
      <w:r w:rsidRPr="00DB62EC">
        <w:rPr>
          <w:rFonts w:eastAsiaTheme="minorEastAsia"/>
          <w:sz w:val="26"/>
          <w:szCs w:val="26"/>
        </w:rPr>
        <w:t>) Ленца.</w:t>
      </w:r>
    </w:p>
    <w:p w:rsidR="00F029E8" w:rsidRDefault="00F029E8" w:rsidP="00F029E8"/>
    <w:p w:rsidR="00F029E8" w:rsidRDefault="00F029E8" w:rsidP="00F029E8">
      <w:pPr>
        <w:spacing w:before="240"/>
        <w:rPr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 w:rsidRPr="00F029E8">
        <w:rPr>
          <w:b/>
          <w:sz w:val="26"/>
          <w:szCs w:val="26"/>
        </w:rPr>
        <w:t>7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>Тело совершает гармонические колебания по закону</w:t>
      </w:r>
    </w:p>
    <w:p w:rsidR="00F029E8" w:rsidRPr="009E48BA" w:rsidRDefault="00F029E8" w:rsidP="00F029E8">
      <w:pPr>
        <w:spacing w:before="240"/>
        <w:rPr>
          <w:rFonts w:eastAsiaTheme="minorEastAsia"/>
          <w:i/>
          <w:sz w:val="26"/>
          <w:szCs w:val="26"/>
        </w:rPr>
      </w:pPr>
      <w:r>
        <w:rPr>
          <w:sz w:val="26"/>
          <w:szCs w:val="26"/>
        </w:rPr>
        <w:t xml:space="preserve"> </w:t>
      </w:r>
      <m:oMath>
        <m:r>
          <w:rPr>
            <w:rFonts w:ascii="Cambria Math" w:hAnsi="Cambria Math"/>
            <w:sz w:val="26"/>
            <w:szCs w:val="26"/>
          </w:rPr>
          <m:t>x=0,3</m:t>
        </m:r>
        <m:func>
          <m:funcPr>
            <m:ctrlPr>
              <w:rPr>
                <w:rFonts w:ascii="Cambria Math" w:hAnsi="Cambria Math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d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3πt+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den>
                </m:f>
              </m:e>
            </m:d>
          </m:e>
        </m:func>
        <m:r>
          <w:rPr>
            <w:rFonts w:ascii="Cambria Math" w:hAnsi="Cambria Math"/>
            <w:sz w:val="26"/>
            <w:szCs w:val="26"/>
          </w:rPr>
          <m:t>.</m:t>
        </m:r>
      </m:oMath>
      <w:r w:rsidRPr="009E48BA">
        <w:rPr>
          <w:sz w:val="26"/>
          <w:szCs w:val="26"/>
        </w:rPr>
        <w:t xml:space="preserve"> </w:t>
      </w:r>
      <w:r>
        <w:rPr>
          <w:sz w:val="26"/>
          <w:szCs w:val="26"/>
        </w:rPr>
        <w:t>Амплитуда колебаний составляет: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</w:t>
      </w:r>
      <w:r>
        <w:rPr>
          <w:rFonts w:eastAsiaTheme="minorEastAsia"/>
          <w:sz w:val="26"/>
          <w:szCs w:val="26"/>
        </w:rPr>
        <w:t>0,3 см</w:t>
      </w:r>
      <w:r w:rsidRPr="003D5323">
        <w:rPr>
          <w:rFonts w:eastAsiaTheme="minorEastAsia"/>
          <w:sz w:val="26"/>
          <w:szCs w:val="26"/>
        </w:rPr>
        <w:t xml:space="preserve">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 xml:space="preserve">В)   </w:t>
      </w:r>
      <w:r>
        <w:rPr>
          <w:rFonts w:eastAsiaTheme="minorEastAsia"/>
          <w:sz w:val="26"/>
          <w:szCs w:val="26"/>
        </w:rPr>
        <w:t>3 м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 xml:space="preserve">С)  </w:t>
      </w:r>
      <w:r>
        <w:rPr>
          <w:rFonts w:eastAsiaTheme="minorEastAsia"/>
          <w:sz w:val="26"/>
          <w:szCs w:val="26"/>
        </w:rPr>
        <w:t>3π см</w:t>
      </w:r>
      <w:r w:rsidRPr="003D5323">
        <w:rPr>
          <w:rFonts w:eastAsiaTheme="minorEastAsia"/>
          <w:sz w:val="26"/>
          <w:szCs w:val="26"/>
        </w:rPr>
        <w:t xml:space="preserve">;     </w:t>
      </w:r>
    </w:p>
    <w:p w:rsidR="00F029E8" w:rsidRPr="009E48BA" w:rsidRDefault="00F029E8" w:rsidP="00F029E8">
      <w:pPr>
        <w:rPr>
          <w:rFonts w:eastAsiaTheme="minorEastAsia"/>
          <w:sz w:val="26"/>
          <w:szCs w:val="26"/>
        </w:rPr>
      </w:pPr>
      <w:proofErr w:type="gramStart"/>
      <w:r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 xml:space="preserve">) </w:t>
      </w:r>
      <w:proofErr w:type="gramEnd"/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π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3</m:t>
            </m:r>
          </m:den>
        </m:f>
        <m:r>
          <w:rPr>
            <w:rFonts w:ascii="Cambria Math" w:hAnsi="Cambria Math"/>
            <w:sz w:val="26"/>
            <w:szCs w:val="26"/>
          </w:rPr>
          <m:t xml:space="preserve"> м</m:t>
        </m:r>
      </m:oMath>
      <w:r w:rsidRPr="003D5323">
        <w:rPr>
          <w:rFonts w:eastAsiaTheme="minorEastAsia"/>
          <w:sz w:val="26"/>
          <w:szCs w:val="26"/>
        </w:rPr>
        <w:t xml:space="preserve">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E</w:t>
      </w:r>
      <w:r w:rsidRPr="003D5323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3π м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F</w:t>
      </w:r>
      <w:r w:rsidRPr="009E48BA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3</w:t>
      </w:r>
      <w:r w:rsidRPr="009E48BA">
        <w:rPr>
          <w:rFonts w:eastAsiaTheme="minorEastAsia"/>
          <w:sz w:val="26"/>
          <w:szCs w:val="26"/>
        </w:rPr>
        <w:t xml:space="preserve">0 </w:t>
      </w:r>
      <w:r>
        <w:rPr>
          <w:rFonts w:eastAsiaTheme="minorEastAsia"/>
          <w:sz w:val="26"/>
          <w:szCs w:val="26"/>
          <w:lang w:val="en-US"/>
        </w:rPr>
        <w:t>c</w:t>
      </w:r>
      <w:r>
        <w:rPr>
          <w:rFonts w:eastAsiaTheme="minorEastAsia"/>
          <w:sz w:val="26"/>
          <w:szCs w:val="26"/>
        </w:rPr>
        <w:t>м.</w:t>
      </w:r>
    </w:p>
    <w:p w:rsidR="00F029E8" w:rsidRDefault="00F029E8" w:rsidP="00F029E8"/>
    <w:p w:rsidR="00F029E8" w:rsidRDefault="00F029E8" w:rsidP="00F029E8">
      <w:pPr>
        <w:rPr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 w:rsidRPr="007E60CA">
        <w:rPr>
          <w:b/>
          <w:sz w:val="26"/>
          <w:szCs w:val="26"/>
        </w:rPr>
        <w:t>8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>КПД трансформатора при повышении напряжения от 200 до 1000</w:t>
      </w:r>
      <w:proofErr w:type="gramStart"/>
      <w:r>
        <w:rPr>
          <w:sz w:val="26"/>
          <w:szCs w:val="26"/>
        </w:rPr>
        <w:t xml:space="preserve"> В</w:t>
      </w:r>
      <w:proofErr w:type="gramEnd"/>
      <w:r>
        <w:rPr>
          <w:sz w:val="26"/>
          <w:szCs w:val="26"/>
        </w:rPr>
        <w:t xml:space="preserve"> составляет 98%. Если во вторичной обмотке протекает ток 0,3 А, то в первичной обмотке сила тока составляет _________А.</w:t>
      </w:r>
    </w:p>
    <w:p w:rsidR="00F029E8" w:rsidRPr="003D5323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 w:rsidRPr="00F029E8">
        <w:rPr>
          <w:b/>
          <w:sz w:val="26"/>
          <w:szCs w:val="26"/>
        </w:rPr>
        <w:t>9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>Если угол между отраженным  лучом и плоским зеркалом равен 15</w:t>
      </w:r>
      <w:r>
        <w:rPr>
          <w:sz w:val="26"/>
          <w:szCs w:val="26"/>
          <w:vertAlign w:val="superscript"/>
        </w:rPr>
        <w:t>0</w:t>
      </w:r>
      <w:r>
        <w:rPr>
          <w:sz w:val="26"/>
          <w:szCs w:val="26"/>
        </w:rPr>
        <w:t>, то угол между падающим и отраженным лучами составляет</w:t>
      </w:r>
      <w:r w:rsidRPr="003D5323">
        <w:rPr>
          <w:rFonts w:eastAsiaTheme="minorEastAsia"/>
          <w:sz w:val="26"/>
          <w:szCs w:val="26"/>
        </w:rPr>
        <w:t>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</w:t>
      </w:r>
      <w:r>
        <w:rPr>
          <w:rFonts w:eastAsiaTheme="minorEastAsia"/>
          <w:sz w:val="26"/>
          <w:szCs w:val="26"/>
        </w:rPr>
        <w:t>75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 xml:space="preserve">В)   </w:t>
      </w:r>
      <w:r>
        <w:rPr>
          <w:rFonts w:eastAsiaTheme="minorEastAsia"/>
          <w:sz w:val="26"/>
          <w:szCs w:val="26"/>
        </w:rPr>
        <w:t>90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 xml:space="preserve">С)  </w:t>
      </w:r>
      <w:r>
        <w:rPr>
          <w:rFonts w:eastAsiaTheme="minorEastAsia"/>
          <w:sz w:val="26"/>
          <w:szCs w:val="26"/>
        </w:rPr>
        <w:t>105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>)</w:t>
      </w:r>
      <w:r>
        <w:rPr>
          <w:rFonts w:eastAsiaTheme="minorEastAsia"/>
          <w:sz w:val="26"/>
          <w:szCs w:val="26"/>
        </w:rPr>
        <w:t xml:space="preserve"> 150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E</w:t>
      </w:r>
      <w:r w:rsidRPr="003D5323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165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F</w:t>
      </w:r>
      <w:r w:rsidRPr="009E48BA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другой вариант.</w:t>
      </w:r>
    </w:p>
    <w:p w:rsidR="00F029E8" w:rsidRPr="002144E2" w:rsidRDefault="00F029E8" w:rsidP="00F029E8">
      <w:pPr>
        <w:rPr>
          <w:b/>
          <w:sz w:val="28"/>
          <w:u w:val="single"/>
        </w:rPr>
      </w:pPr>
    </w:p>
    <w:p w:rsidR="00F029E8" w:rsidRDefault="00F029E8" w:rsidP="00F029E8">
      <w:pPr>
        <w:pStyle w:val="a7"/>
        <w:rPr>
          <w:rFonts w:ascii="Times New Roman" w:hAnsi="Times New Roman"/>
          <w:b/>
          <w:sz w:val="28"/>
          <w:u w:val="single"/>
        </w:rPr>
      </w:pPr>
    </w:p>
    <w:p w:rsidR="00F029E8" w:rsidRPr="001B767B" w:rsidRDefault="00F029E8" w:rsidP="00F029E8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  <w:r w:rsidRPr="001B767B">
        <w:rPr>
          <w:rFonts w:ascii="Times New Roman" w:hAnsi="Times New Roman"/>
          <w:b/>
          <w:sz w:val="28"/>
          <w:szCs w:val="28"/>
        </w:rPr>
        <w:t xml:space="preserve">Вариант </w:t>
      </w:r>
      <w:r>
        <w:rPr>
          <w:rFonts w:ascii="Times New Roman" w:hAnsi="Times New Roman"/>
          <w:b/>
          <w:sz w:val="28"/>
          <w:szCs w:val="28"/>
        </w:rPr>
        <w:t>3</w:t>
      </w:r>
    </w:p>
    <w:p w:rsidR="00F029E8" w:rsidRPr="001E6B9A" w:rsidRDefault="00F029E8" w:rsidP="00F029E8">
      <w:pPr>
        <w:jc w:val="both"/>
        <w:rPr>
          <w:sz w:val="26"/>
          <w:szCs w:val="26"/>
        </w:rPr>
      </w:pPr>
      <w:r w:rsidRPr="001678A7">
        <w:rPr>
          <w:b/>
          <w:sz w:val="26"/>
          <w:szCs w:val="26"/>
        </w:rPr>
        <w:t>Задание 1.</w:t>
      </w:r>
      <w:r w:rsidRPr="001678A7">
        <w:rPr>
          <w:sz w:val="26"/>
          <w:szCs w:val="26"/>
        </w:rPr>
        <w:t xml:space="preserve"> </w:t>
      </w:r>
      <w:r>
        <w:rPr>
          <w:sz w:val="26"/>
          <w:szCs w:val="26"/>
        </w:rPr>
        <w:t>Расставьте единицы измерения мощности</w:t>
      </w:r>
      <w:r w:rsidRPr="001E6B9A">
        <w:rPr>
          <w:sz w:val="26"/>
          <w:szCs w:val="26"/>
        </w:rPr>
        <w:t xml:space="preserve"> по возрастанию:</w:t>
      </w:r>
    </w:p>
    <w:p w:rsidR="00F029E8" w:rsidRPr="001E6B9A" w:rsidRDefault="00F029E8" w:rsidP="00F029E8">
      <w:pPr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мкВт,  МВт,  </w:t>
      </w:r>
      <w:proofErr w:type="gramStart"/>
      <w:r>
        <w:rPr>
          <w:sz w:val="26"/>
          <w:szCs w:val="26"/>
        </w:rPr>
        <w:t>Вт</w:t>
      </w:r>
      <w:proofErr w:type="gramEnd"/>
      <w:r>
        <w:rPr>
          <w:sz w:val="26"/>
          <w:szCs w:val="26"/>
        </w:rPr>
        <w:t>,   ГВт,    кВт</w:t>
      </w:r>
    </w:p>
    <w:p w:rsidR="00F029E8" w:rsidRDefault="00F029E8" w:rsidP="00F029E8">
      <w:pPr>
        <w:jc w:val="both"/>
        <w:rPr>
          <w:sz w:val="26"/>
          <w:szCs w:val="26"/>
        </w:rPr>
      </w:pPr>
      <w:r w:rsidRPr="001E6B9A">
        <w:rPr>
          <w:sz w:val="26"/>
          <w:szCs w:val="26"/>
        </w:rPr>
        <w:t>Ответ: _______________________________________</w:t>
      </w:r>
    </w:p>
    <w:p w:rsidR="00F029E8" w:rsidRPr="001E6B9A" w:rsidRDefault="00F029E8" w:rsidP="00F029E8">
      <w:pPr>
        <w:jc w:val="both"/>
        <w:rPr>
          <w:sz w:val="26"/>
          <w:szCs w:val="26"/>
        </w:rPr>
      </w:pPr>
    </w:p>
    <w:p w:rsidR="00F029E8" w:rsidRPr="001E6B9A" w:rsidRDefault="00F029E8" w:rsidP="00F029E8">
      <w:pPr>
        <w:spacing w:before="240"/>
        <w:jc w:val="both"/>
        <w:rPr>
          <w:sz w:val="26"/>
          <w:szCs w:val="26"/>
        </w:rPr>
      </w:pPr>
      <w:r w:rsidRPr="001678A7">
        <w:rPr>
          <w:b/>
          <w:sz w:val="26"/>
          <w:szCs w:val="26"/>
        </w:rPr>
        <w:t>Задание 2.</w:t>
      </w:r>
      <w:r w:rsidRPr="001678A7">
        <w:rPr>
          <w:sz w:val="26"/>
          <w:szCs w:val="26"/>
        </w:rPr>
        <w:t xml:space="preserve"> К </w:t>
      </w:r>
      <w:r>
        <w:rPr>
          <w:sz w:val="26"/>
          <w:szCs w:val="26"/>
        </w:rPr>
        <w:t>основным</w:t>
      </w:r>
      <w:r w:rsidRPr="001E6B9A">
        <w:rPr>
          <w:sz w:val="26"/>
          <w:szCs w:val="26"/>
        </w:rPr>
        <w:t xml:space="preserve"> единицам измерения физических величин относится: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029E8" w:rsidRPr="001E6B9A" w:rsidTr="00F029E8"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 xml:space="preserve">А) </w:t>
            </w:r>
            <w:r>
              <w:rPr>
                <w:sz w:val="26"/>
                <w:szCs w:val="26"/>
              </w:rPr>
              <w:t>Ом</w:t>
            </w:r>
          </w:p>
        </w:tc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 xml:space="preserve">В) </w:t>
            </w:r>
            <w:r>
              <w:rPr>
                <w:sz w:val="26"/>
                <w:szCs w:val="26"/>
              </w:rPr>
              <w:t>Ньютон</w:t>
            </w:r>
          </w:p>
        </w:tc>
        <w:tc>
          <w:tcPr>
            <w:tcW w:w="3191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 xml:space="preserve">С) </w:t>
            </w:r>
            <w:r>
              <w:rPr>
                <w:sz w:val="26"/>
                <w:szCs w:val="26"/>
              </w:rPr>
              <w:t>Беккерель</w:t>
            </w:r>
          </w:p>
        </w:tc>
      </w:tr>
      <w:tr w:rsidR="00F029E8" w:rsidRPr="001E6B9A" w:rsidTr="00F029E8">
        <w:tc>
          <w:tcPr>
            <w:tcW w:w="3190" w:type="dxa"/>
          </w:tcPr>
          <w:p w:rsidR="00F029E8" w:rsidRPr="001678A7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 xml:space="preserve">D) </w:t>
            </w:r>
            <w:r>
              <w:rPr>
                <w:sz w:val="26"/>
                <w:szCs w:val="26"/>
              </w:rPr>
              <w:t>Паскаль</w:t>
            </w:r>
          </w:p>
        </w:tc>
        <w:tc>
          <w:tcPr>
            <w:tcW w:w="3190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E)</w:t>
            </w:r>
            <w:r w:rsidRPr="001E6B9A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Кельвин</w:t>
            </w:r>
          </w:p>
        </w:tc>
        <w:tc>
          <w:tcPr>
            <w:tcW w:w="3191" w:type="dxa"/>
          </w:tcPr>
          <w:p w:rsidR="00F029E8" w:rsidRPr="001E6B9A" w:rsidRDefault="00F029E8" w:rsidP="00F029E8">
            <w:pPr>
              <w:jc w:val="both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F)</w:t>
            </w:r>
            <w:r w:rsidRPr="001E6B9A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Герц</w:t>
            </w:r>
          </w:p>
        </w:tc>
      </w:tr>
    </w:tbl>
    <w:p w:rsidR="00F029E8" w:rsidRPr="001E6B9A" w:rsidRDefault="00F029E8" w:rsidP="00F029E8">
      <w:pPr>
        <w:spacing w:before="240"/>
        <w:rPr>
          <w:sz w:val="26"/>
          <w:szCs w:val="26"/>
        </w:rPr>
      </w:pPr>
      <w:r w:rsidRPr="002E0913">
        <w:rPr>
          <w:b/>
          <w:sz w:val="26"/>
          <w:szCs w:val="26"/>
        </w:rPr>
        <w:t>Задание 3.</w:t>
      </w:r>
      <w:r w:rsidRPr="002E0913">
        <w:rPr>
          <w:sz w:val="26"/>
          <w:szCs w:val="26"/>
        </w:rPr>
        <w:t xml:space="preserve"> </w:t>
      </w:r>
      <w:r w:rsidRPr="001E6B9A">
        <w:rPr>
          <w:sz w:val="26"/>
          <w:szCs w:val="26"/>
        </w:rPr>
        <w:t>Поставьте в соответствие физические величины (обозначение) и их единицы измерения: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99"/>
        <w:gridCol w:w="1206"/>
        <w:gridCol w:w="1199"/>
        <w:gridCol w:w="1195"/>
        <w:gridCol w:w="1204"/>
        <w:gridCol w:w="1207"/>
        <w:gridCol w:w="1188"/>
        <w:gridCol w:w="1173"/>
      </w:tblGrid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1</w:t>
            </w:r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2</w:t>
            </w:r>
          </w:p>
        </w:tc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3</w:t>
            </w:r>
          </w:p>
        </w:tc>
        <w:tc>
          <w:tcPr>
            <w:tcW w:w="1195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4</w:t>
            </w:r>
          </w:p>
        </w:tc>
        <w:tc>
          <w:tcPr>
            <w:tcW w:w="1204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5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6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7</w:t>
            </w:r>
          </w:p>
        </w:tc>
        <w:tc>
          <w:tcPr>
            <w:tcW w:w="1173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8</w:t>
            </w:r>
          </w:p>
        </w:tc>
      </w:tr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Т</m:t>
                    </m:r>
                  </m:e>
                </m:acc>
              </m:oMath>
            </m:oMathPara>
          </w:p>
        </w:tc>
        <w:tc>
          <w:tcPr>
            <w:tcW w:w="1206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N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1199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r</m:t>
                    </m:r>
                  </m:e>
                </m:acc>
              </m:oMath>
            </m:oMathPara>
          </w:p>
        </w:tc>
        <w:tc>
          <w:tcPr>
            <w:tcW w:w="1195" w:type="dxa"/>
            <w:shd w:val="clear" w:color="auto" w:fill="auto"/>
          </w:tcPr>
          <w:p w:rsidR="00F029E8" w:rsidRPr="002A3F25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>
              <w:rPr>
                <w:b/>
                <w:i/>
                <w:sz w:val="26"/>
                <w:szCs w:val="26"/>
                <w:lang w:val="en-US"/>
              </w:rPr>
              <w:t>U</w:t>
            </w:r>
          </w:p>
        </w:tc>
        <w:tc>
          <w:tcPr>
            <w:tcW w:w="1204" w:type="dxa"/>
            <w:shd w:val="clear" w:color="auto" w:fill="auto"/>
          </w:tcPr>
          <w:p w:rsidR="00F029E8" w:rsidRPr="002E0913" w:rsidRDefault="00F029E8" w:rsidP="00F029E8">
            <w:pPr>
              <w:jc w:val="center"/>
              <w:rPr>
                <w:b/>
                <w:sz w:val="26"/>
                <w:szCs w:val="26"/>
                <w:lang w:val="en-US"/>
              </w:rPr>
            </w:pPr>
            <w:r>
              <w:rPr>
                <w:b/>
                <w:sz w:val="26"/>
                <w:szCs w:val="26"/>
                <w:lang w:val="en-US"/>
              </w:rPr>
              <w:t>t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sz w:val="26"/>
                <w:szCs w:val="26"/>
                <w:lang w:val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ϑ</m:t>
                </m:r>
              </m:oMath>
            </m:oMathPara>
          </w:p>
        </w:tc>
        <w:tc>
          <w:tcPr>
            <w:tcW w:w="1188" w:type="dxa"/>
            <w:shd w:val="clear" w:color="auto" w:fill="auto"/>
          </w:tcPr>
          <w:p w:rsidR="00F029E8" w:rsidRPr="002A3F25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>
              <w:rPr>
                <w:b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1173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р</m:t>
                    </m:r>
                  </m:e>
                </m:acc>
              </m:oMath>
            </m:oMathPara>
          </w:p>
        </w:tc>
      </w:tr>
    </w:tbl>
    <w:p w:rsidR="00F029E8" w:rsidRPr="001E6B9A" w:rsidRDefault="00F029E8" w:rsidP="00F029E8">
      <w:pPr>
        <w:jc w:val="center"/>
        <w:rPr>
          <w:sz w:val="26"/>
          <w:szCs w:val="26"/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99"/>
        <w:gridCol w:w="1206"/>
        <w:gridCol w:w="1199"/>
        <w:gridCol w:w="1195"/>
        <w:gridCol w:w="1204"/>
        <w:gridCol w:w="1207"/>
        <w:gridCol w:w="1188"/>
        <w:gridCol w:w="1173"/>
      </w:tblGrid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A</w:t>
            </w:r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B</w:t>
            </w:r>
          </w:p>
        </w:tc>
        <w:tc>
          <w:tcPr>
            <w:tcW w:w="1199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C</w:t>
            </w:r>
          </w:p>
        </w:tc>
        <w:tc>
          <w:tcPr>
            <w:tcW w:w="1195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D</w:t>
            </w:r>
          </w:p>
        </w:tc>
        <w:tc>
          <w:tcPr>
            <w:tcW w:w="1204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E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sz w:val="26"/>
                <w:szCs w:val="26"/>
                <w:lang w:val="en-US"/>
              </w:rPr>
            </w:pPr>
            <w:r w:rsidRPr="001E6B9A">
              <w:rPr>
                <w:sz w:val="26"/>
                <w:szCs w:val="26"/>
                <w:lang w:val="en-US"/>
              </w:rPr>
              <w:t>F</w:t>
            </w:r>
          </w:p>
        </w:tc>
        <w:tc>
          <w:tcPr>
            <w:tcW w:w="1188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G</w:t>
            </w:r>
          </w:p>
        </w:tc>
        <w:tc>
          <w:tcPr>
            <w:tcW w:w="1173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i/>
                <w:sz w:val="26"/>
                <w:szCs w:val="26"/>
                <w:lang w:val="en-US"/>
              </w:rPr>
            </w:pPr>
            <w:r w:rsidRPr="001E6B9A">
              <w:rPr>
                <w:i/>
                <w:sz w:val="26"/>
                <w:szCs w:val="26"/>
                <w:lang w:val="en-US"/>
              </w:rPr>
              <w:t>H</w:t>
            </w:r>
          </w:p>
        </w:tc>
      </w:tr>
      <w:tr w:rsidR="00F029E8" w:rsidRPr="001E6B9A" w:rsidTr="00F029E8">
        <w:tc>
          <w:tcPr>
            <w:tcW w:w="1199" w:type="dxa"/>
            <w:shd w:val="clear" w:color="auto" w:fill="auto"/>
          </w:tcPr>
          <w:p w:rsidR="00F029E8" w:rsidRPr="002A3F25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t>Гц</w:t>
            </w:r>
          </w:p>
        </w:tc>
        <w:tc>
          <w:tcPr>
            <w:tcW w:w="1206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  <w:vertAlign w:val="superscript"/>
              </w:rPr>
            </w:pPr>
            <w:r w:rsidRPr="001E6B9A">
              <w:rPr>
                <w:b/>
                <w:sz w:val="26"/>
                <w:szCs w:val="26"/>
              </w:rPr>
              <w:t>Дж</w:t>
            </w:r>
          </w:p>
        </w:tc>
        <w:tc>
          <w:tcPr>
            <w:tcW w:w="1199" w:type="dxa"/>
            <w:shd w:val="clear" w:color="auto" w:fill="auto"/>
          </w:tcPr>
          <w:p w:rsidR="00F029E8" w:rsidRPr="002A3F25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 w:rsidRPr="001E6B9A">
              <w:rPr>
                <w:b/>
                <w:i/>
                <w:sz w:val="26"/>
                <w:szCs w:val="26"/>
              </w:rPr>
              <w:t>м</w:t>
            </w:r>
            <w:proofErr w:type="gramStart"/>
            <w:r>
              <w:rPr>
                <w:b/>
                <w:i/>
                <w:sz w:val="26"/>
                <w:szCs w:val="26"/>
                <w:vertAlign w:val="superscript"/>
                <w:lang w:val="en-US"/>
              </w:rPr>
              <w:t>2</w:t>
            </w:r>
            <w:proofErr w:type="gramEnd"/>
          </w:p>
        </w:tc>
        <w:tc>
          <w:tcPr>
            <w:tcW w:w="1195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t>кг·м/</w:t>
            </w:r>
            <w:proofErr w:type="gramStart"/>
            <w:r>
              <w:rPr>
                <w:b/>
                <w:i/>
                <w:sz w:val="26"/>
                <w:szCs w:val="26"/>
              </w:rPr>
              <w:t>с</w:t>
            </w:r>
            <w:proofErr w:type="gramEnd"/>
          </w:p>
        </w:tc>
        <w:tc>
          <w:tcPr>
            <w:tcW w:w="1204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t>Н</w:t>
            </w:r>
          </w:p>
        </w:tc>
        <w:tc>
          <w:tcPr>
            <w:tcW w:w="1207" w:type="dxa"/>
            <w:shd w:val="clear" w:color="auto" w:fill="auto"/>
          </w:tcPr>
          <w:p w:rsidR="00F029E8" w:rsidRPr="001E6B9A" w:rsidRDefault="0017400A" w:rsidP="00F029E8">
            <w:pPr>
              <w:jc w:val="center"/>
              <w:rPr>
                <w:b/>
                <w:i/>
                <w:sz w:val="26"/>
                <w:szCs w:val="26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моль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1188" w:type="dxa"/>
            <w:shd w:val="clear" w:color="auto" w:fill="auto"/>
          </w:tcPr>
          <w:p w:rsidR="00F029E8" w:rsidRPr="001E6B9A" w:rsidRDefault="00F029E8" w:rsidP="00F029E8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6"/>
                <w:szCs w:val="26"/>
              </w:rPr>
              <w:t>м</w:t>
            </w:r>
          </w:p>
        </w:tc>
        <w:tc>
          <w:tcPr>
            <w:tcW w:w="1173" w:type="dxa"/>
            <w:shd w:val="clear" w:color="auto" w:fill="auto"/>
          </w:tcPr>
          <w:p w:rsidR="00F029E8" w:rsidRPr="002E0913" w:rsidRDefault="00F029E8" w:rsidP="00F029E8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w:r>
              <w:rPr>
                <w:b/>
                <w:i/>
                <w:sz w:val="26"/>
                <w:szCs w:val="26"/>
                <w:lang w:val="en-US"/>
              </w:rPr>
              <w:t>c</w:t>
            </w:r>
          </w:p>
        </w:tc>
      </w:tr>
    </w:tbl>
    <w:p w:rsidR="00F029E8" w:rsidRPr="001E6B9A" w:rsidRDefault="00F029E8" w:rsidP="00F029E8">
      <w:pPr>
        <w:rPr>
          <w:sz w:val="26"/>
          <w:szCs w:val="26"/>
          <w:lang w:val="en-US"/>
        </w:rPr>
      </w:pPr>
    </w:p>
    <w:p w:rsidR="00F029E8" w:rsidRPr="001E6B9A" w:rsidRDefault="00F029E8" w:rsidP="00F029E8">
      <w:pPr>
        <w:rPr>
          <w:sz w:val="26"/>
          <w:szCs w:val="26"/>
          <w:lang w:val="en-US"/>
        </w:rPr>
      </w:pPr>
      <w:r w:rsidRPr="001E6B9A">
        <w:rPr>
          <w:sz w:val="26"/>
          <w:szCs w:val="26"/>
        </w:rPr>
        <w:t>Пример ответа: 1А2</w:t>
      </w:r>
      <w:r w:rsidRPr="001E6B9A">
        <w:rPr>
          <w:sz w:val="26"/>
          <w:szCs w:val="26"/>
          <w:lang w:val="en-US"/>
        </w:rPr>
        <w:t>B2C4D5E6F7G8H</w:t>
      </w:r>
    </w:p>
    <w:p w:rsidR="00F029E8" w:rsidRPr="001E6B9A" w:rsidRDefault="00F029E8" w:rsidP="00F029E8">
      <w:pPr>
        <w:rPr>
          <w:sz w:val="26"/>
          <w:szCs w:val="26"/>
        </w:rPr>
      </w:pPr>
      <w:r w:rsidRPr="001E6B9A">
        <w:rPr>
          <w:sz w:val="26"/>
          <w:szCs w:val="26"/>
        </w:rPr>
        <w:t>Ответ: ____________________________________</w:t>
      </w:r>
    </w:p>
    <w:p w:rsidR="00F029E8" w:rsidRPr="001E6B9A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4.</w:t>
      </w:r>
      <w:r w:rsidRPr="001E6B9A">
        <w:rPr>
          <w:sz w:val="26"/>
          <w:szCs w:val="26"/>
        </w:rPr>
        <w:t xml:space="preserve"> Формула  </w:t>
      </w:r>
      <m:oMath>
        <m:r>
          <w:rPr>
            <w:rFonts w:ascii="Cambria Math" w:hAnsi="Cambria Math"/>
            <w:sz w:val="26"/>
            <w:szCs w:val="26"/>
            <w:lang w:val="en-US"/>
          </w:rPr>
          <m:t>x</m:t>
        </m:r>
        <m:r>
          <w:rPr>
            <w:rFonts w:ascii="Cambria Math" w:hAnsi="Cambria Math"/>
            <w:sz w:val="26"/>
            <w:szCs w:val="26"/>
          </w:rPr>
          <m:t>=-5+3</m:t>
        </m:r>
        <m:r>
          <w:rPr>
            <w:rFonts w:ascii="Cambria Math" w:hAnsi="Cambria Math"/>
            <w:sz w:val="26"/>
            <w:szCs w:val="26"/>
            <w:lang w:val="en-US"/>
          </w:rPr>
          <m:t>t</m:t>
        </m:r>
        <m:r>
          <w:rPr>
            <w:rFonts w:ascii="Cambria Math" w:hAnsi="Cambria Math"/>
            <w:sz w:val="26"/>
            <w:szCs w:val="26"/>
          </w:rPr>
          <m:t>-0</m:t>
        </m:r>
        <m:sSup>
          <m:sSup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sSupPr>
          <m:e>
            <m:r>
              <w:rPr>
                <w:rFonts w:ascii="Cambria Math" w:hAnsi="Cambria Math"/>
                <w:sz w:val="26"/>
                <w:szCs w:val="26"/>
                <w:lang w:val="en-US"/>
              </w:rPr>
              <m:t>t</m:t>
            </m:r>
          </m:e>
          <m:sup>
            <m: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</m:oMath>
      <w:r w:rsidRPr="001E6B9A">
        <w:rPr>
          <w:sz w:val="26"/>
          <w:szCs w:val="26"/>
        </w:rPr>
        <w:t xml:space="preserve">  описывает механическое движение: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47"/>
        <w:gridCol w:w="338"/>
        <w:gridCol w:w="4786"/>
      </w:tblGrid>
      <w:tr w:rsidR="00F029E8" w:rsidRPr="001E6B9A" w:rsidTr="00F029E8">
        <w:tc>
          <w:tcPr>
            <w:tcW w:w="4785" w:type="dxa"/>
            <w:gridSpan w:val="2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A)</w:t>
            </w:r>
            <w:r w:rsidRPr="001E6B9A">
              <w:rPr>
                <w:sz w:val="26"/>
                <w:szCs w:val="26"/>
              </w:rPr>
              <w:t xml:space="preserve"> равномерное</w:t>
            </w:r>
          </w:p>
        </w:tc>
        <w:tc>
          <w:tcPr>
            <w:tcW w:w="4786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B)</w:t>
            </w:r>
            <w:r w:rsidRPr="001E6B9A">
              <w:rPr>
                <w:sz w:val="26"/>
                <w:szCs w:val="26"/>
              </w:rPr>
              <w:t xml:space="preserve"> равноускоренное прямолинейное</w:t>
            </w:r>
          </w:p>
        </w:tc>
      </w:tr>
      <w:tr w:rsidR="00F029E8" w:rsidRPr="001E6B9A" w:rsidTr="00F029E8">
        <w:tc>
          <w:tcPr>
            <w:tcW w:w="4785" w:type="dxa"/>
            <w:gridSpan w:val="2"/>
          </w:tcPr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C)</w:t>
            </w:r>
            <w:r w:rsidRPr="001E6B9A">
              <w:rPr>
                <w:sz w:val="26"/>
                <w:szCs w:val="26"/>
              </w:rPr>
              <w:t xml:space="preserve"> равнозамедленное прямолинейное</w:t>
            </w:r>
          </w:p>
        </w:tc>
        <w:tc>
          <w:tcPr>
            <w:tcW w:w="4786" w:type="dxa"/>
          </w:tcPr>
          <w:p w:rsidR="00F029E8" w:rsidRDefault="00F029E8" w:rsidP="00F029E8">
            <w:pPr>
              <w:spacing w:before="240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D</w:t>
            </w:r>
            <w:r w:rsidRPr="001E6B9A">
              <w:rPr>
                <w:sz w:val="26"/>
                <w:szCs w:val="26"/>
              </w:rPr>
              <w:t>) движение тела, брошенного под углом к горизонту</w:t>
            </w:r>
          </w:p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</w:p>
        </w:tc>
      </w:tr>
      <w:tr w:rsidR="00F029E8" w:rsidRPr="001E6B9A" w:rsidTr="00F029E8">
        <w:tc>
          <w:tcPr>
            <w:tcW w:w="4447" w:type="dxa"/>
          </w:tcPr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5.</w:t>
            </w:r>
            <w:r w:rsidRPr="001E6B9A">
              <w:rPr>
                <w:sz w:val="26"/>
                <w:szCs w:val="26"/>
              </w:rPr>
              <w:t xml:space="preserve"> За промежуток времени со </w:t>
            </w:r>
            <w:r>
              <w:rPr>
                <w:sz w:val="26"/>
                <w:szCs w:val="26"/>
              </w:rPr>
              <w:t>1</w:t>
            </w:r>
            <w:r w:rsidRPr="001E6B9A">
              <w:rPr>
                <w:sz w:val="26"/>
                <w:szCs w:val="26"/>
              </w:rPr>
              <w:t xml:space="preserve"> по </w:t>
            </w:r>
            <w:r>
              <w:rPr>
                <w:sz w:val="26"/>
                <w:szCs w:val="26"/>
              </w:rPr>
              <w:t>6</w:t>
            </w:r>
            <w:r w:rsidRPr="001E6B9A">
              <w:rPr>
                <w:sz w:val="26"/>
                <w:szCs w:val="26"/>
              </w:rPr>
              <w:t xml:space="preserve"> секунду тело прошло путь: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 xml:space="preserve">А) </w:t>
            </w:r>
            <w:r>
              <w:rPr>
                <w:sz w:val="26"/>
                <w:szCs w:val="26"/>
              </w:rPr>
              <w:t xml:space="preserve">64 </w:t>
            </w:r>
            <w:r w:rsidRPr="001E6B9A">
              <w:rPr>
                <w:sz w:val="26"/>
                <w:szCs w:val="26"/>
              </w:rPr>
              <w:t xml:space="preserve">м;      В)  </w:t>
            </w:r>
            <w:r>
              <w:rPr>
                <w:sz w:val="26"/>
                <w:szCs w:val="26"/>
              </w:rPr>
              <w:t xml:space="preserve">68 </w:t>
            </w:r>
            <w:r w:rsidRPr="001E6B9A">
              <w:rPr>
                <w:sz w:val="26"/>
                <w:szCs w:val="26"/>
              </w:rPr>
              <w:t>м;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t xml:space="preserve">С) </w:t>
            </w:r>
            <w:r>
              <w:rPr>
                <w:sz w:val="26"/>
                <w:szCs w:val="26"/>
              </w:rPr>
              <w:t xml:space="preserve">72 </w:t>
            </w:r>
            <w:r w:rsidRPr="001E6B9A">
              <w:rPr>
                <w:sz w:val="26"/>
                <w:szCs w:val="26"/>
              </w:rPr>
              <w:t xml:space="preserve">м;      </w:t>
            </w:r>
            <w:r w:rsidRPr="001E6B9A">
              <w:rPr>
                <w:sz w:val="26"/>
                <w:szCs w:val="26"/>
                <w:lang w:val="en-US"/>
              </w:rPr>
              <w:t>D</w:t>
            </w:r>
            <w:r w:rsidRPr="001E6B9A">
              <w:rPr>
                <w:sz w:val="26"/>
                <w:szCs w:val="26"/>
              </w:rPr>
              <w:t xml:space="preserve">) </w:t>
            </w:r>
            <w:r>
              <w:rPr>
                <w:sz w:val="26"/>
                <w:szCs w:val="26"/>
              </w:rPr>
              <w:t>7</w:t>
            </w:r>
            <w:r w:rsidRPr="001E6B9A">
              <w:rPr>
                <w:sz w:val="26"/>
                <w:szCs w:val="26"/>
              </w:rPr>
              <w:t>4 м;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  <w:lang w:val="en-US"/>
              </w:rPr>
              <w:t>E</w:t>
            </w:r>
            <w:r w:rsidRPr="001E6B9A">
              <w:rPr>
                <w:sz w:val="26"/>
                <w:szCs w:val="26"/>
              </w:rPr>
              <w:t xml:space="preserve">) </w:t>
            </w:r>
            <w:r>
              <w:rPr>
                <w:sz w:val="26"/>
                <w:szCs w:val="26"/>
              </w:rPr>
              <w:t>84</w:t>
            </w:r>
            <w:r w:rsidRPr="001E6B9A">
              <w:rPr>
                <w:sz w:val="26"/>
                <w:szCs w:val="26"/>
              </w:rPr>
              <w:t xml:space="preserve"> м;      </w:t>
            </w:r>
            <w:r w:rsidRPr="001E6B9A">
              <w:rPr>
                <w:sz w:val="26"/>
                <w:szCs w:val="26"/>
                <w:lang w:val="en-US"/>
              </w:rPr>
              <w:t>F</w:t>
            </w:r>
            <w:r w:rsidRPr="001E6B9A">
              <w:rPr>
                <w:sz w:val="26"/>
                <w:szCs w:val="26"/>
              </w:rPr>
              <w:t xml:space="preserve">) Другой вариант                           </w:t>
            </w: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</w:tc>
        <w:tc>
          <w:tcPr>
            <w:tcW w:w="5124" w:type="dxa"/>
            <w:gridSpan w:val="2"/>
          </w:tcPr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165" w:dyaOrig="4575">
                <v:shape id="_x0000_i1072" type="#_x0000_t75" style="width:219.7pt;height:165.1pt" o:ole="">
                  <v:imagedata r:id="rId89" o:title=""/>
                </v:shape>
                <o:OLEObject Type="Embed" ProgID="PBrush" ShapeID="_x0000_i1072" DrawAspect="Content" ObjectID="_1581254267" r:id="rId118"/>
              </w:object>
            </w:r>
          </w:p>
        </w:tc>
      </w:tr>
      <w:tr w:rsidR="00F029E8" w:rsidRPr="001E6B9A" w:rsidTr="00F029E8">
        <w:tc>
          <w:tcPr>
            <w:tcW w:w="4447" w:type="dxa"/>
          </w:tcPr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6.</w:t>
            </w:r>
            <w:r w:rsidRPr="001E6B9A">
              <w:rPr>
                <w:sz w:val="26"/>
                <w:szCs w:val="26"/>
              </w:rPr>
              <w:t xml:space="preserve"> При движении тела под действием силы тяги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F</m:t>
                  </m:r>
                </m:e>
              </m:acc>
            </m:oMath>
            <w:r w:rsidRPr="001E6B9A">
              <w:rPr>
                <w:rFonts w:eastAsiaTheme="minorEastAsia"/>
                <w:sz w:val="26"/>
                <w:szCs w:val="26"/>
              </w:rPr>
              <w:t xml:space="preserve"> сила </w:t>
            </w:r>
            <w:r>
              <w:rPr>
                <w:rFonts w:eastAsiaTheme="minorEastAsia"/>
                <w:sz w:val="26"/>
                <w:szCs w:val="26"/>
              </w:rPr>
              <w:t>тяжести</w:t>
            </w:r>
            <w:r w:rsidRPr="001E6B9A">
              <w:rPr>
                <w:rFonts w:eastAsiaTheme="minorEastAsia"/>
                <w:sz w:val="26"/>
                <w:szCs w:val="26"/>
              </w:rPr>
              <w:t xml:space="preserve"> направлена:</w:t>
            </w:r>
          </w:p>
          <w:p w:rsidR="00F029E8" w:rsidRPr="001E6B9A" w:rsidRDefault="00F029E8" w:rsidP="00F029E8">
            <w:pPr>
              <w:spacing w:line="276" w:lineRule="auto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А) вверх;      В)   вниз;</w:t>
            </w:r>
          </w:p>
          <w:p w:rsidR="00F029E8" w:rsidRPr="001E6B9A" w:rsidRDefault="00F029E8" w:rsidP="00F029E8">
            <w:pPr>
              <w:spacing w:line="276" w:lineRule="auto"/>
              <w:rPr>
                <w:b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С)  влево;     </w:t>
            </w:r>
            <w:r w:rsidRPr="001E6B9A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1E6B9A">
              <w:rPr>
                <w:rFonts w:eastAsiaTheme="minorEastAsia"/>
                <w:sz w:val="26"/>
                <w:szCs w:val="26"/>
              </w:rPr>
              <w:t>) вправо.</w:t>
            </w:r>
          </w:p>
          <w:p w:rsidR="00F029E8" w:rsidRPr="001E6B9A" w:rsidRDefault="00F029E8" w:rsidP="00F029E8">
            <w:pPr>
              <w:rPr>
                <w:b/>
                <w:sz w:val="26"/>
                <w:szCs w:val="26"/>
              </w:rPr>
            </w:pPr>
          </w:p>
        </w:tc>
        <w:tc>
          <w:tcPr>
            <w:tcW w:w="5124" w:type="dxa"/>
            <w:gridSpan w:val="2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5250" w:dyaOrig="1950">
                <v:shape id="_x0000_i1073" type="#_x0000_t75" style="width:237.1pt;height:88.15pt" o:ole="">
                  <v:imagedata r:id="rId91" o:title=""/>
                </v:shape>
                <o:OLEObject Type="Embed" ProgID="PBrush" ShapeID="_x0000_i1073" DrawAspect="Content" ObjectID="_1581254268" r:id="rId119"/>
              </w:object>
            </w:r>
          </w:p>
        </w:tc>
      </w:tr>
    </w:tbl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b/>
          <w:sz w:val="26"/>
          <w:szCs w:val="26"/>
        </w:rPr>
        <w:t>Задание 7.</w:t>
      </w:r>
      <w:r w:rsidRPr="001E6B9A">
        <w:rPr>
          <w:sz w:val="26"/>
          <w:szCs w:val="26"/>
        </w:rPr>
        <w:t xml:space="preserve"> При увеличении расстояния между телами в </w:t>
      </w:r>
      <w:r>
        <w:rPr>
          <w:sz w:val="26"/>
          <w:szCs w:val="26"/>
        </w:rPr>
        <w:t>три</w:t>
      </w:r>
      <w:r w:rsidRPr="001E6B9A">
        <w:rPr>
          <w:sz w:val="26"/>
          <w:szCs w:val="26"/>
        </w:rPr>
        <w:t xml:space="preserve"> раза сила гравитационного взаимодействия</w:t>
      </w:r>
      <w:r w:rsidRPr="001E6B9A">
        <w:rPr>
          <w:rFonts w:eastAsiaTheme="minorEastAsia"/>
          <w:sz w:val="26"/>
          <w:szCs w:val="26"/>
        </w:rPr>
        <w:t>: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А) возрастет в </w:t>
      </w:r>
      <w:r>
        <w:rPr>
          <w:rFonts w:eastAsiaTheme="minorEastAsia"/>
          <w:sz w:val="26"/>
          <w:szCs w:val="26"/>
        </w:rPr>
        <w:t>три</w:t>
      </w:r>
      <w:r w:rsidRPr="001E6B9A">
        <w:rPr>
          <w:rFonts w:eastAsiaTheme="minorEastAsia"/>
          <w:sz w:val="26"/>
          <w:szCs w:val="26"/>
        </w:rPr>
        <w:t xml:space="preserve"> раза;      </w:t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  <w:t>В)   уменьшится в три</w:t>
      </w:r>
      <w:r w:rsidRPr="001E6B9A">
        <w:rPr>
          <w:rFonts w:eastAsiaTheme="minorEastAsia"/>
          <w:sz w:val="26"/>
          <w:szCs w:val="26"/>
        </w:rPr>
        <w:t xml:space="preserve"> раза;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С)  возрастет в </w:t>
      </w:r>
      <w:r>
        <w:rPr>
          <w:rFonts w:eastAsiaTheme="minorEastAsia"/>
          <w:sz w:val="26"/>
          <w:szCs w:val="26"/>
        </w:rPr>
        <w:t>девять раз</w:t>
      </w:r>
      <w:r w:rsidRPr="001E6B9A">
        <w:rPr>
          <w:rFonts w:eastAsiaTheme="minorEastAsia"/>
          <w:sz w:val="26"/>
          <w:szCs w:val="26"/>
        </w:rPr>
        <w:t xml:space="preserve">;     </w:t>
      </w:r>
      <w:r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  <w:lang w:val="en-US"/>
        </w:rPr>
        <w:t>D</w:t>
      </w:r>
      <w:r w:rsidRPr="001E6B9A">
        <w:rPr>
          <w:rFonts w:eastAsiaTheme="minorEastAsia"/>
          <w:sz w:val="26"/>
          <w:szCs w:val="26"/>
        </w:rPr>
        <w:t xml:space="preserve">) уменьшится в </w:t>
      </w:r>
      <w:r>
        <w:rPr>
          <w:rFonts w:eastAsiaTheme="minorEastAsia"/>
          <w:sz w:val="26"/>
          <w:szCs w:val="26"/>
        </w:rPr>
        <w:t>девять раз</w:t>
      </w:r>
      <w:r w:rsidRPr="001E6B9A">
        <w:rPr>
          <w:rFonts w:eastAsiaTheme="minorEastAsia"/>
          <w:sz w:val="26"/>
          <w:szCs w:val="26"/>
        </w:rPr>
        <w:t>;</w:t>
      </w:r>
    </w:p>
    <w:p w:rsidR="00F029E8" w:rsidRPr="001E6B9A" w:rsidRDefault="00F029E8" w:rsidP="00F029E8">
      <w:pPr>
        <w:rPr>
          <w:b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Е) возрастет в </w:t>
      </w:r>
      <w:r>
        <w:rPr>
          <w:rFonts w:eastAsiaTheme="minorEastAsia"/>
          <w:sz w:val="26"/>
          <w:szCs w:val="26"/>
        </w:rPr>
        <w:t>двадцать семь</w:t>
      </w:r>
      <w:r w:rsidRPr="001E6B9A">
        <w:rPr>
          <w:rFonts w:eastAsiaTheme="minorEastAsia"/>
          <w:sz w:val="26"/>
          <w:szCs w:val="26"/>
        </w:rPr>
        <w:t xml:space="preserve"> раз;</w:t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</w:rPr>
        <w:tab/>
      </w:r>
      <w:r w:rsidRPr="001E6B9A">
        <w:rPr>
          <w:rFonts w:eastAsiaTheme="minorEastAsia"/>
          <w:sz w:val="26"/>
          <w:szCs w:val="26"/>
          <w:lang w:val="en-US"/>
        </w:rPr>
        <w:t>F</w:t>
      </w:r>
      <w:r w:rsidRPr="001E6B9A">
        <w:rPr>
          <w:rFonts w:eastAsiaTheme="minorEastAsia"/>
          <w:sz w:val="26"/>
          <w:szCs w:val="26"/>
        </w:rPr>
        <w:t xml:space="preserve">) уменьшится в </w:t>
      </w:r>
      <w:r>
        <w:rPr>
          <w:rFonts w:eastAsiaTheme="minorEastAsia"/>
          <w:sz w:val="26"/>
          <w:szCs w:val="26"/>
        </w:rPr>
        <w:t xml:space="preserve">двадцать семь </w:t>
      </w:r>
      <w:r w:rsidRPr="001E6B9A">
        <w:rPr>
          <w:rFonts w:eastAsiaTheme="minorEastAsia"/>
          <w:sz w:val="26"/>
          <w:szCs w:val="26"/>
        </w:rPr>
        <w:t>раз.</w:t>
      </w:r>
    </w:p>
    <w:p w:rsidR="00F029E8" w:rsidRPr="001E6B9A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8.</w:t>
      </w:r>
      <w:r w:rsidRPr="001E6B9A">
        <w:rPr>
          <w:sz w:val="26"/>
          <w:szCs w:val="26"/>
        </w:rPr>
        <w:t xml:space="preserve"> Расположите вещества в порядке убывания их молярных масс:</w:t>
      </w:r>
    </w:p>
    <w:p w:rsidR="00F029E8" w:rsidRPr="001E6B9A" w:rsidRDefault="00F029E8" w:rsidP="00F029E8">
      <w:pPr>
        <w:jc w:val="center"/>
        <w:rPr>
          <w:sz w:val="26"/>
          <w:szCs w:val="26"/>
        </w:rPr>
      </w:pPr>
      <w:r w:rsidRPr="001E6B9A">
        <w:rPr>
          <w:sz w:val="26"/>
          <w:szCs w:val="26"/>
        </w:rPr>
        <w:t xml:space="preserve">кислород,   вода,   </w:t>
      </w:r>
      <w:r>
        <w:rPr>
          <w:sz w:val="26"/>
          <w:szCs w:val="26"/>
        </w:rPr>
        <w:t>азот</w:t>
      </w:r>
      <w:r w:rsidRPr="001E6B9A">
        <w:rPr>
          <w:sz w:val="26"/>
          <w:szCs w:val="26"/>
        </w:rPr>
        <w:t xml:space="preserve">,   </w:t>
      </w:r>
      <w:r>
        <w:rPr>
          <w:sz w:val="26"/>
          <w:szCs w:val="26"/>
        </w:rPr>
        <w:t>метан</w:t>
      </w:r>
    </w:p>
    <w:p w:rsidR="00F029E8" w:rsidRDefault="00F029E8" w:rsidP="00F029E8">
      <w:pPr>
        <w:rPr>
          <w:sz w:val="26"/>
          <w:szCs w:val="26"/>
        </w:rPr>
      </w:pPr>
      <w:r w:rsidRPr="001E6B9A">
        <w:rPr>
          <w:sz w:val="26"/>
          <w:szCs w:val="26"/>
        </w:rPr>
        <w:t>Ответ:  __________________________________________________.</w:t>
      </w:r>
    </w:p>
    <w:p w:rsidR="00F029E8" w:rsidRPr="001E6B9A" w:rsidRDefault="00F029E8" w:rsidP="00F029E8">
      <w:pPr>
        <w:rPr>
          <w:b/>
          <w:sz w:val="26"/>
          <w:szCs w:val="26"/>
        </w:rPr>
      </w:pPr>
    </w:p>
    <w:p w:rsidR="00F029E8" w:rsidRDefault="00F029E8" w:rsidP="00F029E8">
      <w:pPr>
        <w:spacing w:before="240"/>
        <w:rPr>
          <w:sz w:val="26"/>
          <w:szCs w:val="26"/>
        </w:rPr>
      </w:pPr>
      <w:r w:rsidRPr="001E6B9A">
        <w:rPr>
          <w:b/>
          <w:sz w:val="26"/>
          <w:szCs w:val="26"/>
        </w:rPr>
        <w:t>Задание 9.</w:t>
      </w:r>
      <w:r w:rsidRPr="001E6B9A">
        <w:rPr>
          <w:sz w:val="26"/>
          <w:szCs w:val="26"/>
        </w:rPr>
        <w:t xml:space="preserve"> При переводе  температуры (единиц измерения) 2</w:t>
      </w:r>
      <w:r>
        <w:rPr>
          <w:sz w:val="26"/>
          <w:szCs w:val="26"/>
        </w:rPr>
        <w:t>2</w:t>
      </w:r>
      <w:r w:rsidRPr="001E6B9A">
        <w:rPr>
          <w:sz w:val="26"/>
          <w:szCs w:val="26"/>
          <w:vertAlign w:val="superscript"/>
        </w:rPr>
        <w:t>0</w:t>
      </w:r>
      <w:r w:rsidRPr="001E6B9A">
        <w:rPr>
          <w:sz w:val="26"/>
          <w:szCs w:val="26"/>
        </w:rPr>
        <w:t xml:space="preserve"> по шкале Цельсия в температуру по шкале Кельвина получают   ________К.</w:t>
      </w:r>
    </w:p>
    <w:p w:rsidR="00F029E8" w:rsidRPr="001E6B9A" w:rsidRDefault="00F029E8" w:rsidP="00F029E8">
      <w:pPr>
        <w:spacing w:before="240"/>
        <w:rPr>
          <w:sz w:val="26"/>
          <w:szCs w:val="26"/>
        </w:rPr>
      </w:pPr>
    </w:p>
    <w:tbl>
      <w:tblPr>
        <w:tblStyle w:val="a3"/>
        <w:tblW w:w="97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793"/>
      </w:tblGrid>
      <w:tr w:rsidR="00F029E8" w:rsidRPr="001E6B9A" w:rsidTr="00F029E8">
        <w:tc>
          <w:tcPr>
            <w:tcW w:w="4928" w:type="dxa"/>
          </w:tcPr>
          <w:p w:rsidR="00F029E8" w:rsidRPr="001E6B9A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lastRenderedPageBreak/>
              <w:t>Задание 10.</w:t>
            </w:r>
            <w:r w:rsidRPr="001E6B9A">
              <w:rPr>
                <w:sz w:val="26"/>
                <w:szCs w:val="26"/>
              </w:rPr>
              <w:t xml:space="preserve"> График изменения состояния идеального газа в координатах </w:t>
            </w:r>
            <w:r w:rsidRPr="001E6B9A">
              <w:rPr>
                <w:sz w:val="26"/>
                <w:szCs w:val="26"/>
                <w:lang w:val="en-US"/>
              </w:rPr>
              <w:t>p</w:t>
            </w:r>
            <w:r w:rsidRPr="001E6B9A">
              <w:rPr>
                <w:sz w:val="26"/>
                <w:szCs w:val="26"/>
              </w:rPr>
              <w:t xml:space="preserve">, </w:t>
            </w:r>
            <w:r w:rsidRPr="001E6B9A">
              <w:rPr>
                <w:sz w:val="26"/>
                <w:szCs w:val="26"/>
                <w:lang w:val="en-US"/>
              </w:rPr>
              <w:t>V</w:t>
            </w:r>
            <w:r w:rsidRPr="001E6B9A">
              <w:rPr>
                <w:sz w:val="26"/>
                <w:szCs w:val="26"/>
              </w:rPr>
              <w:t xml:space="preserve"> не описывает процесс</w:t>
            </w:r>
            <w:r w:rsidRPr="001E6B9A">
              <w:rPr>
                <w:rFonts w:eastAsiaTheme="minorEastAsia"/>
                <w:sz w:val="26"/>
                <w:szCs w:val="26"/>
              </w:rPr>
              <w:t>:</w:t>
            </w:r>
          </w:p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А) изобарный;      </w:t>
            </w:r>
          </w:p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В) изотермический;</w:t>
            </w:r>
          </w:p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 xml:space="preserve">С)  изохорный;     </w:t>
            </w:r>
          </w:p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1E6B9A">
              <w:rPr>
                <w:rFonts w:eastAsiaTheme="minorEastAsia"/>
                <w:sz w:val="26"/>
                <w:szCs w:val="26"/>
              </w:rPr>
              <w:t xml:space="preserve">) </w:t>
            </w:r>
            <w:proofErr w:type="gramStart"/>
            <w:r w:rsidRPr="001E6B9A">
              <w:rPr>
                <w:rFonts w:eastAsiaTheme="minorEastAsia"/>
                <w:sz w:val="26"/>
                <w:szCs w:val="26"/>
              </w:rPr>
              <w:t>все</w:t>
            </w:r>
            <w:proofErr w:type="gramEnd"/>
            <w:r w:rsidRPr="001E6B9A">
              <w:rPr>
                <w:rFonts w:eastAsiaTheme="minorEastAsia"/>
                <w:sz w:val="26"/>
                <w:szCs w:val="26"/>
              </w:rPr>
              <w:t xml:space="preserve"> процессы описаны.</w:t>
            </w:r>
          </w:p>
        </w:tc>
        <w:tc>
          <w:tcPr>
            <w:tcW w:w="4793" w:type="dxa"/>
          </w:tcPr>
          <w:p w:rsidR="00F029E8" w:rsidRPr="001E6B9A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076" w:dyaOrig="4471">
                <v:shape id="_x0000_i1074" type="#_x0000_t75" style="width:175.05pt;height:129.1pt" o:ole="">
                  <v:imagedata r:id="rId120" o:title=""/>
                </v:shape>
                <o:OLEObject Type="Embed" ProgID="PBrush" ShapeID="_x0000_i1074" DrawAspect="Content" ObjectID="_1581254269" r:id="rId121"/>
              </w:object>
            </w:r>
          </w:p>
        </w:tc>
      </w:tr>
    </w:tbl>
    <w:p w:rsidR="00F029E8" w:rsidRPr="001E6B9A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1E6B9A">
        <w:rPr>
          <w:b/>
          <w:sz w:val="26"/>
          <w:szCs w:val="26"/>
        </w:rPr>
        <w:t>Задание 11.</w:t>
      </w:r>
      <w:r w:rsidRPr="001E6B9A">
        <w:rPr>
          <w:sz w:val="26"/>
          <w:szCs w:val="26"/>
        </w:rPr>
        <w:t xml:space="preserve"> Процесс 2 - 3 (согласно  графику изменения состояния   идеального газа в координатах </w:t>
      </w:r>
      <w:r>
        <w:rPr>
          <w:sz w:val="26"/>
          <w:szCs w:val="26"/>
          <w:lang w:val="en-US"/>
        </w:rPr>
        <w:t>V</w:t>
      </w:r>
      <w:r w:rsidRPr="001E6B9A">
        <w:rPr>
          <w:sz w:val="26"/>
          <w:szCs w:val="26"/>
        </w:rPr>
        <w:t xml:space="preserve">, </w:t>
      </w:r>
      <w:r>
        <w:rPr>
          <w:sz w:val="26"/>
          <w:szCs w:val="26"/>
          <w:lang w:val="en-US"/>
        </w:rPr>
        <w:t>T</w:t>
      </w:r>
      <w:r w:rsidRPr="001E6B9A">
        <w:rPr>
          <w:sz w:val="26"/>
          <w:szCs w:val="26"/>
        </w:rPr>
        <w:t>)  определяет изменение внутренней энергии системы</w:t>
      </w:r>
      <w:r w:rsidRPr="001E6B9A">
        <w:rPr>
          <w:rFonts w:eastAsiaTheme="minorEastAsia"/>
          <w:sz w:val="26"/>
          <w:szCs w:val="26"/>
        </w:rPr>
        <w:t>: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А) работа газа положительна, газ получает теплоту;      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>В) работа газа отрицательна, газ отдает теплоту;</w:t>
      </w:r>
    </w:p>
    <w:p w:rsidR="00F029E8" w:rsidRPr="001E6B9A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</w:rPr>
        <w:t xml:space="preserve">С)  газ работу не совершает и получает теплоту;     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  <w:r w:rsidRPr="001E6B9A">
        <w:rPr>
          <w:rFonts w:eastAsiaTheme="minorEastAsia"/>
          <w:sz w:val="26"/>
          <w:szCs w:val="26"/>
          <w:lang w:val="en-US"/>
        </w:rPr>
        <w:t>D</w:t>
      </w:r>
      <w:r w:rsidRPr="001E6B9A">
        <w:rPr>
          <w:rFonts w:eastAsiaTheme="minorEastAsia"/>
          <w:sz w:val="26"/>
          <w:szCs w:val="26"/>
        </w:rPr>
        <w:t xml:space="preserve">) </w:t>
      </w:r>
      <w:proofErr w:type="gramStart"/>
      <w:r w:rsidRPr="001E6B9A">
        <w:rPr>
          <w:rFonts w:eastAsiaTheme="minorEastAsia"/>
          <w:sz w:val="26"/>
          <w:szCs w:val="26"/>
        </w:rPr>
        <w:t>газ</w:t>
      </w:r>
      <w:proofErr w:type="gramEnd"/>
      <w:r w:rsidRPr="001E6B9A">
        <w:rPr>
          <w:rFonts w:eastAsiaTheme="minorEastAsia"/>
          <w:sz w:val="26"/>
          <w:szCs w:val="26"/>
        </w:rPr>
        <w:t xml:space="preserve"> работу не совершает и отдает теплоту.</w:t>
      </w:r>
    </w:p>
    <w:p w:rsidR="00F029E8" w:rsidRPr="001E6B9A" w:rsidRDefault="00F029E8" w:rsidP="00F029E8">
      <w:pPr>
        <w:rPr>
          <w:sz w:val="26"/>
          <w:szCs w:val="26"/>
        </w:rPr>
      </w:pPr>
    </w:p>
    <w:tbl>
      <w:tblPr>
        <w:tblStyle w:val="a3"/>
        <w:tblW w:w="9721" w:type="dxa"/>
        <w:tblLook w:val="04A0" w:firstRow="1" w:lastRow="0" w:firstColumn="1" w:lastColumn="0" w:noHBand="0" w:noVBand="1"/>
      </w:tblPr>
      <w:tblGrid>
        <w:gridCol w:w="4928"/>
        <w:gridCol w:w="4793"/>
      </w:tblGrid>
      <w:tr w:rsidR="00F029E8" w:rsidRPr="001E6B9A" w:rsidTr="00F029E8">
        <w:trPr>
          <w:trHeight w:val="4736"/>
        </w:trPr>
        <w:tc>
          <w:tcPr>
            <w:tcW w:w="49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029E8" w:rsidRPr="001E6B9A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12.</w:t>
            </w:r>
            <w:r w:rsidRPr="001E6B9A">
              <w:rPr>
                <w:sz w:val="26"/>
                <w:szCs w:val="26"/>
              </w:rPr>
              <w:t xml:space="preserve"> Направление вектора напряженности электрического поля двух неподвижных точечных зарядов +</w:t>
            </w:r>
            <w:r w:rsidRPr="001E6B9A">
              <w:rPr>
                <w:sz w:val="26"/>
                <w:szCs w:val="26"/>
                <w:lang w:val="en-US"/>
              </w:rPr>
              <w:t>q</w:t>
            </w:r>
            <w:r w:rsidRPr="001E6B9A">
              <w:rPr>
                <w:sz w:val="26"/>
                <w:szCs w:val="26"/>
              </w:rPr>
              <w:t xml:space="preserve">  и  -</w:t>
            </w:r>
            <w:r w:rsidRPr="001E6B9A">
              <w:rPr>
                <w:sz w:val="26"/>
                <w:szCs w:val="26"/>
                <w:lang w:val="en-US"/>
              </w:rPr>
              <w:t>q</w:t>
            </w:r>
            <w:r w:rsidRPr="001E6B9A">
              <w:rPr>
                <w:sz w:val="26"/>
                <w:szCs w:val="26"/>
              </w:rPr>
              <w:t xml:space="preserve"> в точке</w:t>
            </w:r>
            <w:proofErr w:type="gramStart"/>
            <w:r w:rsidRPr="001E6B9A">
              <w:rPr>
                <w:sz w:val="26"/>
                <w:szCs w:val="26"/>
              </w:rPr>
              <w:t xml:space="preserve"> </w:t>
            </w:r>
            <w:r w:rsidRPr="001E6B9A">
              <w:rPr>
                <w:b/>
                <w:i/>
                <w:sz w:val="26"/>
                <w:szCs w:val="26"/>
              </w:rPr>
              <w:t>О</w:t>
            </w:r>
            <w:proofErr w:type="gramEnd"/>
            <w:r w:rsidRPr="001E6B9A">
              <w:rPr>
                <w:sz w:val="26"/>
                <w:szCs w:val="26"/>
              </w:rPr>
              <w:t xml:space="preserve"> соответствует стрелке</w:t>
            </w:r>
            <w:r w:rsidRPr="001E6B9A">
              <w:rPr>
                <w:rFonts w:eastAsiaTheme="minorEastAsia"/>
                <w:sz w:val="26"/>
                <w:szCs w:val="26"/>
              </w:rPr>
              <w:t>:</w:t>
            </w:r>
          </w:p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3930" w:dyaOrig="3105">
                <v:shape id="_x0000_i1075" type="#_x0000_t75" style="width:95.6pt;height:75.7pt" o:ole="">
                  <v:imagedata r:id="rId95" o:title=""/>
                </v:shape>
                <o:OLEObject Type="Embed" ProgID="PBrush" ShapeID="_x0000_i1075" DrawAspect="Content" ObjectID="_1581254270" r:id="rId122"/>
              </w:object>
            </w:r>
          </w:p>
          <w:p w:rsidR="00F029E8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151" w:dyaOrig="1200">
                <v:shape id="_x0000_i1076" type="#_x0000_t75" style="width:206.05pt;height:40.95pt" o:ole="">
                  <v:imagedata r:id="rId123" o:title=""/>
                </v:shape>
                <o:OLEObject Type="Embed" ProgID="PBrush" ShapeID="_x0000_i1076" DrawAspect="Content" ObjectID="_1581254271" r:id="rId124"/>
              </w:object>
            </w:r>
          </w:p>
          <w:p w:rsidR="00F029E8" w:rsidRPr="001E6B9A" w:rsidRDefault="00F029E8" w:rsidP="00F029E8">
            <w:pPr>
              <w:spacing w:before="240"/>
              <w:rPr>
                <w:rFonts w:eastAsiaTheme="minorEastAsia"/>
                <w:sz w:val="26"/>
                <w:szCs w:val="26"/>
              </w:rPr>
            </w:pPr>
            <w:r w:rsidRPr="001E6B9A">
              <w:rPr>
                <w:rFonts w:eastAsiaTheme="minorEastAsia"/>
                <w:sz w:val="26"/>
                <w:szCs w:val="26"/>
              </w:rPr>
              <w:t>Ответ:  _________________________</w:t>
            </w:r>
          </w:p>
          <w:p w:rsidR="00F029E8" w:rsidRPr="001E6B9A" w:rsidRDefault="00F029E8" w:rsidP="00F029E8">
            <w:pPr>
              <w:spacing w:before="240"/>
              <w:rPr>
                <w:sz w:val="26"/>
                <w:szCs w:val="26"/>
              </w:rPr>
            </w:pPr>
          </w:p>
        </w:tc>
        <w:tc>
          <w:tcPr>
            <w:tcW w:w="47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029E8" w:rsidRDefault="00F029E8" w:rsidP="00F029E8">
            <w:pPr>
              <w:rPr>
                <w:sz w:val="26"/>
                <w:szCs w:val="26"/>
              </w:rPr>
            </w:pPr>
            <w:r w:rsidRPr="001E6B9A">
              <w:rPr>
                <w:b/>
                <w:sz w:val="26"/>
                <w:szCs w:val="26"/>
              </w:rPr>
              <w:t>Задание 13.</w:t>
            </w:r>
            <w:r w:rsidRPr="001E6B9A">
              <w:rPr>
                <w:sz w:val="26"/>
                <w:szCs w:val="26"/>
              </w:rPr>
              <w:t xml:space="preserve"> На рисунке изображены эквипотенциальные поверхности. Потенциал в точке</w:t>
            </w:r>
            <w:proofErr w:type="gramStart"/>
            <w:r w:rsidRPr="001E6B9A">
              <w:rPr>
                <w:sz w:val="26"/>
                <w:szCs w:val="26"/>
              </w:rPr>
              <w:t xml:space="preserve"> </w:t>
            </w:r>
            <w:r w:rsidRPr="001E6B9A">
              <w:rPr>
                <w:b/>
                <w:i/>
                <w:sz w:val="26"/>
                <w:szCs w:val="26"/>
              </w:rPr>
              <w:t>А</w:t>
            </w:r>
            <w:proofErr w:type="gramEnd"/>
            <w:r w:rsidRPr="001E6B9A">
              <w:rPr>
                <w:sz w:val="26"/>
                <w:szCs w:val="26"/>
              </w:rPr>
              <w:t xml:space="preserve"> равен____________________.</w:t>
            </w:r>
          </w:p>
          <w:p w:rsidR="00F029E8" w:rsidRDefault="00F029E8" w:rsidP="00F029E8">
            <w:pPr>
              <w:rPr>
                <w:sz w:val="26"/>
                <w:szCs w:val="26"/>
              </w:rPr>
            </w:pPr>
          </w:p>
          <w:p w:rsidR="00F029E8" w:rsidRPr="001E6B9A" w:rsidRDefault="00F029E8" w:rsidP="00F029E8">
            <w:pPr>
              <w:jc w:val="center"/>
              <w:rPr>
                <w:sz w:val="26"/>
                <w:szCs w:val="26"/>
              </w:rPr>
            </w:pPr>
            <w:r w:rsidRPr="001E6B9A">
              <w:rPr>
                <w:sz w:val="26"/>
                <w:szCs w:val="26"/>
              </w:rPr>
              <w:object w:dxaOrig="6016" w:dyaOrig="6016">
                <v:shape id="_x0000_i1077" type="#_x0000_t75" style="width:161.4pt;height:161.4pt" o:ole="">
                  <v:imagedata r:id="rId125" o:title=""/>
                </v:shape>
                <o:OLEObject Type="Embed" ProgID="PBrush" ShapeID="_x0000_i1077" DrawAspect="Content" ObjectID="_1581254272" r:id="rId126"/>
              </w:object>
            </w:r>
          </w:p>
        </w:tc>
      </w:tr>
    </w:tbl>
    <w:p w:rsidR="00F029E8" w:rsidRPr="002570DA" w:rsidRDefault="00F029E8" w:rsidP="00F029E8">
      <w:pPr>
        <w:pStyle w:val="a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tbl>
      <w:tblPr>
        <w:tblStyle w:val="a3"/>
        <w:tblpPr w:leftFromText="180" w:rightFromText="180" w:vertAnchor="text" w:horzAnchor="margin" w:tblpY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47"/>
        <w:gridCol w:w="6724"/>
      </w:tblGrid>
      <w:tr w:rsidR="00F029E8" w:rsidRPr="003D5323" w:rsidTr="00F029E8">
        <w:tc>
          <w:tcPr>
            <w:tcW w:w="2879" w:type="dxa"/>
          </w:tcPr>
          <w:p w:rsidR="00F029E8" w:rsidRPr="003D5323" w:rsidRDefault="00F029E8" w:rsidP="00F029E8">
            <w:pPr>
              <w:rPr>
                <w:sz w:val="26"/>
                <w:szCs w:val="26"/>
              </w:rPr>
            </w:pPr>
            <w:r w:rsidRPr="003D5323">
              <w:rPr>
                <w:b/>
                <w:sz w:val="26"/>
                <w:szCs w:val="26"/>
              </w:rPr>
              <w:t>Задание 1</w:t>
            </w:r>
            <w:r w:rsidRPr="00F029E8">
              <w:rPr>
                <w:b/>
                <w:sz w:val="26"/>
                <w:szCs w:val="26"/>
              </w:rPr>
              <w:t>4</w:t>
            </w:r>
            <w:r w:rsidRPr="003D5323">
              <w:rPr>
                <w:b/>
                <w:sz w:val="26"/>
                <w:szCs w:val="26"/>
              </w:rPr>
              <w:t>.</w:t>
            </w:r>
            <w:r w:rsidRPr="003D5323">
              <w:rPr>
                <w:sz w:val="26"/>
                <w:szCs w:val="26"/>
              </w:rPr>
              <w:t xml:space="preserve"> Общее сопротивление цепи равно: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</w:rPr>
              <w:t xml:space="preserve">А) </w:t>
            </w:r>
            <w:r w:rsidRPr="00A87AE4">
              <w:rPr>
                <w:rFonts w:eastAsiaTheme="minorEastAsia"/>
                <w:sz w:val="26"/>
                <w:szCs w:val="26"/>
              </w:rPr>
              <w:t>6</w:t>
            </w:r>
            <w:r w:rsidRPr="003D5323">
              <w:rPr>
                <w:rFonts w:eastAsiaTheme="minorEastAsia"/>
                <w:sz w:val="26"/>
                <w:szCs w:val="26"/>
              </w:rPr>
              <w:t xml:space="preserve"> Ом;      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</w:rPr>
              <w:t xml:space="preserve">В) </w:t>
            </w:r>
            <w:r w:rsidRPr="00A87AE4">
              <w:rPr>
                <w:rFonts w:eastAsiaTheme="minorEastAsia"/>
                <w:sz w:val="26"/>
                <w:szCs w:val="26"/>
              </w:rPr>
              <w:t>7</w:t>
            </w:r>
            <w:r w:rsidRPr="003D5323">
              <w:rPr>
                <w:rFonts w:eastAsiaTheme="minorEastAsia"/>
                <w:sz w:val="26"/>
                <w:szCs w:val="26"/>
              </w:rPr>
              <w:t xml:space="preserve"> Ом;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>
              <w:rPr>
                <w:rFonts w:eastAsiaTheme="minorEastAsia"/>
                <w:sz w:val="26"/>
                <w:szCs w:val="26"/>
              </w:rPr>
              <w:t xml:space="preserve">С)  </w:t>
            </w:r>
            <w:r w:rsidRPr="00F029E8">
              <w:rPr>
                <w:rFonts w:eastAsiaTheme="minorEastAsia"/>
                <w:sz w:val="26"/>
                <w:szCs w:val="26"/>
              </w:rPr>
              <w:t>14</w:t>
            </w:r>
            <w:r w:rsidRPr="003D5323">
              <w:rPr>
                <w:rFonts w:eastAsiaTheme="minorEastAsia"/>
                <w:sz w:val="26"/>
                <w:szCs w:val="26"/>
              </w:rPr>
              <w:t xml:space="preserve"> Ом;     </w:t>
            </w:r>
          </w:p>
          <w:p w:rsidR="00F029E8" w:rsidRPr="003D5323" w:rsidRDefault="00F029E8" w:rsidP="00F029E8">
            <w:pPr>
              <w:rPr>
                <w:rFonts w:eastAsiaTheme="minorEastAsia"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  <w:lang w:val="en-US"/>
              </w:rPr>
              <w:t>D</w:t>
            </w:r>
            <w:r w:rsidRPr="003D5323">
              <w:rPr>
                <w:rFonts w:eastAsiaTheme="minorEastAsia"/>
                <w:sz w:val="26"/>
                <w:szCs w:val="26"/>
              </w:rPr>
              <w:t xml:space="preserve">) </w:t>
            </w:r>
            <w:r w:rsidRPr="00A87AE4">
              <w:rPr>
                <w:rFonts w:eastAsiaTheme="minorEastAsia"/>
                <w:sz w:val="26"/>
                <w:szCs w:val="26"/>
              </w:rPr>
              <w:t>2</w:t>
            </w:r>
            <w:r w:rsidRPr="003D5323">
              <w:rPr>
                <w:rFonts w:eastAsiaTheme="minorEastAsia"/>
                <w:sz w:val="26"/>
                <w:szCs w:val="26"/>
              </w:rPr>
              <w:t>0 Ом;</w:t>
            </w:r>
          </w:p>
          <w:p w:rsidR="00F029E8" w:rsidRPr="003D5323" w:rsidRDefault="00F029E8" w:rsidP="00F029E8">
            <w:pPr>
              <w:rPr>
                <w:b/>
                <w:sz w:val="26"/>
                <w:szCs w:val="26"/>
              </w:rPr>
            </w:pPr>
            <w:r w:rsidRPr="003D5323">
              <w:rPr>
                <w:rFonts w:eastAsiaTheme="minorEastAsia"/>
                <w:sz w:val="26"/>
                <w:szCs w:val="26"/>
              </w:rPr>
              <w:t>Е) другой вариант.</w:t>
            </w:r>
          </w:p>
          <w:p w:rsidR="00F029E8" w:rsidRPr="003D5323" w:rsidRDefault="00F029E8" w:rsidP="00F029E8">
            <w:pPr>
              <w:rPr>
                <w:sz w:val="26"/>
                <w:szCs w:val="26"/>
              </w:rPr>
            </w:pPr>
          </w:p>
        </w:tc>
        <w:tc>
          <w:tcPr>
            <w:tcW w:w="6692" w:type="dxa"/>
            <w:vAlign w:val="center"/>
          </w:tcPr>
          <w:p w:rsidR="00F029E8" w:rsidRPr="003D5323" w:rsidRDefault="00F029E8" w:rsidP="00F029E8">
            <w:pPr>
              <w:jc w:val="center"/>
              <w:rPr>
                <w:sz w:val="26"/>
                <w:szCs w:val="26"/>
              </w:rPr>
            </w:pPr>
            <w:r w:rsidRPr="003D5323">
              <w:rPr>
                <w:sz w:val="26"/>
                <w:szCs w:val="26"/>
              </w:rPr>
              <w:object w:dxaOrig="8596" w:dyaOrig="3195">
                <v:shape id="_x0000_i1078" type="#_x0000_t75" style="width:325.25pt;height:120.4pt" o:ole="">
                  <v:imagedata r:id="rId127" o:title=""/>
                </v:shape>
                <o:OLEObject Type="Embed" ProgID="PBrush" ShapeID="_x0000_i1078" DrawAspect="Content" ObjectID="_1581254273" r:id="rId128"/>
              </w:object>
            </w:r>
          </w:p>
        </w:tc>
      </w:tr>
    </w:tbl>
    <w:p w:rsidR="00F029E8" w:rsidRPr="00A87AE4" w:rsidRDefault="00F029E8" w:rsidP="00F029E8">
      <w:pPr>
        <w:rPr>
          <w:b/>
          <w:sz w:val="26"/>
          <w:szCs w:val="26"/>
          <w:lang w:val="en-US"/>
        </w:rPr>
      </w:pPr>
      <w:r w:rsidRPr="003D5323">
        <w:rPr>
          <w:b/>
          <w:sz w:val="26"/>
          <w:szCs w:val="26"/>
        </w:rPr>
        <w:t xml:space="preserve"> </w:t>
      </w:r>
    </w:p>
    <w:tbl>
      <w:tblPr>
        <w:tblStyle w:val="a3"/>
        <w:tblpPr w:leftFromText="180" w:rightFromText="180" w:vertAnchor="text" w:horzAnchor="margin" w:tblpY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5210"/>
      </w:tblGrid>
      <w:tr w:rsidR="00F029E8" w:rsidRPr="003D5323" w:rsidTr="00F029E8">
        <w:tc>
          <w:tcPr>
            <w:tcW w:w="4361" w:type="dxa"/>
            <w:vAlign w:val="center"/>
          </w:tcPr>
          <w:p w:rsidR="00F029E8" w:rsidRPr="003D5323" w:rsidRDefault="00F029E8" w:rsidP="00F029E8">
            <w:pPr>
              <w:rPr>
                <w:sz w:val="26"/>
                <w:szCs w:val="26"/>
              </w:rPr>
            </w:pPr>
            <w:r w:rsidRPr="003D5323">
              <w:rPr>
                <w:b/>
                <w:sz w:val="26"/>
                <w:szCs w:val="26"/>
              </w:rPr>
              <w:lastRenderedPageBreak/>
              <w:t>Задание 1</w:t>
            </w:r>
            <w:r w:rsidRPr="00F029E8">
              <w:rPr>
                <w:b/>
                <w:sz w:val="26"/>
                <w:szCs w:val="26"/>
              </w:rPr>
              <w:t>5</w:t>
            </w:r>
            <w:r w:rsidRPr="003D5323">
              <w:rPr>
                <w:b/>
                <w:sz w:val="26"/>
                <w:szCs w:val="26"/>
              </w:rPr>
              <w:t>.</w:t>
            </w:r>
            <w:r w:rsidRPr="003D5323">
              <w:rPr>
                <w:sz w:val="26"/>
                <w:szCs w:val="26"/>
              </w:rPr>
              <w:t xml:space="preserve"> Определите направление силы Ампера, действующей на проводник с током.</w:t>
            </w:r>
          </w:p>
          <w:p w:rsidR="00F029E8" w:rsidRPr="003D5323" w:rsidRDefault="00F029E8" w:rsidP="00F029E8">
            <w:pPr>
              <w:rPr>
                <w:sz w:val="26"/>
                <w:szCs w:val="26"/>
              </w:rPr>
            </w:pPr>
          </w:p>
          <w:p w:rsidR="00F029E8" w:rsidRPr="003D5323" w:rsidRDefault="00F029E8" w:rsidP="00F029E8">
            <w:pPr>
              <w:rPr>
                <w:b/>
                <w:sz w:val="26"/>
                <w:szCs w:val="26"/>
              </w:rPr>
            </w:pPr>
            <w:r w:rsidRPr="003D5323">
              <w:rPr>
                <w:sz w:val="26"/>
                <w:szCs w:val="26"/>
              </w:rPr>
              <w:t>Ответ:_______________________</w:t>
            </w:r>
          </w:p>
          <w:p w:rsidR="00F029E8" w:rsidRPr="003D5323" w:rsidRDefault="00F029E8" w:rsidP="00F029E8">
            <w:pPr>
              <w:rPr>
                <w:sz w:val="26"/>
                <w:szCs w:val="26"/>
              </w:rPr>
            </w:pPr>
          </w:p>
        </w:tc>
        <w:tc>
          <w:tcPr>
            <w:tcW w:w="5210" w:type="dxa"/>
            <w:vAlign w:val="center"/>
          </w:tcPr>
          <w:p w:rsidR="00F029E8" w:rsidRPr="003D5323" w:rsidRDefault="00F029E8" w:rsidP="00F029E8">
            <w:pPr>
              <w:jc w:val="center"/>
              <w:rPr>
                <w:sz w:val="26"/>
                <w:szCs w:val="26"/>
              </w:rPr>
            </w:pPr>
            <w:r w:rsidRPr="003D5323">
              <w:rPr>
                <w:sz w:val="26"/>
                <w:szCs w:val="26"/>
              </w:rPr>
              <w:object w:dxaOrig="4021" w:dyaOrig="2445">
                <v:shape id="_x0000_i1079" type="#_x0000_t75" style="width:151.45pt;height:93.1pt" o:ole="">
                  <v:imagedata r:id="rId129" o:title=""/>
                </v:shape>
                <o:OLEObject Type="Embed" ProgID="PBrush" ShapeID="_x0000_i1079" DrawAspect="Content" ObjectID="_1581254274" r:id="rId130"/>
              </w:object>
            </w:r>
          </w:p>
        </w:tc>
      </w:tr>
    </w:tbl>
    <w:p w:rsidR="00F029E8" w:rsidRPr="003D5323" w:rsidRDefault="00F029E8" w:rsidP="00F029E8">
      <w:pPr>
        <w:spacing w:before="240"/>
        <w:rPr>
          <w:rFonts w:eastAsiaTheme="minorEastAsia"/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>
        <w:rPr>
          <w:b/>
          <w:sz w:val="26"/>
          <w:szCs w:val="26"/>
        </w:rPr>
        <w:t>6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Направление </w:t>
      </w:r>
      <w:r>
        <w:rPr>
          <w:sz w:val="26"/>
          <w:szCs w:val="26"/>
        </w:rPr>
        <w:t>индукционного тока не</w:t>
      </w:r>
      <w:r w:rsidRPr="003D5323">
        <w:rPr>
          <w:sz w:val="26"/>
          <w:szCs w:val="26"/>
        </w:rPr>
        <w:t xml:space="preserve"> определяется по правилу</w:t>
      </w:r>
      <w:r w:rsidRPr="003D5323">
        <w:rPr>
          <w:rFonts w:eastAsiaTheme="minorEastAsia"/>
          <w:sz w:val="26"/>
          <w:szCs w:val="26"/>
        </w:rPr>
        <w:t>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буравчика;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>В)   правой руки;</w:t>
      </w:r>
    </w:p>
    <w:p w:rsidR="00F029E8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С)  левой руки;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>) Ленца.</w:t>
      </w:r>
    </w:p>
    <w:p w:rsidR="00F029E8" w:rsidRPr="00F029E8" w:rsidRDefault="00F029E8" w:rsidP="00F029E8">
      <w:pPr>
        <w:rPr>
          <w:rFonts w:eastAsiaTheme="minorEastAsia"/>
          <w:sz w:val="26"/>
          <w:szCs w:val="26"/>
        </w:rPr>
      </w:pPr>
    </w:p>
    <w:p w:rsidR="00F029E8" w:rsidRPr="00B77C24" w:rsidRDefault="00F029E8" w:rsidP="00F029E8">
      <w:pPr>
        <w:spacing w:before="240"/>
        <w:rPr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>
        <w:rPr>
          <w:b/>
          <w:sz w:val="26"/>
          <w:szCs w:val="26"/>
        </w:rPr>
        <w:t>7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Тело совершает гармонические колебания по закону </w:t>
      </w:r>
    </w:p>
    <w:p w:rsidR="00F029E8" w:rsidRPr="009E48BA" w:rsidRDefault="00F029E8" w:rsidP="00F029E8">
      <w:pPr>
        <w:spacing w:before="240"/>
        <w:rPr>
          <w:rFonts w:eastAsiaTheme="minorEastAsia"/>
          <w:i/>
          <w:sz w:val="26"/>
          <w:szCs w:val="26"/>
        </w:rPr>
      </w:pPr>
      <m:oMath>
        <m:r>
          <w:rPr>
            <w:rFonts w:ascii="Cambria Math" w:hAnsi="Cambria Math"/>
            <w:sz w:val="26"/>
            <w:szCs w:val="26"/>
          </w:rPr>
          <m:t>x=0,6</m:t>
        </m:r>
        <m:func>
          <m:funcPr>
            <m:ctrlPr>
              <w:rPr>
                <w:rFonts w:ascii="Cambria Math" w:hAnsi="Cambria Math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d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6πt+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6</m:t>
                    </m:r>
                  </m:den>
                </m:f>
              </m:e>
            </m:d>
          </m:e>
        </m:func>
        <m:r>
          <w:rPr>
            <w:rFonts w:ascii="Cambria Math" w:hAnsi="Cambria Math"/>
            <w:sz w:val="26"/>
            <w:szCs w:val="26"/>
          </w:rPr>
          <m:t>.</m:t>
        </m:r>
      </m:oMath>
      <w:r w:rsidRPr="009E48BA">
        <w:rPr>
          <w:sz w:val="26"/>
          <w:szCs w:val="26"/>
        </w:rPr>
        <w:t xml:space="preserve"> </w:t>
      </w:r>
      <w:r>
        <w:rPr>
          <w:sz w:val="26"/>
          <w:szCs w:val="26"/>
        </w:rPr>
        <w:t>Амплитуда колебаний составляет: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</w:t>
      </w:r>
      <w:r>
        <w:rPr>
          <w:rFonts w:eastAsiaTheme="minorEastAsia"/>
          <w:sz w:val="26"/>
          <w:szCs w:val="26"/>
        </w:rPr>
        <w:t>0,6 см</w:t>
      </w:r>
      <w:r w:rsidRPr="003D5323">
        <w:rPr>
          <w:rFonts w:eastAsiaTheme="minorEastAsia"/>
          <w:sz w:val="26"/>
          <w:szCs w:val="26"/>
        </w:rPr>
        <w:t xml:space="preserve">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 xml:space="preserve">В)   </w:t>
      </w:r>
      <w:r>
        <w:rPr>
          <w:rFonts w:eastAsiaTheme="minorEastAsia"/>
          <w:sz w:val="26"/>
          <w:szCs w:val="26"/>
        </w:rPr>
        <w:t>6 м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 xml:space="preserve">С)  </w:t>
      </w:r>
      <w:r>
        <w:rPr>
          <w:rFonts w:eastAsiaTheme="minorEastAsia"/>
          <w:sz w:val="26"/>
          <w:szCs w:val="26"/>
        </w:rPr>
        <w:t>6π см</w:t>
      </w:r>
      <w:r w:rsidRPr="003D5323">
        <w:rPr>
          <w:rFonts w:eastAsiaTheme="minorEastAsia"/>
          <w:sz w:val="26"/>
          <w:szCs w:val="26"/>
        </w:rPr>
        <w:t xml:space="preserve">;     </w:t>
      </w:r>
    </w:p>
    <w:p w:rsidR="00F029E8" w:rsidRPr="009E48BA" w:rsidRDefault="00F029E8" w:rsidP="00F029E8">
      <w:pPr>
        <w:rPr>
          <w:rFonts w:eastAsiaTheme="minorEastAsia"/>
          <w:sz w:val="26"/>
          <w:szCs w:val="26"/>
        </w:rPr>
      </w:pPr>
      <w:proofErr w:type="gramStart"/>
      <w:r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 xml:space="preserve">) </w:t>
      </w:r>
      <w:proofErr w:type="gramEnd"/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π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6</m:t>
            </m:r>
          </m:den>
        </m:f>
        <m:r>
          <w:rPr>
            <w:rFonts w:ascii="Cambria Math" w:hAnsi="Cambria Math"/>
            <w:sz w:val="26"/>
            <w:szCs w:val="26"/>
          </w:rPr>
          <m:t xml:space="preserve"> м</m:t>
        </m:r>
      </m:oMath>
      <w:r w:rsidRPr="003D5323">
        <w:rPr>
          <w:rFonts w:eastAsiaTheme="minorEastAsia"/>
          <w:sz w:val="26"/>
          <w:szCs w:val="26"/>
        </w:rPr>
        <w:t xml:space="preserve">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E</w:t>
      </w:r>
      <w:r w:rsidRPr="003D5323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6π м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F</w:t>
      </w:r>
      <w:r w:rsidRPr="009E48BA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6</w:t>
      </w:r>
      <w:r w:rsidRPr="009E48BA">
        <w:rPr>
          <w:rFonts w:eastAsiaTheme="minorEastAsia"/>
          <w:sz w:val="26"/>
          <w:szCs w:val="26"/>
        </w:rPr>
        <w:t xml:space="preserve">0 </w:t>
      </w:r>
      <w:r>
        <w:rPr>
          <w:rFonts w:eastAsiaTheme="minorEastAsia"/>
          <w:sz w:val="26"/>
          <w:szCs w:val="26"/>
          <w:lang w:val="en-US"/>
        </w:rPr>
        <w:t>c</w:t>
      </w:r>
      <w:r>
        <w:rPr>
          <w:rFonts w:eastAsiaTheme="minorEastAsia"/>
          <w:sz w:val="26"/>
          <w:szCs w:val="26"/>
        </w:rPr>
        <w:t>м.</w:t>
      </w:r>
    </w:p>
    <w:p w:rsidR="00F029E8" w:rsidRDefault="00F029E8" w:rsidP="00F029E8">
      <w:pPr>
        <w:jc w:val="both"/>
        <w:rPr>
          <w:b/>
          <w:sz w:val="26"/>
          <w:szCs w:val="26"/>
        </w:rPr>
      </w:pPr>
    </w:p>
    <w:p w:rsidR="00F029E8" w:rsidRDefault="00F029E8" w:rsidP="00F029E8">
      <w:pPr>
        <w:jc w:val="both"/>
        <w:rPr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>
        <w:rPr>
          <w:b/>
          <w:sz w:val="26"/>
          <w:szCs w:val="26"/>
        </w:rPr>
        <w:t>8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>Понижающий трансформатор с КПД 90% дает ток 2</w:t>
      </w:r>
      <w:proofErr w:type="gramStart"/>
      <w:r>
        <w:rPr>
          <w:sz w:val="26"/>
          <w:szCs w:val="26"/>
        </w:rPr>
        <w:t xml:space="preserve"> А</w:t>
      </w:r>
      <w:proofErr w:type="gramEnd"/>
      <w:r>
        <w:rPr>
          <w:sz w:val="26"/>
          <w:szCs w:val="26"/>
        </w:rPr>
        <w:t xml:space="preserve"> при напряжении 100 В. Если первичное напряжение составляет 800 В, то ток в первичной обмотке равен _______ А.</w:t>
      </w:r>
    </w:p>
    <w:p w:rsidR="00F029E8" w:rsidRDefault="00F029E8" w:rsidP="00F029E8">
      <w:pPr>
        <w:jc w:val="both"/>
        <w:rPr>
          <w:sz w:val="26"/>
          <w:szCs w:val="26"/>
        </w:rPr>
      </w:pPr>
    </w:p>
    <w:p w:rsidR="00F029E8" w:rsidRDefault="00F029E8" w:rsidP="00F029E8">
      <w:pPr>
        <w:spacing w:before="240"/>
        <w:rPr>
          <w:sz w:val="26"/>
          <w:szCs w:val="26"/>
        </w:rPr>
      </w:pPr>
      <w:r w:rsidRPr="003D5323">
        <w:rPr>
          <w:b/>
          <w:sz w:val="26"/>
          <w:szCs w:val="26"/>
        </w:rPr>
        <w:t>Задание 1</w:t>
      </w:r>
      <w:r>
        <w:rPr>
          <w:b/>
          <w:sz w:val="26"/>
          <w:szCs w:val="26"/>
        </w:rPr>
        <w:t>9</w:t>
      </w:r>
      <w:r w:rsidRPr="003D5323">
        <w:rPr>
          <w:b/>
          <w:sz w:val="26"/>
          <w:szCs w:val="26"/>
        </w:rPr>
        <w:t>.</w:t>
      </w:r>
      <w:r w:rsidRPr="003D5323">
        <w:rPr>
          <w:sz w:val="26"/>
          <w:szCs w:val="26"/>
        </w:rPr>
        <w:t xml:space="preserve"> </w:t>
      </w:r>
      <w:r>
        <w:rPr>
          <w:sz w:val="26"/>
          <w:szCs w:val="26"/>
        </w:rPr>
        <w:t>Если угол между падающим и отраженным лучами равен 124</w:t>
      </w:r>
      <w:r>
        <w:rPr>
          <w:sz w:val="26"/>
          <w:szCs w:val="26"/>
          <w:vertAlign w:val="superscript"/>
        </w:rPr>
        <w:t>0</w:t>
      </w:r>
      <w:r>
        <w:rPr>
          <w:sz w:val="26"/>
          <w:szCs w:val="26"/>
        </w:rPr>
        <w:t>, то угол между падающим лучом и плоским зеркалом составляет:</w:t>
      </w:r>
    </w:p>
    <w:p w:rsidR="00F029E8" w:rsidRPr="003D5323" w:rsidRDefault="00F029E8" w:rsidP="00F029E8">
      <w:pPr>
        <w:rPr>
          <w:rFonts w:eastAsiaTheme="minorEastAsia"/>
          <w:sz w:val="26"/>
          <w:szCs w:val="26"/>
        </w:rPr>
      </w:pPr>
      <w:r w:rsidRPr="003D5323">
        <w:rPr>
          <w:rFonts w:eastAsiaTheme="minorEastAsia"/>
          <w:sz w:val="26"/>
          <w:szCs w:val="26"/>
        </w:rPr>
        <w:t xml:space="preserve">А) </w:t>
      </w:r>
      <w:r>
        <w:rPr>
          <w:rFonts w:eastAsiaTheme="minorEastAsia"/>
          <w:sz w:val="26"/>
          <w:szCs w:val="26"/>
        </w:rPr>
        <w:t>28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  <w:t xml:space="preserve">В)   </w:t>
      </w:r>
      <w:r>
        <w:rPr>
          <w:rFonts w:eastAsiaTheme="minorEastAsia"/>
          <w:sz w:val="26"/>
          <w:szCs w:val="26"/>
        </w:rPr>
        <w:t>33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 xml:space="preserve">С)  </w:t>
      </w:r>
      <w:r>
        <w:rPr>
          <w:rFonts w:eastAsiaTheme="minorEastAsia"/>
          <w:sz w:val="26"/>
          <w:szCs w:val="26"/>
        </w:rPr>
        <w:t>34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</w:t>
      </w:r>
    </w:p>
    <w:p w:rsidR="00F029E8" w:rsidRPr="009E48BA" w:rsidRDefault="00F029E8" w:rsidP="00F029E8">
      <w:pPr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  <w:lang w:val="en-US"/>
        </w:rPr>
        <w:t>D</w:t>
      </w:r>
      <w:r w:rsidRPr="003D5323">
        <w:rPr>
          <w:rFonts w:eastAsiaTheme="minorEastAsia"/>
          <w:sz w:val="26"/>
          <w:szCs w:val="26"/>
        </w:rPr>
        <w:t>)</w:t>
      </w:r>
      <w:r>
        <w:rPr>
          <w:rFonts w:eastAsiaTheme="minorEastAsia"/>
          <w:sz w:val="26"/>
          <w:szCs w:val="26"/>
        </w:rPr>
        <w:t xml:space="preserve"> 56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 xml:space="preserve">;     </w:t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 w:rsidRPr="003D5323"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E</w:t>
      </w:r>
      <w:r w:rsidRPr="003D5323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62</w:t>
      </w:r>
      <w:r>
        <w:rPr>
          <w:rFonts w:eastAsiaTheme="minorEastAsia"/>
          <w:sz w:val="26"/>
          <w:szCs w:val="26"/>
          <w:vertAlign w:val="superscript"/>
        </w:rPr>
        <w:t>0</w:t>
      </w:r>
      <w:r w:rsidRPr="003D5323">
        <w:rPr>
          <w:rFonts w:eastAsiaTheme="minorEastAsia"/>
          <w:sz w:val="26"/>
          <w:szCs w:val="26"/>
        </w:rPr>
        <w:t>;</w:t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</w:rPr>
        <w:tab/>
      </w:r>
      <w:r>
        <w:rPr>
          <w:rFonts w:eastAsiaTheme="minorEastAsia"/>
          <w:sz w:val="26"/>
          <w:szCs w:val="26"/>
          <w:lang w:val="en-US"/>
        </w:rPr>
        <w:t>F</w:t>
      </w:r>
      <w:r w:rsidRPr="009E48BA">
        <w:rPr>
          <w:rFonts w:eastAsiaTheme="minorEastAsia"/>
          <w:sz w:val="26"/>
          <w:szCs w:val="26"/>
        </w:rPr>
        <w:t xml:space="preserve">) </w:t>
      </w:r>
      <w:r>
        <w:rPr>
          <w:rFonts w:eastAsiaTheme="minorEastAsia"/>
          <w:sz w:val="26"/>
          <w:szCs w:val="26"/>
        </w:rPr>
        <w:t>другой вариант.</w:t>
      </w:r>
    </w:p>
    <w:p w:rsidR="00F029E8" w:rsidRPr="002455A1" w:rsidRDefault="00F029E8" w:rsidP="00F029E8">
      <w:pPr>
        <w:spacing w:before="240"/>
        <w:rPr>
          <w:sz w:val="26"/>
          <w:szCs w:val="26"/>
        </w:rPr>
      </w:pPr>
    </w:p>
    <w:p w:rsidR="00F029E8" w:rsidRPr="00EF1C9A" w:rsidRDefault="00F029E8" w:rsidP="00F029E8">
      <w:pPr>
        <w:pStyle w:val="a7"/>
        <w:rPr>
          <w:rFonts w:ascii="Times New Roman" w:hAnsi="Times New Roman"/>
          <w:b/>
          <w:sz w:val="28"/>
          <w:u w:val="single"/>
        </w:rPr>
      </w:pPr>
      <w:r w:rsidRPr="00EF1C9A">
        <w:rPr>
          <w:rFonts w:ascii="Times New Roman" w:hAnsi="Times New Roman"/>
          <w:b/>
          <w:sz w:val="28"/>
          <w:u w:val="single"/>
        </w:rPr>
        <w:t>Условия выполнения задания</w:t>
      </w:r>
      <w:r>
        <w:rPr>
          <w:rFonts w:ascii="Times New Roman" w:hAnsi="Times New Roman"/>
          <w:b/>
          <w:sz w:val="28"/>
          <w:u w:val="single"/>
        </w:rPr>
        <w:t>:</w:t>
      </w:r>
    </w:p>
    <w:p w:rsidR="00F029E8" w:rsidRPr="00824CAC" w:rsidRDefault="00F029E8" w:rsidP="00F029E8">
      <w:pPr>
        <w:ind w:left="360"/>
        <w:rPr>
          <w:sz w:val="28"/>
        </w:rPr>
      </w:pPr>
      <w:r w:rsidRPr="00824CAC">
        <w:rPr>
          <w:sz w:val="28"/>
        </w:rPr>
        <w:t>1. Место (время) выполнения задания: задание выполняется в  аудитории во время занятия.</w:t>
      </w:r>
    </w:p>
    <w:p w:rsidR="00F029E8" w:rsidRPr="00824CAC" w:rsidRDefault="00F029E8" w:rsidP="00F029E8">
      <w:pPr>
        <w:ind w:left="360"/>
        <w:rPr>
          <w:sz w:val="28"/>
        </w:rPr>
      </w:pPr>
      <w:r w:rsidRPr="00824CAC">
        <w:rPr>
          <w:sz w:val="28"/>
        </w:rPr>
        <w:t xml:space="preserve">2. Максимальное время выполнения задания: </w:t>
      </w:r>
      <w:r>
        <w:rPr>
          <w:sz w:val="28"/>
          <w:u w:val="single"/>
        </w:rPr>
        <w:t>90</w:t>
      </w:r>
      <w:r w:rsidRPr="00824CAC">
        <w:rPr>
          <w:sz w:val="28"/>
        </w:rPr>
        <w:t xml:space="preserve"> мин.</w:t>
      </w:r>
    </w:p>
    <w:p w:rsidR="00F029E8" w:rsidRDefault="00F029E8" w:rsidP="00F029E8">
      <w:pPr>
        <w:ind w:left="284"/>
        <w:rPr>
          <w:sz w:val="28"/>
        </w:rPr>
      </w:pPr>
      <w:r w:rsidRPr="00824CAC">
        <w:rPr>
          <w:sz w:val="28"/>
        </w:rPr>
        <w:t xml:space="preserve">3. Вы можете воспользоваться </w:t>
      </w:r>
      <w:r>
        <w:rPr>
          <w:sz w:val="28"/>
        </w:rPr>
        <w:t>справочным материалом</w:t>
      </w:r>
      <w:r w:rsidRPr="00824CAC">
        <w:rPr>
          <w:sz w:val="28"/>
        </w:rPr>
        <w:t>.</w:t>
      </w:r>
    </w:p>
    <w:p w:rsidR="00F029E8" w:rsidRDefault="00F029E8" w:rsidP="00F029E8">
      <w:pPr>
        <w:rPr>
          <w:sz w:val="28"/>
        </w:rPr>
      </w:pPr>
    </w:p>
    <w:p w:rsidR="00F029E8" w:rsidRDefault="00F029E8" w:rsidP="00F029E8">
      <w:pPr>
        <w:autoSpaceDE w:val="0"/>
        <w:autoSpaceDN w:val="0"/>
        <w:adjustRightInd w:val="0"/>
        <w:rPr>
          <w:b/>
          <w:bCs/>
          <w:sz w:val="28"/>
          <w:szCs w:val="28"/>
          <w:u w:val="single"/>
        </w:rPr>
      </w:pPr>
    </w:p>
    <w:p w:rsidR="00F029E8" w:rsidRPr="0039610F" w:rsidRDefault="00F029E8" w:rsidP="00F029E8">
      <w:pPr>
        <w:autoSpaceDE w:val="0"/>
        <w:autoSpaceDN w:val="0"/>
        <w:adjustRightInd w:val="0"/>
        <w:rPr>
          <w:b/>
          <w:bCs/>
          <w:sz w:val="28"/>
          <w:szCs w:val="28"/>
          <w:u w:val="single"/>
        </w:rPr>
      </w:pPr>
      <w:r w:rsidRPr="0039610F">
        <w:rPr>
          <w:b/>
          <w:bCs/>
          <w:sz w:val="28"/>
          <w:szCs w:val="28"/>
          <w:u w:val="single"/>
        </w:rPr>
        <w:t>Шкала оценки образовательных достижений:</w:t>
      </w:r>
    </w:p>
    <w:p w:rsidR="00F029E8" w:rsidRDefault="00F029E8" w:rsidP="00F029E8">
      <w:pPr>
        <w:autoSpaceDE w:val="0"/>
        <w:autoSpaceDN w:val="0"/>
        <w:adjustRightInd w:val="0"/>
        <w:rPr>
          <w:b/>
          <w:sz w:val="28"/>
          <w:szCs w:val="28"/>
        </w:rPr>
      </w:pPr>
      <w:r w:rsidRPr="0039610F">
        <w:rPr>
          <w:b/>
          <w:sz w:val="28"/>
          <w:szCs w:val="28"/>
        </w:rPr>
        <w:t xml:space="preserve">Критерии оценки: </w:t>
      </w:r>
    </w:p>
    <w:p w:rsidR="00F029E8" w:rsidRDefault="00F029E8" w:rsidP="00F029E8">
      <w:pPr>
        <w:autoSpaceDE w:val="0"/>
        <w:autoSpaceDN w:val="0"/>
        <w:adjustRightInd w:val="0"/>
        <w:rPr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F029E8" w:rsidTr="00F029E8">
        <w:tc>
          <w:tcPr>
            <w:tcW w:w="3190" w:type="dxa"/>
            <w:vMerge w:val="restart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Процент результативности (правильных ответов)</w:t>
            </w:r>
          </w:p>
        </w:tc>
        <w:tc>
          <w:tcPr>
            <w:tcW w:w="6380" w:type="dxa"/>
            <w:gridSpan w:val="2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Оценка уровня подготовки</w:t>
            </w:r>
          </w:p>
        </w:tc>
      </w:tr>
      <w:tr w:rsidR="00F029E8" w:rsidTr="00F029E8">
        <w:tc>
          <w:tcPr>
            <w:tcW w:w="3190" w:type="dxa"/>
            <w:vMerge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балл (отметка)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вербальный аналог</w:t>
            </w:r>
          </w:p>
        </w:tc>
      </w:tr>
      <w:tr w:rsidR="00F029E8" w:rsidTr="00F029E8"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90-100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5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отлично</w:t>
            </w:r>
          </w:p>
        </w:tc>
      </w:tr>
      <w:tr w:rsidR="00F029E8" w:rsidTr="00F029E8"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80-89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хорошо</w:t>
            </w:r>
          </w:p>
        </w:tc>
      </w:tr>
      <w:tr w:rsidR="00F029E8" w:rsidTr="00F029E8"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60-79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удовлетворительно</w:t>
            </w:r>
          </w:p>
        </w:tc>
      </w:tr>
      <w:tr w:rsidR="00F029E8" w:rsidTr="00F029E8"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менее 60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:rsidR="00F029E8" w:rsidRPr="009460A5" w:rsidRDefault="00F029E8" w:rsidP="00F029E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неудовлетворительно</w:t>
            </w:r>
          </w:p>
        </w:tc>
      </w:tr>
    </w:tbl>
    <w:p w:rsidR="00F029E8" w:rsidRDefault="00F029E8" w:rsidP="00F029E8"/>
    <w:p w:rsidR="008348D3" w:rsidRPr="008348D3" w:rsidRDefault="00833A40" w:rsidP="008348D3">
      <w:pPr>
        <w:pStyle w:val="2"/>
        <w:spacing w:before="0" w:after="0"/>
        <w:jc w:val="both"/>
        <w:rPr>
          <w:rFonts w:ascii="Times New Roman" w:hAnsi="Times New Roman"/>
          <w:b w:val="0"/>
          <w:i w:val="0"/>
          <w:iCs w:val="0"/>
        </w:rPr>
      </w:pPr>
      <w:r w:rsidRPr="008348D3">
        <w:rPr>
          <w:rFonts w:ascii="Times New Roman" w:hAnsi="Times New Roman"/>
          <w:i w:val="0"/>
        </w:rPr>
        <w:t>2.</w:t>
      </w:r>
      <w:r w:rsidR="006D4D75">
        <w:rPr>
          <w:rFonts w:ascii="Times New Roman" w:hAnsi="Times New Roman"/>
          <w:i w:val="0"/>
        </w:rPr>
        <w:t>4</w:t>
      </w:r>
      <w:r w:rsidRPr="008348D3">
        <w:rPr>
          <w:rFonts w:ascii="Times New Roman" w:hAnsi="Times New Roman"/>
          <w:i w:val="0"/>
        </w:rPr>
        <w:t>.</w:t>
      </w:r>
      <w:bookmarkEnd w:id="2"/>
      <w:r w:rsidR="008348D3" w:rsidRPr="008348D3">
        <w:rPr>
          <w:rFonts w:ascii="Times New Roman" w:hAnsi="Times New Roman"/>
          <w:i w:val="0"/>
        </w:rPr>
        <w:t xml:space="preserve"> Задания для проведения </w:t>
      </w:r>
      <w:r w:rsidR="00F029E8">
        <w:rPr>
          <w:rFonts w:ascii="Times New Roman" w:hAnsi="Times New Roman"/>
          <w:i w:val="0"/>
        </w:rPr>
        <w:t>дифференцированного зачета</w:t>
      </w:r>
      <w:r w:rsidR="00FA0A11">
        <w:rPr>
          <w:rFonts w:ascii="Times New Roman" w:hAnsi="Times New Roman"/>
          <w:i w:val="0"/>
        </w:rPr>
        <w:t>.</w:t>
      </w:r>
    </w:p>
    <w:p w:rsidR="00793439" w:rsidRDefault="00793439" w:rsidP="00F4711A">
      <w:pPr>
        <w:pStyle w:val="2"/>
        <w:spacing w:before="0" w:after="0"/>
        <w:jc w:val="both"/>
        <w:rPr>
          <w:rFonts w:ascii="Times New Roman" w:hAnsi="Times New Roman"/>
          <w:i w:val="0"/>
          <w:iCs w:val="0"/>
        </w:rPr>
      </w:pPr>
      <w:bookmarkStart w:id="3" w:name="_Toc316860042"/>
    </w:p>
    <w:p w:rsidR="00593103" w:rsidRDefault="00593103" w:rsidP="00593103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 xml:space="preserve">Количество вариантов задания для </w:t>
      </w:r>
      <w:r w:rsidR="00DE02A1">
        <w:rPr>
          <w:rFonts w:eastAsia="Calibri"/>
          <w:b/>
          <w:bCs/>
          <w:sz w:val="28"/>
          <w:szCs w:val="28"/>
        </w:rPr>
        <w:t xml:space="preserve">студентов </w:t>
      </w:r>
      <w:r>
        <w:rPr>
          <w:rFonts w:eastAsia="Calibri"/>
          <w:sz w:val="28"/>
          <w:szCs w:val="28"/>
        </w:rPr>
        <w:t xml:space="preserve">– </w:t>
      </w:r>
      <w:r w:rsidR="00DE02A1">
        <w:rPr>
          <w:rFonts w:eastAsia="Calibri"/>
          <w:sz w:val="28"/>
          <w:szCs w:val="28"/>
        </w:rPr>
        <w:t>26.</w:t>
      </w:r>
    </w:p>
    <w:p w:rsidR="00593103" w:rsidRDefault="00593103" w:rsidP="00593103">
      <w:pPr>
        <w:autoSpaceDE w:val="0"/>
        <w:autoSpaceDN w:val="0"/>
        <w:adjustRightInd w:val="0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Время  выполнения задания – 40 минут.</w:t>
      </w:r>
    </w:p>
    <w:p w:rsidR="00593103" w:rsidRDefault="00593103" w:rsidP="00593103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 xml:space="preserve">Место выполнения задания: кабинет физики. </w:t>
      </w:r>
    </w:p>
    <w:p w:rsidR="00593103" w:rsidRDefault="00593103" w:rsidP="00593103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Оборудование:  </w:t>
      </w:r>
      <w:r>
        <w:rPr>
          <w:sz w:val="28"/>
          <w:szCs w:val="28"/>
        </w:rPr>
        <w:t>задание, листы для выполнения  работы, листы для черновика, ручка, линейка, карандаш.</w:t>
      </w:r>
    </w:p>
    <w:p w:rsidR="00593103" w:rsidRDefault="00593103" w:rsidP="00593103">
      <w:pPr>
        <w:jc w:val="center"/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bookmarkStart w:id="4" w:name="_Toc316860046"/>
      <w:bookmarkEnd w:id="3"/>
      <w:r w:rsidRPr="00352999">
        <w:rPr>
          <w:b/>
          <w:sz w:val="28"/>
          <w:szCs w:val="28"/>
        </w:rPr>
        <w:t>Вариант 1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>1) Физика и ее основная задача.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>2) Энергия. Связь между работой и энергией.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>3) Основные характеристики магнитного поля. Магнитная индукция.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 Ускорение свободного пад</w:t>
            </w:r>
            <w:r>
              <w:rPr>
                <w:sz w:val="28"/>
                <w:szCs w:val="28"/>
              </w:rPr>
              <w:t>е</w:t>
            </w:r>
            <w:r w:rsidRPr="00352999">
              <w:rPr>
                <w:sz w:val="28"/>
                <w:szCs w:val="28"/>
              </w:rPr>
              <w:t>ния.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2) Давление (газа)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3) Потенциал электрического поля.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 Сила (в механике).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5) Молярная масса (на примере кислорода)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 Закон равномерного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2) Импульс.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3) Связь между абсолютной температурой и температурой по шкале Кельвина.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 Закон Ома для участка цепи.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5) Сила Лоренца.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</w:t>
      </w:r>
    </w:p>
    <w:p w:rsidR="00DE02A1" w:rsidRPr="00352999" w:rsidRDefault="00DE02A1" w:rsidP="00DE02A1">
      <w:pPr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864EF2">
        <w:rPr>
          <w:sz w:val="28"/>
          <w:szCs w:val="28"/>
        </w:rPr>
        <w:t xml:space="preserve">Идея о </w:t>
      </w:r>
      <w:r>
        <w:rPr>
          <w:sz w:val="28"/>
          <w:szCs w:val="28"/>
        </w:rPr>
        <w:t>материальности окружающего мира</w:t>
      </w:r>
      <w:r w:rsidRPr="00352999">
        <w:rPr>
          <w:sz w:val="28"/>
          <w:szCs w:val="28"/>
        </w:rPr>
        <w:t>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>
        <w:rPr>
          <w:sz w:val="28"/>
          <w:szCs w:val="28"/>
        </w:rPr>
        <w:t>Силы в природе. Сила тяжести</w:t>
      </w:r>
      <w:r w:rsidRPr="00352999">
        <w:rPr>
          <w:sz w:val="28"/>
          <w:szCs w:val="28"/>
        </w:rPr>
        <w:t>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lastRenderedPageBreak/>
        <w:t xml:space="preserve">3) </w:t>
      </w:r>
      <w:r w:rsidRPr="00864EF2">
        <w:rPr>
          <w:sz w:val="28"/>
          <w:szCs w:val="28"/>
        </w:rPr>
        <w:t>Электрический ток и его направление.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BB4298">
              <w:rPr>
                <w:sz w:val="28"/>
                <w:szCs w:val="28"/>
              </w:rPr>
              <w:t>Перемещение.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BB4298">
              <w:rPr>
                <w:sz w:val="28"/>
                <w:szCs w:val="28"/>
              </w:rPr>
              <w:t>Число Авогадро.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7A56ED">
              <w:rPr>
                <w:sz w:val="28"/>
                <w:szCs w:val="28"/>
              </w:rPr>
              <w:t>Магнитный поток.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7A56ED">
              <w:rPr>
                <w:sz w:val="28"/>
                <w:szCs w:val="28"/>
              </w:rPr>
              <w:t>Абсолютная температура.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7A56ED">
              <w:rPr>
                <w:sz w:val="28"/>
                <w:szCs w:val="28"/>
              </w:rPr>
              <w:t>Масса.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2655D6">
              <w:rPr>
                <w:sz w:val="28"/>
                <w:szCs w:val="28"/>
              </w:rPr>
              <w:t>Скорость и путь при равнозамедленном  прямолинейном движении.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2655D6">
              <w:rPr>
                <w:sz w:val="28"/>
                <w:szCs w:val="28"/>
              </w:rPr>
              <w:t>Кинетическая энергия.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2655D6">
              <w:rPr>
                <w:sz w:val="28"/>
                <w:szCs w:val="28"/>
              </w:rPr>
              <w:t>Первое начало термодинамики (+ изохорный процесс)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BE4277">
              <w:rPr>
                <w:sz w:val="28"/>
                <w:szCs w:val="28"/>
              </w:rPr>
              <w:t>Закон сохранения заряда.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BE4277">
              <w:rPr>
                <w:sz w:val="28"/>
                <w:szCs w:val="28"/>
              </w:rPr>
              <w:t>ЭДС самоиндукции.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3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761A1B">
        <w:rPr>
          <w:sz w:val="28"/>
          <w:szCs w:val="28"/>
        </w:rPr>
        <w:t>Уровни познания природы. Эксперимент.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761A1B">
        <w:rPr>
          <w:sz w:val="28"/>
          <w:szCs w:val="28"/>
        </w:rPr>
        <w:t>Второй закон Ньютона. Масса.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 w:rsidRPr="00761A1B">
        <w:rPr>
          <w:sz w:val="28"/>
          <w:szCs w:val="28"/>
        </w:rPr>
        <w:t>Электрическое поле. Электростатическое поле.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A2325E">
              <w:rPr>
                <w:sz w:val="28"/>
                <w:szCs w:val="28"/>
              </w:rPr>
              <w:t>Скорость.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FD3984">
              <w:rPr>
                <w:sz w:val="28"/>
                <w:szCs w:val="28"/>
              </w:rPr>
              <w:t>Относительная молекулярная масса (на  примере воды).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FD3984">
              <w:rPr>
                <w:sz w:val="28"/>
                <w:szCs w:val="28"/>
              </w:rPr>
              <w:t>Работа силы.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</w:t>
            </w:r>
            <w:r w:rsidRPr="00FD3984">
              <w:rPr>
                <w:sz w:val="28"/>
                <w:szCs w:val="28"/>
              </w:rPr>
              <w:t>Напряжение (разность потенциалов)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FD3984">
              <w:rPr>
                <w:sz w:val="28"/>
                <w:szCs w:val="28"/>
              </w:rPr>
              <w:t>Количество вещества.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lastRenderedPageBreak/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679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FD3984">
              <w:rPr>
                <w:sz w:val="28"/>
                <w:szCs w:val="28"/>
              </w:rPr>
              <w:t>Закон равнозамедленного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FD3984">
              <w:rPr>
                <w:sz w:val="28"/>
                <w:szCs w:val="28"/>
              </w:rPr>
              <w:t>Закон сохранения энергии.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FD3984">
              <w:rPr>
                <w:sz w:val="28"/>
                <w:szCs w:val="28"/>
              </w:rPr>
              <w:t>Уравнение состояния идеального газа (связывает три основных параметра).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FD3984">
              <w:rPr>
                <w:sz w:val="28"/>
                <w:szCs w:val="28"/>
              </w:rPr>
              <w:t>Последовательное соединение элементов цепи (ЭДС и внутреннее сопротивление).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273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FD3984">
              <w:rPr>
                <w:sz w:val="28"/>
                <w:szCs w:val="28"/>
              </w:rPr>
              <w:t>Магнитный поток.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4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46268B">
        <w:rPr>
          <w:sz w:val="28"/>
          <w:szCs w:val="28"/>
        </w:rPr>
        <w:t>Физическая величина. Основные и производные единицы измерения.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46268B">
        <w:rPr>
          <w:sz w:val="28"/>
          <w:szCs w:val="28"/>
        </w:rPr>
        <w:t>Основные кинематические характеристики движения точки. Ускорение.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 w:rsidRPr="0046268B">
        <w:rPr>
          <w:sz w:val="28"/>
          <w:szCs w:val="28"/>
        </w:rPr>
        <w:t>Силовые линии магнитного поля (графическая интерпретация, определение направления).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9426BD">
              <w:rPr>
                <w:sz w:val="28"/>
                <w:szCs w:val="28"/>
              </w:rPr>
              <w:t>Период вращения.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9426BD">
              <w:rPr>
                <w:sz w:val="28"/>
                <w:szCs w:val="28"/>
              </w:rPr>
              <w:t>Универсальная газовая постоянная.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9426BD">
              <w:rPr>
                <w:sz w:val="28"/>
                <w:szCs w:val="28"/>
              </w:rPr>
              <w:t>Мощность.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</w:t>
            </w:r>
            <w:r w:rsidRPr="009426BD">
              <w:rPr>
                <w:sz w:val="28"/>
                <w:szCs w:val="28"/>
              </w:rPr>
              <w:t>Напряженность электрического поля.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DB4E35">
              <w:rPr>
                <w:sz w:val="28"/>
                <w:szCs w:val="28"/>
              </w:rPr>
              <w:t>Объем (газа).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DB4E35">
              <w:rPr>
                <w:sz w:val="28"/>
                <w:szCs w:val="28"/>
              </w:rPr>
              <w:t>Скорость и путь при равномерном прямолинейном движении.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DB4E35">
              <w:rPr>
                <w:sz w:val="28"/>
                <w:szCs w:val="28"/>
              </w:rPr>
              <w:t>Третий закон Ньютона.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DB4E35">
              <w:rPr>
                <w:sz w:val="28"/>
                <w:szCs w:val="28"/>
              </w:rPr>
              <w:t>Первое начало термодинамики (+ изотермический процесс).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DB4E35">
              <w:rPr>
                <w:sz w:val="28"/>
                <w:szCs w:val="28"/>
              </w:rPr>
              <w:t>Параллельное соединение проводников (сила тока и напряжение).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D50C2F">
              <w:rPr>
                <w:sz w:val="28"/>
                <w:szCs w:val="28"/>
              </w:rPr>
              <w:t>Закон электромагнитной индукции.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5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AB4044">
        <w:rPr>
          <w:sz w:val="28"/>
          <w:szCs w:val="28"/>
        </w:rPr>
        <w:t>Физика и физические законы.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AB4044">
        <w:rPr>
          <w:sz w:val="28"/>
          <w:szCs w:val="28"/>
        </w:rPr>
        <w:t>Основные кинематические характеристики движения точки. Путь и траектория.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>
        <w:rPr>
          <w:sz w:val="28"/>
          <w:szCs w:val="28"/>
        </w:rPr>
        <w:t>Электродинамика и электрический заряд</w:t>
      </w:r>
      <w:r w:rsidRPr="00AB4044">
        <w:rPr>
          <w:sz w:val="28"/>
          <w:szCs w:val="28"/>
        </w:rPr>
        <w:t>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B04506">
              <w:rPr>
                <w:sz w:val="28"/>
                <w:szCs w:val="28"/>
              </w:rPr>
              <w:t>Скорость света.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B04506">
              <w:rPr>
                <w:sz w:val="28"/>
                <w:szCs w:val="28"/>
              </w:rPr>
              <w:t>Вес тела.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B04506">
              <w:rPr>
                <w:sz w:val="28"/>
                <w:szCs w:val="28"/>
              </w:rPr>
              <w:t>Относительная и абсолютная атомная масса  (на примере водорода).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</w:t>
            </w:r>
            <w:r w:rsidRPr="009464DD">
              <w:rPr>
                <w:sz w:val="28"/>
                <w:szCs w:val="28"/>
              </w:rPr>
              <w:t>Сопротивление (проводника в электрической цепи)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9464DD">
              <w:rPr>
                <w:sz w:val="28"/>
                <w:szCs w:val="28"/>
              </w:rPr>
              <w:t>Магнитная индукция.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9C1882">
              <w:rPr>
                <w:sz w:val="28"/>
                <w:szCs w:val="28"/>
              </w:rPr>
              <w:t>Первый закон Ньютона.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9C1882">
              <w:rPr>
                <w:sz w:val="28"/>
                <w:szCs w:val="28"/>
              </w:rPr>
              <w:t>Полная механическая энергия.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9C1882">
              <w:rPr>
                <w:sz w:val="28"/>
                <w:szCs w:val="28"/>
              </w:rPr>
              <w:t>Первое начало термодинамики  (+ адиабатный процесс).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7555F6">
              <w:rPr>
                <w:sz w:val="28"/>
                <w:szCs w:val="28"/>
              </w:rPr>
              <w:t>Закон Кулона (электродинамика).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7555F6">
              <w:rPr>
                <w:sz w:val="28"/>
                <w:szCs w:val="28"/>
              </w:rPr>
              <w:t>Работа сил Ампера.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Default="00DE02A1" w:rsidP="00DE02A1">
      <w:pPr>
        <w:jc w:val="center"/>
        <w:rPr>
          <w:b/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6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D43717">
        <w:rPr>
          <w:sz w:val="28"/>
          <w:szCs w:val="28"/>
        </w:rPr>
        <w:t>Физическая картина мира.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D43717">
        <w:rPr>
          <w:sz w:val="28"/>
          <w:szCs w:val="28"/>
        </w:rPr>
        <w:t>Периодическое движение. Равномерное движение по окружности.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 w:rsidRPr="00D43717">
        <w:rPr>
          <w:sz w:val="28"/>
          <w:szCs w:val="28"/>
        </w:rPr>
        <w:t>Термодинамическая система и основное положение термодинамики.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D43717">
              <w:rPr>
                <w:sz w:val="28"/>
                <w:szCs w:val="28"/>
              </w:rPr>
              <w:t>Импульс.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lastRenderedPageBreak/>
              <w:t xml:space="preserve">2) </w:t>
            </w:r>
            <w:proofErr w:type="gramStart"/>
            <w:r w:rsidRPr="00D43717">
              <w:rPr>
                <w:sz w:val="28"/>
                <w:szCs w:val="28"/>
              </w:rPr>
              <w:t>Постоянная</w:t>
            </w:r>
            <w:proofErr w:type="gramEnd"/>
            <w:r w:rsidRPr="00D43717">
              <w:rPr>
                <w:sz w:val="28"/>
                <w:szCs w:val="28"/>
              </w:rPr>
              <w:t xml:space="preserve"> Больцмана.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D43717">
              <w:rPr>
                <w:sz w:val="28"/>
                <w:szCs w:val="28"/>
              </w:rPr>
              <w:t>ЭДС источника тока.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</w:t>
            </w:r>
            <w:r w:rsidRPr="00D43717">
              <w:rPr>
                <w:sz w:val="28"/>
                <w:szCs w:val="28"/>
              </w:rPr>
              <w:t>Индуктивность (контура).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D43717">
              <w:rPr>
                <w:sz w:val="28"/>
                <w:szCs w:val="28"/>
              </w:rPr>
              <w:t>Относительная атомная масса (на примере кислорода).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2B7952">
              <w:rPr>
                <w:sz w:val="28"/>
                <w:szCs w:val="28"/>
              </w:rPr>
              <w:t>Второй закон Ньютона.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2B7952">
              <w:rPr>
                <w:sz w:val="28"/>
                <w:szCs w:val="28"/>
              </w:rPr>
              <w:t>Внутренняя энергия двухатомного газа.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2B7952">
              <w:rPr>
                <w:sz w:val="28"/>
                <w:szCs w:val="28"/>
              </w:rPr>
              <w:t>Последовательное соединение проводников (сила тока и сопротивление).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E83490">
              <w:rPr>
                <w:sz w:val="28"/>
                <w:szCs w:val="28"/>
              </w:rPr>
              <w:t>Принцип суперпозиции полей.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E83490">
              <w:rPr>
                <w:sz w:val="28"/>
                <w:szCs w:val="28"/>
              </w:rPr>
              <w:t>Магнитная индукция.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7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DC03DC">
        <w:rPr>
          <w:sz w:val="28"/>
          <w:szCs w:val="28"/>
        </w:rPr>
        <w:t>Механика и механическое движение.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DC03DC">
        <w:rPr>
          <w:sz w:val="28"/>
          <w:szCs w:val="28"/>
        </w:rPr>
        <w:t>Характеристика агрегатного состояния вещества (газ).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 w:rsidRPr="00DC03DC">
        <w:rPr>
          <w:sz w:val="28"/>
          <w:szCs w:val="28"/>
        </w:rPr>
        <w:t>Сила Лоренца и определение ее направления.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E22004">
              <w:rPr>
                <w:sz w:val="28"/>
                <w:szCs w:val="28"/>
              </w:rPr>
              <w:t>Сила реакции опоры.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E22004">
              <w:rPr>
                <w:sz w:val="28"/>
                <w:szCs w:val="28"/>
              </w:rPr>
              <w:t>Время.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E22004">
              <w:rPr>
                <w:sz w:val="28"/>
                <w:szCs w:val="28"/>
              </w:rPr>
              <w:t>Количество теплоты.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</w:t>
            </w:r>
            <w:r w:rsidRPr="00E22004">
              <w:rPr>
                <w:sz w:val="28"/>
                <w:szCs w:val="28"/>
              </w:rPr>
              <w:t>Заряд (на примере протона).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Количество вещества.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316ED5">
              <w:rPr>
                <w:sz w:val="28"/>
                <w:szCs w:val="28"/>
              </w:rPr>
              <w:t xml:space="preserve">Скорость и путь при равноускоренном </w:t>
            </w:r>
            <w:r w:rsidRPr="00316ED5">
              <w:rPr>
                <w:sz w:val="28"/>
                <w:szCs w:val="28"/>
              </w:rPr>
              <w:lastRenderedPageBreak/>
              <w:t>прямолинейном движении.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lastRenderedPageBreak/>
              <w:t xml:space="preserve">2) </w:t>
            </w:r>
            <w:r w:rsidRPr="00316ED5">
              <w:rPr>
                <w:sz w:val="28"/>
                <w:szCs w:val="28"/>
              </w:rPr>
              <w:t>Внутренняя энергия многоатомного газа.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853A05">
              <w:rPr>
                <w:sz w:val="28"/>
                <w:szCs w:val="28"/>
              </w:rPr>
              <w:t>Параллельное соединение проводников (напряжение и сопротивление).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CD1647">
              <w:rPr>
                <w:sz w:val="28"/>
                <w:szCs w:val="28"/>
              </w:rPr>
              <w:t>Закон Ома для короткого замыкания.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CD1647">
              <w:rPr>
                <w:sz w:val="28"/>
                <w:szCs w:val="28"/>
              </w:rPr>
              <w:t>Закон сохранения импульса.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8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3848C6">
        <w:rPr>
          <w:sz w:val="28"/>
          <w:szCs w:val="28"/>
        </w:rPr>
        <w:t>Разделы механики. Кинематика.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3848C6">
        <w:rPr>
          <w:sz w:val="28"/>
          <w:szCs w:val="28"/>
        </w:rPr>
        <w:t>Способы измерения внутренней энергии системы. Определение теплообмена.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 w:rsidRPr="003848C6">
        <w:rPr>
          <w:sz w:val="28"/>
          <w:szCs w:val="28"/>
        </w:rPr>
        <w:t>Связь меду напряженностью и потенциалом электрического поля (графическая интерпретация).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9D284E">
              <w:rPr>
                <w:sz w:val="28"/>
                <w:szCs w:val="28"/>
              </w:rPr>
              <w:t>Гравитационная постоянная.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9D284E">
              <w:rPr>
                <w:sz w:val="28"/>
                <w:szCs w:val="28"/>
              </w:rPr>
              <w:t>Относительная молекулярная масса (на  примере воды).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>
              <w:rPr>
                <w:sz w:val="28"/>
                <w:szCs w:val="28"/>
              </w:rPr>
              <w:t>Сила реакции опоры.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</w:t>
            </w:r>
            <w:r w:rsidRPr="009D284E">
              <w:rPr>
                <w:sz w:val="28"/>
                <w:szCs w:val="28"/>
              </w:rPr>
              <w:t>Сопротивление (проводника в электрической цепи)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Магнитная индукция</w:t>
            </w:r>
            <w:r w:rsidRPr="00243027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243027">
              <w:rPr>
                <w:sz w:val="28"/>
                <w:szCs w:val="28"/>
              </w:rPr>
              <w:t>Закон свободного падения.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243027">
              <w:rPr>
                <w:sz w:val="28"/>
                <w:szCs w:val="28"/>
              </w:rPr>
              <w:t>Основной закон динамики.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482F3F">
              <w:rPr>
                <w:sz w:val="28"/>
                <w:szCs w:val="28"/>
              </w:rPr>
              <w:t>Основное уравнение МКТ.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lastRenderedPageBreak/>
              <w:t xml:space="preserve">4) </w:t>
            </w:r>
            <w:r w:rsidRPr="00243027">
              <w:rPr>
                <w:sz w:val="28"/>
                <w:szCs w:val="28"/>
              </w:rPr>
              <w:t>Последовательное соединение проводников (сила тока и напряжение).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367636">
              <w:rPr>
                <w:sz w:val="28"/>
                <w:szCs w:val="28"/>
              </w:rPr>
              <w:t>ЭДС самоиндукции.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Default="00DE02A1" w:rsidP="00DE02A1">
      <w:pPr>
        <w:jc w:val="center"/>
        <w:rPr>
          <w:b/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9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>1) Относительность механического движения. Используемые модели.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>2) Газовый закон (рассматривается процесс при постоянной температуре).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>3) Электромагнитная индукция.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1) </w:t>
            </w:r>
            <w:r w:rsidRPr="00B83237">
              <w:rPr>
                <w:sz w:val="28"/>
                <w:szCs w:val="28"/>
              </w:rPr>
              <w:t>Ускорение.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2) </w:t>
            </w:r>
            <w:r w:rsidRPr="00B83237">
              <w:rPr>
                <w:sz w:val="28"/>
                <w:szCs w:val="28"/>
              </w:rPr>
              <w:t>Относительная атомная масса (на примере кислорода).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3) </w:t>
            </w:r>
            <w:r w:rsidRPr="00FD441E">
              <w:rPr>
                <w:sz w:val="28"/>
                <w:szCs w:val="28"/>
              </w:rPr>
              <w:t>Заряд (на примере электрона).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 w:rsidRPr="00FD441E">
              <w:rPr>
                <w:sz w:val="28"/>
                <w:szCs w:val="28"/>
              </w:rPr>
              <w:t>Теплоемкость.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Вес тела.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1) Связь между периодом и частотой вращения.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2) Закон всемирного тяготения.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 Первое начало термодинамики (+ изобарный процесс.)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4) Параллельное соединение проводников (сила тока и сопротивление).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5) Энергия магнитного поля.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/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10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CD660B">
        <w:rPr>
          <w:sz w:val="28"/>
          <w:szCs w:val="28"/>
        </w:rPr>
        <w:t>Основные кинематические характеристики движения точки. Перемещение.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lastRenderedPageBreak/>
        <w:t>2) Первое начало термодинамики.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>3) Основные характеристики электрического поля.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1) </w:t>
            </w:r>
            <w:r w:rsidRPr="00041CA4">
              <w:rPr>
                <w:sz w:val="28"/>
                <w:szCs w:val="28"/>
              </w:rPr>
              <w:t>Ускорение свободного падания.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2) </w:t>
            </w:r>
            <w:r w:rsidRPr="00041CA4">
              <w:rPr>
                <w:sz w:val="28"/>
                <w:szCs w:val="28"/>
              </w:rPr>
              <w:t>Относительная и абсолютная атомная масса  (на примере водорода).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3) </w:t>
            </w:r>
            <w:r w:rsidRPr="00041CA4">
              <w:rPr>
                <w:sz w:val="28"/>
                <w:szCs w:val="28"/>
              </w:rPr>
              <w:t>Сила тока.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 w:rsidRPr="00041CA4">
              <w:rPr>
                <w:sz w:val="28"/>
                <w:szCs w:val="28"/>
              </w:rPr>
              <w:t>Мощность.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 w:rsidRPr="00041CA4">
              <w:rPr>
                <w:sz w:val="28"/>
                <w:szCs w:val="28"/>
              </w:rPr>
              <w:t>Магнитный поток.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D7475F">
              <w:rPr>
                <w:sz w:val="28"/>
                <w:szCs w:val="28"/>
              </w:rPr>
              <w:t>Закон Кулона (механика).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2) </w:t>
            </w:r>
            <w:r w:rsidRPr="00D7475F">
              <w:rPr>
                <w:sz w:val="28"/>
                <w:szCs w:val="28"/>
              </w:rPr>
              <w:t>Связь между абсолютной температурой и температурой по шкале Кельвина.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3) </w:t>
            </w:r>
            <w:r w:rsidRPr="00D7475F">
              <w:rPr>
                <w:sz w:val="28"/>
                <w:szCs w:val="28"/>
              </w:rPr>
              <w:t>Последовательное соединение проводников (напряжение и сопротивление).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281BC5">
              <w:rPr>
                <w:sz w:val="28"/>
                <w:szCs w:val="28"/>
              </w:rPr>
              <w:t>Сила Лоренца.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5) </w:t>
            </w:r>
            <w:r w:rsidRPr="00281BC5">
              <w:rPr>
                <w:sz w:val="28"/>
                <w:szCs w:val="28"/>
              </w:rPr>
              <w:t>Потенциальная энергия (взаимодействия тела с землей и упруго деформированного тела).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11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E02F69">
        <w:rPr>
          <w:sz w:val="28"/>
          <w:szCs w:val="28"/>
        </w:rPr>
        <w:t>Основные кинематические характеристики движения точки. Скорость.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A12B82">
        <w:rPr>
          <w:sz w:val="28"/>
          <w:szCs w:val="28"/>
        </w:rPr>
        <w:t>Газовый закон (рассматривается процесс при постоянном  давлении).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A12B82">
        <w:rPr>
          <w:sz w:val="28"/>
          <w:szCs w:val="28"/>
        </w:rPr>
        <w:t>Определение направления индукционного тока (с графической интерпретацией).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1) </w:t>
            </w:r>
            <w:r w:rsidRPr="00B4450F">
              <w:rPr>
                <w:sz w:val="28"/>
                <w:szCs w:val="28"/>
              </w:rPr>
              <w:t>Энергия.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2) </w:t>
            </w:r>
            <w:r w:rsidRPr="001C7F9B">
              <w:rPr>
                <w:sz w:val="28"/>
                <w:szCs w:val="28"/>
              </w:rPr>
              <w:t>Электрическая постоянная.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3) </w:t>
            </w:r>
            <w:r w:rsidRPr="00B4450F">
              <w:rPr>
                <w:sz w:val="28"/>
                <w:szCs w:val="28"/>
              </w:rPr>
              <w:t xml:space="preserve">Относительная молекулярная масса </w:t>
            </w:r>
            <w:r w:rsidRPr="00B4450F">
              <w:rPr>
                <w:sz w:val="28"/>
                <w:szCs w:val="28"/>
              </w:rPr>
              <w:lastRenderedPageBreak/>
              <w:t xml:space="preserve">(на  примере </w:t>
            </w:r>
            <w:r>
              <w:rPr>
                <w:sz w:val="28"/>
                <w:szCs w:val="28"/>
              </w:rPr>
              <w:t>углекислого газа)</w:t>
            </w:r>
            <w:r w:rsidRPr="00B4450F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lastRenderedPageBreak/>
              <w:t xml:space="preserve">4) </w:t>
            </w:r>
            <w:r>
              <w:rPr>
                <w:sz w:val="28"/>
                <w:szCs w:val="28"/>
              </w:rPr>
              <w:t>Сила в механике.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 w:rsidRPr="001C7F9B">
              <w:rPr>
                <w:sz w:val="28"/>
                <w:szCs w:val="28"/>
              </w:rPr>
              <w:t>Напряжение (разность потенциалов).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1C7F9B">
              <w:rPr>
                <w:sz w:val="28"/>
                <w:szCs w:val="28"/>
              </w:rPr>
              <w:t>Сила тяжести.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2) </w:t>
            </w:r>
            <w:r w:rsidRPr="001C7F9B">
              <w:rPr>
                <w:sz w:val="28"/>
                <w:szCs w:val="28"/>
              </w:rPr>
              <w:t>Закон сохранения импульса.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3) </w:t>
            </w:r>
            <w:r w:rsidRPr="001C7F9B">
              <w:rPr>
                <w:sz w:val="28"/>
                <w:szCs w:val="28"/>
              </w:rPr>
              <w:t>Внутренняя энергия одноатомного газа.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1C7F9B">
              <w:rPr>
                <w:sz w:val="28"/>
                <w:szCs w:val="28"/>
              </w:rPr>
              <w:t>Параллельное соединение элементов цепи (ЭДС и внутреннее сопротивление)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5) </w:t>
            </w:r>
            <w:r w:rsidRPr="001C7F9B">
              <w:rPr>
                <w:sz w:val="28"/>
                <w:szCs w:val="28"/>
              </w:rPr>
              <w:t>Закон Ампера.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Pr="00DE02A1" w:rsidRDefault="00DE02A1" w:rsidP="00DE02A1">
      <w:pPr>
        <w:jc w:val="center"/>
        <w:rPr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12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9C7FFD">
        <w:rPr>
          <w:sz w:val="28"/>
          <w:szCs w:val="28"/>
        </w:rPr>
        <w:t xml:space="preserve">Механическое движение. Равномерное </w:t>
      </w:r>
      <w:r>
        <w:rPr>
          <w:sz w:val="28"/>
          <w:szCs w:val="28"/>
        </w:rPr>
        <w:t xml:space="preserve">и равнопеременное </w:t>
      </w:r>
      <w:r w:rsidRPr="009C7FFD">
        <w:rPr>
          <w:sz w:val="28"/>
          <w:szCs w:val="28"/>
        </w:rPr>
        <w:t>прямолинейное движение.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9C7FFD">
        <w:rPr>
          <w:sz w:val="28"/>
          <w:szCs w:val="28"/>
        </w:rPr>
        <w:t>Что такое атом и молекула. Какие опыты или наблюдения подтверждают МКТ.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9C7FFD">
        <w:rPr>
          <w:sz w:val="28"/>
          <w:szCs w:val="28"/>
        </w:rPr>
        <w:t>Основные характеристики электрического тока</w:t>
      </w:r>
      <w:r>
        <w:rPr>
          <w:sz w:val="28"/>
          <w:szCs w:val="28"/>
        </w:rPr>
        <w:t>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1) </w:t>
            </w:r>
            <w:r w:rsidRPr="00164A97">
              <w:rPr>
                <w:sz w:val="28"/>
                <w:szCs w:val="28"/>
              </w:rPr>
              <w:t>Внутренняя энергия.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Вес тела.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3) </w:t>
            </w:r>
            <w:r w:rsidRPr="00164A97">
              <w:rPr>
                <w:sz w:val="28"/>
                <w:szCs w:val="28"/>
              </w:rPr>
              <w:t>Заряд (на примере электрона).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 w:rsidRPr="00164A97">
              <w:rPr>
                <w:sz w:val="28"/>
                <w:szCs w:val="28"/>
              </w:rPr>
              <w:t>Магнитная индукция.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Импульс.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164A97">
              <w:rPr>
                <w:sz w:val="28"/>
                <w:szCs w:val="28"/>
              </w:rPr>
              <w:t>Закон Гука.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lastRenderedPageBreak/>
              <w:t xml:space="preserve">2) </w:t>
            </w:r>
            <w:r w:rsidRPr="00164A97">
              <w:rPr>
                <w:sz w:val="28"/>
                <w:szCs w:val="28"/>
              </w:rPr>
              <w:t>Уравнение состояния идеального газа (связывает три основных параметра).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3) </w:t>
            </w:r>
            <w:r w:rsidRPr="00164A97">
              <w:rPr>
                <w:sz w:val="28"/>
                <w:szCs w:val="28"/>
              </w:rPr>
              <w:t>Связь меду напряженностью и потенциалом электрического поля.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171B11">
              <w:rPr>
                <w:sz w:val="28"/>
                <w:szCs w:val="28"/>
              </w:rPr>
              <w:t>Индуктивность контура.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Работа силы.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13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Default="00DE02A1" w:rsidP="00DE02A1">
      <w:pPr>
        <w:rPr>
          <w:b/>
          <w:sz w:val="28"/>
          <w:szCs w:val="28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666010">
        <w:rPr>
          <w:sz w:val="28"/>
          <w:szCs w:val="28"/>
        </w:rPr>
        <w:t>Разделы механики. Динамика.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666010">
        <w:rPr>
          <w:sz w:val="28"/>
          <w:szCs w:val="28"/>
        </w:rPr>
        <w:t>Характеристика агрегатного состояния вещества (жидкость).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666010">
        <w:rPr>
          <w:sz w:val="28"/>
          <w:szCs w:val="28"/>
        </w:rPr>
        <w:t>Сила Ампера и определение ее направления.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1) </w:t>
            </w:r>
            <w:r w:rsidRPr="00B35684">
              <w:rPr>
                <w:sz w:val="28"/>
                <w:szCs w:val="28"/>
              </w:rPr>
              <w:t>Частота вращения.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Постоянная</w:t>
            </w:r>
            <w:proofErr w:type="gramEnd"/>
            <w:r>
              <w:rPr>
                <w:sz w:val="28"/>
                <w:szCs w:val="28"/>
              </w:rPr>
              <w:t xml:space="preserve"> Авогадро.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3) </w:t>
            </w:r>
            <w:r w:rsidRPr="00B35684">
              <w:rPr>
                <w:sz w:val="28"/>
                <w:szCs w:val="28"/>
              </w:rPr>
              <w:t>Напряжение (разность потенциалов).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 w:rsidRPr="00057D0F">
              <w:rPr>
                <w:sz w:val="28"/>
                <w:szCs w:val="28"/>
              </w:rPr>
              <w:t>Относительная и абсолютная атомная масса  (на примере водорода).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Сила реакции опоры.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7D2BE9">
              <w:rPr>
                <w:sz w:val="28"/>
                <w:szCs w:val="28"/>
              </w:rPr>
              <w:t>Закон равноускоренного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2) </w:t>
            </w:r>
            <w:r w:rsidRPr="007D2BE9">
              <w:rPr>
                <w:sz w:val="28"/>
                <w:szCs w:val="28"/>
              </w:rPr>
              <w:t>Связь между энергией и работой.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3) </w:t>
            </w:r>
            <w:r w:rsidRPr="007D2BE9">
              <w:rPr>
                <w:sz w:val="28"/>
                <w:szCs w:val="28"/>
              </w:rPr>
              <w:t>Уравнение состояния идеального газа (связывает три основных параметра).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A80BAA">
              <w:rPr>
                <w:sz w:val="28"/>
                <w:szCs w:val="28"/>
              </w:rPr>
              <w:t>Закон Кулона (электродинамика).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5) </w:t>
            </w:r>
            <w:r w:rsidRPr="00A80BAA">
              <w:rPr>
                <w:sz w:val="28"/>
                <w:szCs w:val="28"/>
              </w:rPr>
              <w:t>Сила индукционного тока.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14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Default="00DE02A1" w:rsidP="00DE02A1">
      <w:pPr>
        <w:rPr>
          <w:b/>
          <w:sz w:val="28"/>
          <w:szCs w:val="28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Pr="001E6193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3F4E1A">
        <w:rPr>
          <w:sz w:val="28"/>
          <w:szCs w:val="28"/>
        </w:rPr>
        <w:t>Принцип причинности в механике. Свободное тело.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3F4E1A">
        <w:rPr>
          <w:sz w:val="28"/>
          <w:szCs w:val="28"/>
        </w:rPr>
        <w:t>Газовый закон (рассматривается процесс при постоянном  объеме).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3F4E1A">
        <w:rPr>
          <w:sz w:val="28"/>
          <w:szCs w:val="28"/>
        </w:rPr>
        <w:t>Самоиндукция и индуктивность.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1) </w:t>
            </w:r>
            <w:r w:rsidRPr="00FB76EA">
              <w:rPr>
                <w:sz w:val="28"/>
                <w:szCs w:val="28"/>
              </w:rPr>
              <w:t>Путь.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</w:t>
            </w:r>
            <w:r w:rsidRPr="00FB76EA">
              <w:rPr>
                <w:sz w:val="28"/>
                <w:szCs w:val="28"/>
              </w:rPr>
              <w:t xml:space="preserve">Относительная атомная масса (на примере </w:t>
            </w:r>
            <w:r>
              <w:rPr>
                <w:sz w:val="28"/>
                <w:szCs w:val="28"/>
              </w:rPr>
              <w:t>углерода</w:t>
            </w:r>
            <w:r w:rsidRPr="00FB76EA">
              <w:rPr>
                <w:sz w:val="28"/>
                <w:szCs w:val="28"/>
              </w:rPr>
              <w:t>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3) </w:t>
            </w:r>
            <w:r>
              <w:rPr>
                <w:sz w:val="28"/>
                <w:szCs w:val="28"/>
              </w:rPr>
              <w:t>Потенциал электрического поля.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Скорость света.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Магнитный поток.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Третий закон Ньютона.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2) </w:t>
            </w:r>
            <w:r w:rsidRPr="008C0CEC">
              <w:rPr>
                <w:sz w:val="28"/>
                <w:szCs w:val="28"/>
              </w:rPr>
              <w:t>Первое начало термодинамики  (+ адиабатный процесс).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3) </w:t>
            </w:r>
            <w:r w:rsidRPr="008C0CEC">
              <w:rPr>
                <w:sz w:val="28"/>
                <w:szCs w:val="28"/>
              </w:rPr>
              <w:t>Закон Ома для полной замкнутой цепи.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465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6E3665">
              <w:rPr>
                <w:sz w:val="28"/>
                <w:szCs w:val="28"/>
              </w:rPr>
              <w:t>Вес тела.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445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5)</w:t>
            </w:r>
            <w:r>
              <w:rPr>
                <w:sz w:val="28"/>
                <w:szCs w:val="28"/>
              </w:rPr>
              <w:t>. Сила Лоренца.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15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7D0E52">
        <w:rPr>
          <w:sz w:val="28"/>
          <w:szCs w:val="28"/>
        </w:rPr>
        <w:t>Первый закон Ньютона. Инерция.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7D0E52">
        <w:rPr>
          <w:sz w:val="28"/>
          <w:szCs w:val="28"/>
        </w:rPr>
        <w:t>Идеальный газ и его основные параметры.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7D0E52">
        <w:rPr>
          <w:sz w:val="28"/>
          <w:szCs w:val="28"/>
        </w:rPr>
        <w:t>Сторонние силы. ЭДС источника тока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Угловая скорость.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Постоянная</w:t>
            </w:r>
            <w:proofErr w:type="gramEnd"/>
            <w:r>
              <w:rPr>
                <w:sz w:val="28"/>
                <w:szCs w:val="28"/>
              </w:rPr>
              <w:t xml:space="preserve"> Больцмана.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3) </w:t>
            </w:r>
            <w:r>
              <w:rPr>
                <w:sz w:val="28"/>
                <w:szCs w:val="28"/>
              </w:rPr>
              <w:t>Напряженность электрического поля.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lastRenderedPageBreak/>
              <w:t xml:space="preserve">4) </w:t>
            </w:r>
            <w:r>
              <w:rPr>
                <w:sz w:val="28"/>
                <w:szCs w:val="28"/>
              </w:rPr>
              <w:t>Магнитная индукция.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Импульс.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664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CB15A4">
              <w:rPr>
                <w:sz w:val="28"/>
                <w:szCs w:val="28"/>
              </w:rPr>
              <w:t>Закон равно</w:t>
            </w:r>
            <w:r>
              <w:rPr>
                <w:sz w:val="28"/>
                <w:szCs w:val="28"/>
              </w:rPr>
              <w:t>ускоренного</w:t>
            </w:r>
            <w:r w:rsidRPr="00CB15A4">
              <w:rPr>
                <w:sz w:val="28"/>
                <w:szCs w:val="28"/>
              </w:rPr>
              <w:t xml:space="preserve">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2) </w:t>
            </w:r>
            <w:r w:rsidRPr="00AE1DDA">
              <w:rPr>
                <w:sz w:val="28"/>
                <w:szCs w:val="28"/>
              </w:rPr>
              <w:t>Молярная масса.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</w:t>
            </w:r>
            <w:r w:rsidRPr="00AE1DDA">
              <w:rPr>
                <w:sz w:val="28"/>
                <w:szCs w:val="28"/>
              </w:rPr>
              <w:t>Первое начало термодинамики (+ изобарный процесс.)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0973CE">
              <w:rPr>
                <w:sz w:val="28"/>
                <w:szCs w:val="28"/>
              </w:rPr>
              <w:t>Параллельное соединение проводников (сила тока и сопротивление).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Энергия магнитного поля.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16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0B477D">
        <w:rPr>
          <w:sz w:val="28"/>
          <w:szCs w:val="28"/>
        </w:rPr>
        <w:t>Сила в механике. Принцип независимости действия сил.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B26A92">
        <w:rPr>
          <w:sz w:val="28"/>
          <w:szCs w:val="28"/>
        </w:rPr>
        <w:t>Характеристика агрегатного состояния вещества (твердое тело).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0B6929">
        <w:rPr>
          <w:sz w:val="28"/>
          <w:szCs w:val="28"/>
        </w:rPr>
        <w:t>Магнитное поле и его основные свойства.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Ускорение свободного падания.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Количество вещества.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3)</w:t>
            </w:r>
            <w:r>
              <w:rPr>
                <w:sz w:val="28"/>
                <w:szCs w:val="28"/>
              </w:rPr>
              <w:t xml:space="preserve"> </w:t>
            </w:r>
            <w:r w:rsidRPr="001C3902">
              <w:rPr>
                <w:sz w:val="28"/>
                <w:szCs w:val="28"/>
              </w:rPr>
              <w:t>Сопротивление (проводника в электрической цепи)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Индуктивность контура.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 w:rsidRPr="001C3902">
              <w:rPr>
                <w:sz w:val="28"/>
                <w:szCs w:val="28"/>
              </w:rPr>
              <w:t>Заряд (на примере протона).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911440">
              <w:rPr>
                <w:sz w:val="28"/>
                <w:szCs w:val="28"/>
              </w:rPr>
              <w:t>Закон равномерного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2) </w:t>
            </w:r>
            <w:r>
              <w:rPr>
                <w:sz w:val="28"/>
                <w:szCs w:val="28"/>
              </w:rPr>
              <w:t>Основное уравнение МКТ.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lastRenderedPageBreak/>
              <w:t>3)</w:t>
            </w:r>
            <w:r w:rsidRPr="00AE1DD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Внутренняя энергия многоатомного газа.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1C3902">
              <w:rPr>
                <w:sz w:val="28"/>
                <w:szCs w:val="28"/>
              </w:rPr>
              <w:t>Потенциал электрического поля.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Закон Ампера.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17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Default="00DE02A1" w:rsidP="00DE02A1">
      <w:pPr>
        <w:rPr>
          <w:b/>
          <w:sz w:val="28"/>
          <w:szCs w:val="28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364652">
        <w:rPr>
          <w:sz w:val="28"/>
          <w:szCs w:val="28"/>
        </w:rPr>
        <w:t>Третий закон Ньютона. Графическая интерпретация.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364652">
        <w:rPr>
          <w:sz w:val="28"/>
          <w:szCs w:val="28"/>
        </w:rPr>
        <w:t>Термодинамика и ее основное положение.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364652">
        <w:rPr>
          <w:sz w:val="28"/>
          <w:szCs w:val="28"/>
        </w:rPr>
        <w:t>Основные свойства электрических зарядов.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F37AEA" w:rsidRDefault="00DE02A1" w:rsidP="00DF1143">
            <w:pPr>
              <w:pStyle w:val="a7"/>
              <w:numPr>
                <w:ilvl w:val="0"/>
                <w:numId w:val="14"/>
              </w:numPr>
              <w:spacing w:before="240" w:after="0" w:line="240" w:lineRule="auto"/>
              <w:ind w:left="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Импульс 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Малярная масса (на примере водорода)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3)</w:t>
            </w:r>
            <w:r>
              <w:rPr>
                <w:sz w:val="28"/>
                <w:szCs w:val="28"/>
              </w:rPr>
              <w:t xml:space="preserve"> Мощность.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Магнитный поток.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ЭДС источника тока.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0061E2">
              <w:rPr>
                <w:sz w:val="28"/>
                <w:szCs w:val="28"/>
              </w:rPr>
              <w:t>Средняя скорость.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2) </w:t>
            </w:r>
            <w:r w:rsidRPr="00BE37FE">
              <w:rPr>
                <w:sz w:val="28"/>
                <w:szCs w:val="28"/>
              </w:rPr>
              <w:t>Закон равно</w:t>
            </w:r>
            <w:r>
              <w:rPr>
                <w:sz w:val="28"/>
                <w:szCs w:val="28"/>
              </w:rPr>
              <w:t>замедленного</w:t>
            </w:r>
            <w:r w:rsidRPr="00BE37FE">
              <w:rPr>
                <w:sz w:val="28"/>
                <w:szCs w:val="28"/>
              </w:rPr>
              <w:t xml:space="preserve">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</w:t>
            </w:r>
            <w:r w:rsidRPr="00AE1DD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Уравнение состояния идеального газа </w:t>
            </w:r>
            <w:r w:rsidRPr="00BE37FE">
              <w:rPr>
                <w:sz w:val="28"/>
                <w:szCs w:val="28"/>
              </w:rPr>
              <w:t>(связывает три основных параметра).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BE37FE">
              <w:rPr>
                <w:sz w:val="28"/>
                <w:szCs w:val="28"/>
              </w:rPr>
              <w:t>Параллельное соединение проводников (напряжение</w:t>
            </w:r>
            <w:r>
              <w:rPr>
                <w:sz w:val="28"/>
                <w:szCs w:val="28"/>
              </w:rPr>
              <w:t xml:space="preserve"> и сопротивление</w:t>
            </w:r>
            <w:r w:rsidRPr="00BE37FE">
              <w:rPr>
                <w:sz w:val="28"/>
                <w:szCs w:val="28"/>
              </w:rPr>
              <w:t>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Энергия магнитного поля.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Pr="00DE02A1" w:rsidRDefault="00DE02A1" w:rsidP="00DE02A1">
      <w:pPr>
        <w:jc w:val="center"/>
        <w:rPr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18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lastRenderedPageBreak/>
        <w:t xml:space="preserve">1) </w:t>
      </w:r>
      <w:r w:rsidRPr="00CE247E">
        <w:rPr>
          <w:sz w:val="28"/>
          <w:szCs w:val="28"/>
        </w:rPr>
        <w:t>Силы в природе. Гравитационные силы.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CE247E">
        <w:rPr>
          <w:sz w:val="28"/>
          <w:szCs w:val="28"/>
        </w:rPr>
        <w:t>Броуновское движение и процесс диффузии.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1F38E5">
        <w:rPr>
          <w:sz w:val="28"/>
          <w:szCs w:val="28"/>
        </w:rPr>
        <w:t>Соединение проводников для  однородного участка цепи.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F37AEA" w:rsidRDefault="00DE02A1" w:rsidP="00DF1143">
            <w:pPr>
              <w:pStyle w:val="a7"/>
              <w:numPr>
                <w:ilvl w:val="0"/>
                <w:numId w:val="15"/>
              </w:numPr>
              <w:spacing w:before="240" w:after="0" w:line="240" w:lineRule="auto"/>
              <w:ind w:left="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Скорость света.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</w:t>
            </w:r>
            <w:r w:rsidRPr="00B11B69">
              <w:rPr>
                <w:sz w:val="28"/>
                <w:szCs w:val="28"/>
              </w:rPr>
              <w:t>Относительная и абсолютная атомная масса  (на примере водорода).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3)</w:t>
            </w:r>
            <w:r>
              <w:rPr>
                <w:sz w:val="28"/>
                <w:szCs w:val="28"/>
              </w:rPr>
              <w:t xml:space="preserve"> Магнитная индукция.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Импульс.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Электрическая постоянная.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B11B69">
              <w:rPr>
                <w:sz w:val="28"/>
                <w:szCs w:val="28"/>
              </w:rPr>
              <w:t>Ускорение.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</w:t>
            </w:r>
            <w:r w:rsidRPr="00B11B69">
              <w:rPr>
                <w:sz w:val="28"/>
                <w:szCs w:val="28"/>
              </w:rPr>
              <w:t>Первое начало термодинамики (+ изохорный процесс).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</w:t>
            </w:r>
            <w:r w:rsidRPr="00AE1DDA">
              <w:rPr>
                <w:sz w:val="28"/>
                <w:szCs w:val="28"/>
              </w:rPr>
              <w:t xml:space="preserve"> </w:t>
            </w:r>
            <w:r w:rsidRPr="00B11B69">
              <w:rPr>
                <w:sz w:val="28"/>
                <w:szCs w:val="28"/>
              </w:rPr>
              <w:t>Напряженность электрического поля.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A42510">
              <w:rPr>
                <w:sz w:val="28"/>
                <w:szCs w:val="28"/>
              </w:rPr>
              <w:t>Закон Ома для короткого замыкания.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5)</w:t>
            </w:r>
            <w:r w:rsidRPr="00810A3C">
              <w:rPr>
                <w:sz w:val="28"/>
                <w:szCs w:val="28"/>
              </w:rPr>
              <w:t>Связь между абсолютной температурой и температурой по шкале Кельвина.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rPr>
          <w:b/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19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233B13">
        <w:rPr>
          <w:sz w:val="28"/>
          <w:szCs w:val="28"/>
        </w:rPr>
        <w:t>Силы в природе. Вес  тела. Невесомость.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233B13">
        <w:rPr>
          <w:sz w:val="28"/>
          <w:szCs w:val="28"/>
        </w:rPr>
        <w:t>Молекулярная физика и тепловое движение.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233B13">
        <w:rPr>
          <w:sz w:val="28"/>
          <w:szCs w:val="28"/>
        </w:rPr>
        <w:t>Силовые линии электрического поля и их основные особенности.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F37AEA" w:rsidRDefault="00DE02A1" w:rsidP="00DF1143">
            <w:pPr>
              <w:pStyle w:val="a7"/>
              <w:numPr>
                <w:ilvl w:val="0"/>
                <w:numId w:val="16"/>
              </w:numPr>
              <w:spacing w:before="240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Перемещение.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Гравитационная постоянная.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3)</w:t>
            </w:r>
            <w:r>
              <w:rPr>
                <w:sz w:val="28"/>
                <w:szCs w:val="28"/>
              </w:rPr>
              <w:t xml:space="preserve"> Количество вещества.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 w:rsidRPr="009852C8">
              <w:rPr>
                <w:sz w:val="28"/>
                <w:szCs w:val="28"/>
              </w:rPr>
              <w:t>Индуктивность (контура).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lastRenderedPageBreak/>
              <w:t xml:space="preserve">5) </w:t>
            </w:r>
            <w:r w:rsidRPr="005E3A59">
              <w:rPr>
                <w:sz w:val="28"/>
                <w:szCs w:val="28"/>
              </w:rPr>
              <w:t>Заряд (на примере электрона).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0D4D90">
              <w:rPr>
                <w:sz w:val="28"/>
                <w:szCs w:val="28"/>
              </w:rPr>
              <w:t>Закон равнозамедленного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 </w:t>
            </w:r>
            <w:r w:rsidRPr="009A2592">
              <w:rPr>
                <w:sz w:val="28"/>
                <w:szCs w:val="28"/>
              </w:rPr>
              <w:t>Внутренняя энергия двухатомного газа.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</w:t>
            </w:r>
            <w:r w:rsidRPr="00AE1DD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Закон сохранения импульса.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Сила Лоренца.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5)</w:t>
            </w:r>
            <w:r>
              <w:t xml:space="preserve"> </w:t>
            </w:r>
            <w:r w:rsidRPr="00CD1B6A">
              <w:rPr>
                <w:sz w:val="28"/>
                <w:szCs w:val="28"/>
              </w:rPr>
              <w:t>Параллельное соединение элементов цепи (ЭДС и внутреннее сопротивление)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69007D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20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E33E33">
        <w:rPr>
          <w:sz w:val="28"/>
          <w:szCs w:val="28"/>
        </w:rPr>
        <w:t>Импульс. Основной закон динамики.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 w:rsidRPr="00AA566C">
        <w:rPr>
          <w:sz w:val="28"/>
          <w:szCs w:val="28"/>
        </w:rPr>
        <w:t>Теплоемкость.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AA566C">
        <w:rPr>
          <w:sz w:val="28"/>
          <w:szCs w:val="28"/>
        </w:rPr>
        <w:t>Классификация тел в зависимости от проводимости электрического заряда.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E33E33" w:rsidRDefault="00DE02A1" w:rsidP="00DE02A1">
            <w:pPr>
              <w:spacing w:before="2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 Путь.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Универсальная газовая постоянная.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3)</w:t>
            </w:r>
            <w:r>
              <w:rPr>
                <w:sz w:val="28"/>
                <w:szCs w:val="28"/>
              </w:rPr>
              <w:t xml:space="preserve"> Потенциал электрического поля.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Период вращения.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5)</w:t>
            </w:r>
            <w:r w:rsidRPr="006866C6">
              <w:rPr>
                <w:sz w:val="28"/>
                <w:szCs w:val="28"/>
              </w:rPr>
              <w:t xml:space="preserve">Молярная масса (на примере </w:t>
            </w:r>
            <w:r>
              <w:rPr>
                <w:sz w:val="28"/>
                <w:szCs w:val="28"/>
              </w:rPr>
              <w:t>молекулы воды</w:t>
            </w:r>
            <w:r w:rsidRPr="006866C6">
              <w:rPr>
                <w:sz w:val="28"/>
                <w:szCs w:val="28"/>
              </w:rPr>
              <w:t>)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176FD2">
              <w:rPr>
                <w:sz w:val="28"/>
                <w:szCs w:val="28"/>
              </w:rPr>
              <w:t>Закон всемирного тяготения.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 </w:t>
            </w:r>
            <w:r w:rsidRPr="000D5DAB">
              <w:rPr>
                <w:sz w:val="28"/>
                <w:szCs w:val="28"/>
              </w:rPr>
              <w:t>Первое начало термодинамики (+ изотермический процесс).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</w:t>
            </w:r>
            <w:r w:rsidRPr="00AE1DDA">
              <w:rPr>
                <w:sz w:val="28"/>
                <w:szCs w:val="28"/>
              </w:rPr>
              <w:t xml:space="preserve"> </w:t>
            </w:r>
            <w:r w:rsidRPr="003D73EB">
              <w:rPr>
                <w:sz w:val="28"/>
                <w:szCs w:val="28"/>
              </w:rPr>
              <w:t>Мощность электрического тока.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lastRenderedPageBreak/>
              <w:t xml:space="preserve">4) </w:t>
            </w:r>
            <w:r w:rsidRPr="00A32E06">
              <w:rPr>
                <w:sz w:val="28"/>
                <w:szCs w:val="28"/>
              </w:rPr>
              <w:t>Закон электромагнитной индукции.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5)</w:t>
            </w:r>
            <w:r>
              <w:t xml:space="preserve"> </w:t>
            </w:r>
            <w:r w:rsidRPr="00B3276B">
              <w:rPr>
                <w:sz w:val="28"/>
                <w:szCs w:val="28"/>
              </w:rPr>
              <w:t>Закон Ампера.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21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A2055D">
        <w:rPr>
          <w:sz w:val="28"/>
          <w:szCs w:val="28"/>
        </w:rPr>
        <w:t>Замкнутая система тел. Закон сохранения импульса.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r>
        <w:rPr>
          <w:sz w:val="28"/>
          <w:szCs w:val="28"/>
        </w:rPr>
        <w:t>Основные положения МКТ</w:t>
      </w:r>
      <w:r w:rsidRPr="00AA566C">
        <w:rPr>
          <w:sz w:val="28"/>
          <w:szCs w:val="28"/>
        </w:rPr>
        <w:t>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E44916">
        <w:rPr>
          <w:sz w:val="28"/>
          <w:szCs w:val="28"/>
        </w:rPr>
        <w:t>Основные характеристики магнитного поля. Магнитная проницаемость.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E33E33" w:rsidRDefault="00DE02A1" w:rsidP="00DE02A1">
            <w:pPr>
              <w:spacing w:before="2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 Ускорение свободного падения.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Относительная атомная масса (на примере кислорода)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3)</w:t>
            </w:r>
            <w:r>
              <w:rPr>
                <w:sz w:val="28"/>
                <w:szCs w:val="28"/>
              </w:rPr>
              <w:t xml:space="preserve"> Напряженность электрического поля.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Сила реакции опоры.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5) Давление (газа)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 w:rsidRPr="00D72BFA">
              <w:rPr>
                <w:sz w:val="28"/>
                <w:szCs w:val="28"/>
              </w:rPr>
              <w:t>Скорость и путь при равномерном прямолинейном движении.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 Внутренняя энергия одноатомного идеального газа.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</w:t>
            </w:r>
            <w:r w:rsidRPr="00AE1DDA">
              <w:rPr>
                <w:sz w:val="28"/>
                <w:szCs w:val="28"/>
              </w:rPr>
              <w:t xml:space="preserve"> </w:t>
            </w:r>
            <w:r w:rsidRPr="00F72960">
              <w:rPr>
                <w:sz w:val="28"/>
                <w:szCs w:val="28"/>
              </w:rPr>
              <w:t>ЭДС источника тока.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F6742E">
              <w:rPr>
                <w:sz w:val="28"/>
                <w:szCs w:val="28"/>
              </w:rPr>
              <w:t>Последовательное соединение проводников (сила тока и сопротивление).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5)</w:t>
            </w:r>
            <w:r>
              <w:t xml:space="preserve"> </w:t>
            </w:r>
            <w:r w:rsidRPr="00D6356C">
              <w:rPr>
                <w:sz w:val="28"/>
                <w:szCs w:val="28"/>
              </w:rPr>
              <w:t>Закон  сохранения заряда.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22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t>Описание. Определение:</w:t>
      </w:r>
    </w:p>
    <w:p w:rsidR="00DE02A1" w:rsidRDefault="00DE02A1" w:rsidP="00DE02A1">
      <w:pPr>
        <w:rPr>
          <w:sz w:val="28"/>
          <w:szCs w:val="28"/>
        </w:rPr>
      </w:pPr>
      <w:r w:rsidRPr="001E6193">
        <w:rPr>
          <w:sz w:val="28"/>
          <w:szCs w:val="28"/>
        </w:rPr>
        <w:t xml:space="preserve">1) </w:t>
      </w:r>
      <w:r w:rsidRPr="0089783E">
        <w:rPr>
          <w:sz w:val="28"/>
          <w:szCs w:val="28"/>
        </w:rPr>
        <w:t>Консервативная система тел. Закон сохранения энергии.</w:t>
      </w:r>
    </w:p>
    <w:p w:rsidR="00DE02A1" w:rsidRPr="00BC64ED" w:rsidRDefault="00DE02A1" w:rsidP="00DE02A1">
      <w:pPr>
        <w:rPr>
          <w:sz w:val="28"/>
          <w:szCs w:val="28"/>
        </w:rPr>
      </w:pPr>
      <w:r w:rsidRPr="00BC64ED">
        <w:rPr>
          <w:sz w:val="28"/>
          <w:szCs w:val="28"/>
        </w:rPr>
        <w:t xml:space="preserve">2) </w:t>
      </w:r>
      <w:proofErr w:type="spellStart"/>
      <w:r w:rsidRPr="0089783E">
        <w:rPr>
          <w:sz w:val="28"/>
          <w:szCs w:val="28"/>
        </w:rPr>
        <w:t>Изопроцесс</w:t>
      </w:r>
      <w:r>
        <w:rPr>
          <w:sz w:val="28"/>
          <w:szCs w:val="28"/>
        </w:rPr>
        <w:t>ы</w:t>
      </w:r>
      <w:proofErr w:type="spellEnd"/>
      <w:r>
        <w:rPr>
          <w:sz w:val="28"/>
          <w:szCs w:val="28"/>
        </w:rPr>
        <w:t xml:space="preserve"> и их</w:t>
      </w:r>
      <w:r w:rsidRPr="0089783E">
        <w:rPr>
          <w:sz w:val="28"/>
          <w:szCs w:val="28"/>
        </w:rPr>
        <w:t xml:space="preserve"> виды.</w:t>
      </w:r>
    </w:p>
    <w:p w:rsidR="00DE02A1" w:rsidRPr="00CD660B" w:rsidRDefault="00DE02A1" w:rsidP="00DE02A1">
      <w:pPr>
        <w:rPr>
          <w:color w:val="FF0000"/>
          <w:sz w:val="28"/>
          <w:szCs w:val="28"/>
        </w:rPr>
      </w:pPr>
      <w:r w:rsidRPr="00BC64ED">
        <w:rPr>
          <w:sz w:val="28"/>
          <w:szCs w:val="28"/>
        </w:rPr>
        <w:t xml:space="preserve">3) </w:t>
      </w:r>
      <w:r w:rsidRPr="0089783E">
        <w:rPr>
          <w:sz w:val="28"/>
          <w:szCs w:val="28"/>
        </w:rPr>
        <w:t>Основные характеристики магнитного поля. Магнитный поток.</w:t>
      </w:r>
    </w:p>
    <w:p w:rsidR="00DE02A1" w:rsidRPr="001E6193" w:rsidRDefault="00DE02A1" w:rsidP="00DE02A1">
      <w:pPr>
        <w:rPr>
          <w:b/>
          <w:sz w:val="28"/>
          <w:szCs w:val="28"/>
        </w:rPr>
      </w:pPr>
      <w:r w:rsidRPr="001E6193">
        <w:rPr>
          <w:b/>
          <w:sz w:val="28"/>
          <w:szCs w:val="28"/>
        </w:rPr>
        <w:lastRenderedPageBreak/>
        <w:t>Величины. Обозначение, единицы измерения («точное»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E33E33" w:rsidRDefault="00DE02A1" w:rsidP="00DE02A1">
            <w:pPr>
              <w:spacing w:before="2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 Скорость.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Сила в механике.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3)</w:t>
            </w:r>
            <w:r>
              <w:rPr>
                <w:sz w:val="28"/>
                <w:szCs w:val="28"/>
              </w:rPr>
              <w:t xml:space="preserve"> Число Авогадро. 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 w:rsidRPr="001E6193">
              <w:rPr>
                <w:sz w:val="28"/>
                <w:szCs w:val="28"/>
              </w:rPr>
              <w:t>4)</w:t>
            </w:r>
            <w:r w:rsidRPr="0089783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Электрический заряд (на примере электрона)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1E6193" w:rsidTr="00DE02A1">
        <w:trPr>
          <w:trHeight w:val="516"/>
        </w:trPr>
        <w:tc>
          <w:tcPr>
            <w:tcW w:w="5228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5) Абсолютная температура.</w:t>
            </w:r>
          </w:p>
        </w:tc>
        <w:tc>
          <w:tcPr>
            <w:tcW w:w="4343" w:type="dxa"/>
            <w:vAlign w:val="center"/>
          </w:tcPr>
          <w:p w:rsidR="00DE02A1" w:rsidRPr="001E6193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FD441E" w:rsidRDefault="00DE02A1" w:rsidP="00DE02A1">
      <w:pPr>
        <w:spacing w:before="240"/>
        <w:rPr>
          <w:b/>
          <w:sz w:val="28"/>
          <w:szCs w:val="28"/>
        </w:rPr>
      </w:pPr>
      <w:r w:rsidRPr="00FD441E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Закон равноускоренного 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2)</w:t>
            </w:r>
            <w:r>
              <w:rPr>
                <w:sz w:val="28"/>
                <w:szCs w:val="28"/>
              </w:rPr>
              <w:t xml:space="preserve">  Внутренняя энергия двухатомного газа.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B83237">
              <w:rPr>
                <w:sz w:val="28"/>
                <w:szCs w:val="28"/>
              </w:rPr>
              <w:t>3)</w:t>
            </w:r>
            <w:r w:rsidRPr="00AE1DDA">
              <w:rPr>
                <w:sz w:val="28"/>
                <w:szCs w:val="28"/>
              </w:rPr>
              <w:t xml:space="preserve"> </w:t>
            </w:r>
            <w:r w:rsidRPr="00C62A7D">
              <w:rPr>
                <w:sz w:val="28"/>
                <w:szCs w:val="28"/>
              </w:rPr>
              <w:t>Последовательное соединение проводников (сила тока и напряжение).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 xml:space="preserve">4) </w:t>
            </w:r>
            <w:r w:rsidRPr="00CB1A3C">
              <w:rPr>
                <w:sz w:val="28"/>
                <w:szCs w:val="28"/>
              </w:rPr>
              <w:t xml:space="preserve">Закон </w:t>
            </w:r>
            <w:proofErr w:type="gramStart"/>
            <w:r w:rsidRPr="00CB1A3C">
              <w:rPr>
                <w:sz w:val="28"/>
                <w:szCs w:val="28"/>
              </w:rPr>
              <w:t>Джоуля-Ленца</w:t>
            </w:r>
            <w:proofErr w:type="gramEnd"/>
            <w:r w:rsidRPr="00CB1A3C">
              <w:rPr>
                <w:sz w:val="28"/>
                <w:szCs w:val="28"/>
              </w:rPr>
              <w:t>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  <w:tr w:rsidR="00DE02A1" w:rsidRPr="000B6474" w:rsidTr="00DE02A1">
        <w:trPr>
          <w:trHeight w:val="792"/>
        </w:trPr>
        <w:tc>
          <w:tcPr>
            <w:tcW w:w="5265" w:type="dxa"/>
            <w:vAlign w:val="center"/>
          </w:tcPr>
          <w:p w:rsidR="00DE02A1" w:rsidRPr="00FD441E" w:rsidRDefault="00DE02A1" w:rsidP="00DE02A1">
            <w:pPr>
              <w:spacing w:before="240"/>
              <w:rPr>
                <w:sz w:val="28"/>
                <w:szCs w:val="28"/>
              </w:rPr>
            </w:pPr>
            <w:r w:rsidRPr="00FD441E">
              <w:rPr>
                <w:sz w:val="28"/>
                <w:szCs w:val="28"/>
              </w:rPr>
              <w:t>5)</w:t>
            </w:r>
            <w:r>
              <w:t xml:space="preserve"> </w:t>
            </w:r>
            <w:r w:rsidRPr="00C62A7D">
              <w:rPr>
                <w:sz w:val="28"/>
                <w:szCs w:val="28"/>
              </w:rPr>
              <w:t>Закон электромагнитной индукции.</w:t>
            </w:r>
          </w:p>
        </w:tc>
        <w:tc>
          <w:tcPr>
            <w:tcW w:w="4306" w:type="dxa"/>
            <w:vAlign w:val="center"/>
          </w:tcPr>
          <w:p w:rsidR="00DE02A1" w:rsidRPr="000B6474" w:rsidRDefault="00DE02A1" w:rsidP="00DE02A1">
            <w:pPr>
              <w:spacing w:before="240"/>
              <w:rPr>
                <w:color w:val="FF0000"/>
                <w:sz w:val="28"/>
                <w:szCs w:val="28"/>
              </w:rPr>
            </w:pPr>
          </w:p>
        </w:tc>
      </w:tr>
    </w:tbl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23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>
        <w:rPr>
          <w:sz w:val="28"/>
          <w:szCs w:val="28"/>
        </w:rPr>
        <w:t>Механическое движение. Свободное падение.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>
        <w:rPr>
          <w:sz w:val="28"/>
          <w:szCs w:val="28"/>
        </w:rPr>
        <w:t>Основные положения МКТ</w:t>
      </w:r>
      <w:r w:rsidRPr="00352999">
        <w:rPr>
          <w:sz w:val="28"/>
          <w:szCs w:val="28"/>
        </w:rPr>
        <w:t>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 w:rsidRPr="00BE4E4B">
        <w:rPr>
          <w:sz w:val="28"/>
          <w:szCs w:val="28"/>
        </w:rPr>
        <w:t>Определение направления индукционного тока (с графической интерпретацией).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Путь</w:t>
            </w:r>
            <w:r w:rsidRPr="00352999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>
              <w:rPr>
                <w:sz w:val="28"/>
                <w:szCs w:val="28"/>
              </w:rPr>
              <w:t>Универсальная газовая постоянная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3) Потенциал электрического поля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Период колебания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Молекулярная  масса</w:t>
            </w:r>
            <w:r w:rsidRPr="00352999">
              <w:rPr>
                <w:sz w:val="28"/>
                <w:szCs w:val="28"/>
              </w:rPr>
              <w:t xml:space="preserve"> (на примере </w:t>
            </w:r>
            <w:r>
              <w:rPr>
                <w:sz w:val="28"/>
                <w:szCs w:val="28"/>
              </w:rPr>
              <w:lastRenderedPageBreak/>
              <w:t>водорода</w:t>
            </w:r>
            <w:r w:rsidRPr="00352999">
              <w:rPr>
                <w:sz w:val="28"/>
                <w:szCs w:val="28"/>
              </w:rPr>
              <w:t>)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Скорость при</w:t>
            </w:r>
            <w:r w:rsidRPr="00352999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равноускоренном</w:t>
            </w:r>
            <w:r w:rsidRPr="00352999">
              <w:rPr>
                <w:sz w:val="28"/>
                <w:szCs w:val="28"/>
              </w:rPr>
              <w:t xml:space="preserve"> прямолинейно</w:t>
            </w:r>
            <w:r>
              <w:rPr>
                <w:sz w:val="28"/>
                <w:szCs w:val="28"/>
              </w:rPr>
              <w:t>м</w:t>
            </w:r>
            <w:r w:rsidRPr="00352999">
              <w:rPr>
                <w:sz w:val="28"/>
                <w:szCs w:val="28"/>
              </w:rPr>
              <w:t xml:space="preserve"> движени</w:t>
            </w:r>
            <w:r>
              <w:rPr>
                <w:sz w:val="28"/>
                <w:szCs w:val="28"/>
              </w:rPr>
              <w:t>и</w:t>
            </w:r>
            <w:r w:rsidRPr="00352999">
              <w:rPr>
                <w:sz w:val="28"/>
                <w:szCs w:val="28"/>
              </w:rPr>
              <w:t>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>
              <w:rPr>
                <w:sz w:val="28"/>
                <w:szCs w:val="28"/>
              </w:rPr>
              <w:t>Закон сохранения импульса</w:t>
            </w:r>
            <w:r w:rsidRPr="00352999">
              <w:rPr>
                <w:sz w:val="28"/>
                <w:szCs w:val="28"/>
              </w:rPr>
              <w:t>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3) Связь между абсолютной температурой и температурой по шкале Кельвина.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Закон Ома для </w:t>
            </w:r>
            <w:r>
              <w:rPr>
                <w:sz w:val="28"/>
                <w:szCs w:val="28"/>
              </w:rPr>
              <w:t>полной замкнутой</w:t>
            </w:r>
            <w:r w:rsidRPr="00352999">
              <w:rPr>
                <w:sz w:val="28"/>
                <w:szCs w:val="28"/>
              </w:rPr>
              <w:t xml:space="preserve"> цепи.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Энергия магнитного поля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F1143">
      <w:pPr>
        <w:jc w:val="center"/>
        <w:rPr>
          <w:b/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24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864EF2">
        <w:rPr>
          <w:sz w:val="28"/>
          <w:szCs w:val="28"/>
        </w:rPr>
        <w:t xml:space="preserve">Идея о </w:t>
      </w:r>
      <w:r>
        <w:rPr>
          <w:sz w:val="28"/>
          <w:szCs w:val="28"/>
        </w:rPr>
        <w:t>материальности окружающего мира</w:t>
      </w:r>
      <w:r w:rsidRPr="00352999">
        <w:rPr>
          <w:sz w:val="28"/>
          <w:szCs w:val="28"/>
        </w:rPr>
        <w:t>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>
        <w:rPr>
          <w:sz w:val="28"/>
          <w:szCs w:val="28"/>
        </w:rPr>
        <w:t>Силы в природе. Сила упругости</w:t>
      </w:r>
      <w:r w:rsidRPr="00352999">
        <w:rPr>
          <w:sz w:val="28"/>
          <w:szCs w:val="28"/>
        </w:rPr>
        <w:t>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>
        <w:rPr>
          <w:sz w:val="28"/>
          <w:szCs w:val="28"/>
        </w:rPr>
        <w:t>Электрическая цепь и ее основные элементы</w:t>
      </w:r>
      <w:r w:rsidRPr="00864EF2">
        <w:rPr>
          <w:sz w:val="28"/>
          <w:szCs w:val="28"/>
        </w:rPr>
        <w:t>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Ускорение свободного падения</w:t>
            </w:r>
            <w:r w:rsidRPr="00BB4298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BB4298">
              <w:rPr>
                <w:sz w:val="28"/>
                <w:szCs w:val="28"/>
              </w:rPr>
              <w:t>Число Авогадро.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7A56ED">
              <w:rPr>
                <w:sz w:val="28"/>
                <w:szCs w:val="28"/>
              </w:rPr>
              <w:t>Магнитн</w:t>
            </w:r>
            <w:r>
              <w:rPr>
                <w:sz w:val="28"/>
                <w:szCs w:val="28"/>
              </w:rPr>
              <w:t xml:space="preserve">ая </w:t>
            </w:r>
            <w:r w:rsidRPr="007A56E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индукция</w:t>
            </w:r>
            <w:r w:rsidRPr="007A56ED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>
              <w:rPr>
                <w:sz w:val="28"/>
                <w:szCs w:val="28"/>
              </w:rPr>
              <w:t>Мощность</w:t>
            </w:r>
            <w:r w:rsidRPr="007A56ED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7A56ED">
              <w:rPr>
                <w:sz w:val="28"/>
                <w:szCs w:val="28"/>
              </w:rPr>
              <w:t>Масса.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 w:rsidRPr="002655D6">
              <w:rPr>
                <w:sz w:val="28"/>
                <w:szCs w:val="28"/>
              </w:rPr>
              <w:t>Скорость и путь при равнозамедленном  прямолинейном движении.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>
              <w:rPr>
                <w:sz w:val="28"/>
                <w:szCs w:val="28"/>
              </w:rPr>
              <w:t>Второй закон Ньютона</w:t>
            </w:r>
            <w:r w:rsidRPr="002655D6">
              <w:rPr>
                <w:sz w:val="28"/>
                <w:szCs w:val="28"/>
              </w:rPr>
              <w:t>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2655D6">
              <w:rPr>
                <w:sz w:val="28"/>
                <w:szCs w:val="28"/>
              </w:rPr>
              <w:t xml:space="preserve">Первое начало термодинамики (+ </w:t>
            </w:r>
            <w:r>
              <w:rPr>
                <w:sz w:val="28"/>
                <w:szCs w:val="28"/>
              </w:rPr>
              <w:lastRenderedPageBreak/>
              <w:t>изотермический</w:t>
            </w:r>
            <w:r w:rsidRPr="002655D6">
              <w:rPr>
                <w:sz w:val="28"/>
                <w:szCs w:val="28"/>
              </w:rPr>
              <w:t xml:space="preserve"> процесс)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lastRenderedPageBreak/>
              <w:t xml:space="preserve">4) </w:t>
            </w:r>
            <w:r>
              <w:rPr>
                <w:sz w:val="28"/>
                <w:szCs w:val="28"/>
              </w:rPr>
              <w:t>Принцип суперпозиции электрических полей</w:t>
            </w:r>
            <w:r w:rsidRPr="00BE4277">
              <w:rPr>
                <w:sz w:val="28"/>
                <w:szCs w:val="28"/>
              </w:rPr>
              <w:t>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BE4277">
              <w:rPr>
                <w:sz w:val="28"/>
                <w:szCs w:val="28"/>
              </w:rPr>
              <w:t>ЭДС самоиндукции.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F1143" w:rsidRDefault="00DF1143" w:rsidP="00DE02A1">
      <w:pPr>
        <w:rPr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25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 w:rsidRPr="00761A1B">
        <w:rPr>
          <w:sz w:val="28"/>
          <w:szCs w:val="28"/>
        </w:rPr>
        <w:t>Уровни познания природы. Эксперимент.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C969E9">
        <w:rPr>
          <w:sz w:val="28"/>
          <w:szCs w:val="28"/>
        </w:rPr>
        <w:t>Силы в природе. Сила трения.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>
        <w:rPr>
          <w:sz w:val="28"/>
          <w:szCs w:val="28"/>
        </w:rPr>
        <w:t>Термодинамическая система и основное положение термодинамики</w:t>
      </w:r>
      <w:r w:rsidRPr="00761A1B">
        <w:rPr>
          <w:sz w:val="28"/>
          <w:szCs w:val="28"/>
        </w:rPr>
        <w:t>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Ускорение</w:t>
            </w:r>
            <w:r w:rsidRPr="00A2325E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 w:rsidRPr="00FD3984">
              <w:rPr>
                <w:sz w:val="28"/>
                <w:szCs w:val="28"/>
              </w:rPr>
              <w:t xml:space="preserve">Относительная молекулярная масса (на  примере </w:t>
            </w:r>
            <w:r>
              <w:rPr>
                <w:sz w:val="28"/>
                <w:szCs w:val="28"/>
              </w:rPr>
              <w:t>кислорода</w:t>
            </w:r>
            <w:r w:rsidRPr="00FD3984">
              <w:rPr>
                <w:sz w:val="28"/>
                <w:szCs w:val="28"/>
              </w:rPr>
              <w:t>).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>
              <w:rPr>
                <w:sz w:val="28"/>
                <w:szCs w:val="28"/>
              </w:rPr>
              <w:t>Кинетическая энергия</w:t>
            </w:r>
            <w:r w:rsidRPr="00FD3984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Заряд электрона.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FD3984">
              <w:rPr>
                <w:sz w:val="28"/>
                <w:szCs w:val="28"/>
              </w:rPr>
              <w:t>Количество вещества.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FD3984">
              <w:rPr>
                <w:sz w:val="28"/>
                <w:szCs w:val="28"/>
              </w:rPr>
              <w:t xml:space="preserve">Закон </w:t>
            </w:r>
            <w:r>
              <w:rPr>
                <w:sz w:val="28"/>
                <w:szCs w:val="28"/>
              </w:rPr>
              <w:t xml:space="preserve">равномерного </w:t>
            </w:r>
            <w:r w:rsidRPr="00FD3984">
              <w:rPr>
                <w:sz w:val="28"/>
                <w:szCs w:val="28"/>
              </w:rPr>
              <w:t>прямолинейного движения.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>
              <w:rPr>
                <w:sz w:val="28"/>
                <w:szCs w:val="28"/>
              </w:rPr>
              <w:t>Основной закон динамики</w:t>
            </w:r>
            <w:r w:rsidRPr="00FD3984">
              <w:rPr>
                <w:sz w:val="28"/>
                <w:szCs w:val="28"/>
              </w:rPr>
              <w:t>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FD3984">
              <w:rPr>
                <w:sz w:val="28"/>
                <w:szCs w:val="28"/>
              </w:rPr>
              <w:t>Уравнение состояния идеального газа (связывает три основных параметра).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FD3984">
              <w:rPr>
                <w:sz w:val="28"/>
                <w:szCs w:val="28"/>
              </w:rPr>
              <w:t>Последовательное соединение элементов цепи (ЭДС и внутреннее сопротивление).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FD3984">
              <w:rPr>
                <w:sz w:val="28"/>
                <w:szCs w:val="28"/>
              </w:rPr>
              <w:t>Магнитный поток.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F1143" w:rsidRDefault="00DF1143" w:rsidP="00DE02A1">
      <w:pPr>
        <w:rPr>
          <w:sz w:val="28"/>
          <w:szCs w:val="28"/>
        </w:rPr>
      </w:pPr>
    </w:p>
    <w:p w:rsidR="0069007D" w:rsidRDefault="0069007D" w:rsidP="00DE02A1">
      <w:pPr>
        <w:jc w:val="center"/>
        <w:rPr>
          <w:b/>
          <w:sz w:val="28"/>
          <w:szCs w:val="28"/>
        </w:rPr>
      </w:pPr>
    </w:p>
    <w:p w:rsidR="0069007D" w:rsidRDefault="0069007D" w:rsidP="00DE02A1">
      <w:pPr>
        <w:jc w:val="center"/>
        <w:rPr>
          <w:b/>
          <w:sz w:val="28"/>
          <w:szCs w:val="28"/>
        </w:rPr>
      </w:pPr>
    </w:p>
    <w:p w:rsidR="00DE02A1" w:rsidRDefault="00DE02A1" w:rsidP="00DE02A1">
      <w:pPr>
        <w:jc w:val="center"/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lastRenderedPageBreak/>
        <w:t xml:space="preserve">Вариант </w:t>
      </w:r>
      <w:r>
        <w:rPr>
          <w:b/>
          <w:sz w:val="28"/>
          <w:szCs w:val="28"/>
        </w:rPr>
        <w:t>26</w:t>
      </w:r>
    </w:p>
    <w:p w:rsidR="00DE02A1" w:rsidRPr="00352999" w:rsidRDefault="00DE02A1" w:rsidP="00DE02A1">
      <w:pPr>
        <w:jc w:val="center"/>
        <w:rPr>
          <w:b/>
          <w:sz w:val="16"/>
          <w:szCs w:val="16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Описание. Определение: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1) </w:t>
      </w:r>
      <w:r>
        <w:rPr>
          <w:sz w:val="28"/>
          <w:szCs w:val="28"/>
        </w:rPr>
        <w:t>Физическая картина мира</w:t>
      </w:r>
      <w:r w:rsidRPr="0046268B">
        <w:rPr>
          <w:sz w:val="28"/>
          <w:szCs w:val="28"/>
        </w:rPr>
        <w:t>.</w:t>
      </w:r>
    </w:p>
    <w:p w:rsidR="00DE02A1" w:rsidRPr="00352999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2) </w:t>
      </w:r>
      <w:r w:rsidRPr="00C969E9">
        <w:rPr>
          <w:sz w:val="28"/>
          <w:szCs w:val="28"/>
        </w:rPr>
        <w:t>Механическая энергия и ее виды.</w:t>
      </w:r>
    </w:p>
    <w:p w:rsidR="00DE02A1" w:rsidRDefault="00DE02A1" w:rsidP="00DE02A1">
      <w:pPr>
        <w:rPr>
          <w:sz w:val="28"/>
          <w:szCs w:val="28"/>
        </w:rPr>
      </w:pPr>
      <w:r w:rsidRPr="00352999">
        <w:rPr>
          <w:sz w:val="28"/>
          <w:szCs w:val="28"/>
        </w:rPr>
        <w:t xml:space="preserve">3) </w:t>
      </w:r>
      <w:r>
        <w:rPr>
          <w:sz w:val="28"/>
          <w:szCs w:val="28"/>
        </w:rPr>
        <w:t>Электростатика и ее основной закон</w:t>
      </w:r>
      <w:r w:rsidRPr="0046268B">
        <w:rPr>
          <w:sz w:val="28"/>
          <w:szCs w:val="28"/>
        </w:rPr>
        <w:t>.</w:t>
      </w: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Величины. Обозначение, единицы измерения (</w:t>
      </w:r>
      <w:r>
        <w:rPr>
          <w:b/>
          <w:sz w:val="28"/>
          <w:szCs w:val="28"/>
        </w:rPr>
        <w:t>«</w:t>
      </w:r>
      <w:r w:rsidRPr="00352999">
        <w:rPr>
          <w:b/>
          <w:sz w:val="28"/>
          <w:szCs w:val="28"/>
        </w:rPr>
        <w:t>точное</w:t>
      </w:r>
      <w:r>
        <w:rPr>
          <w:b/>
          <w:sz w:val="28"/>
          <w:szCs w:val="28"/>
        </w:rPr>
        <w:t>»</w:t>
      </w:r>
      <w:r w:rsidRPr="00352999">
        <w:rPr>
          <w:b/>
          <w:sz w:val="28"/>
          <w:szCs w:val="28"/>
        </w:rPr>
        <w:t xml:space="preserve"> значение):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4343"/>
      </w:tblGrid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</w:rPr>
              <w:t>Центростремительное ускорение</w:t>
            </w:r>
            <w:r w:rsidRPr="009426BD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2) </w:t>
            </w:r>
            <w:r>
              <w:rPr>
                <w:sz w:val="28"/>
                <w:szCs w:val="28"/>
              </w:rPr>
              <w:t>Число Авогадро</w:t>
            </w:r>
            <w:r w:rsidRPr="009426BD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>
              <w:rPr>
                <w:sz w:val="28"/>
                <w:szCs w:val="28"/>
              </w:rPr>
              <w:t>Частота колебаний</w:t>
            </w:r>
            <w:r w:rsidRPr="009426BD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Магнитный поток</w:t>
            </w:r>
            <w:r w:rsidRPr="009426BD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516"/>
        </w:trPr>
        <w:tc>
          <w:tcPr>
            <w:tcW w:w="5228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>
              <w:rPr>
                <w:sz w:val="28"/>
                <w:szCs w:val="28"/>
              </w:rPr>
              <w:t>Абсолютная температура</w:t>
            </w:r>
            <w:r w:rsidRPr="00DB4E35">
              <w:rPr>
                <w:sz w:val="28"/>
                <w:szCs w:val="28"/>
              </w:rPr>
              <w:t>.</w:t>
            </w:r>
          </w:p>
        </w:tc>
        <w:tc>
          <w:tcPr>
            <w:tcW w:w="4343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E02A1" w:rsidRPr="00352999" w:rsidRDefault="00DE02A1" w:rsidP="00DE02A1">
      <w:pPr>
        <w:rPr>
          <w:b/>
          <w:sz w:val="28"/>
          <w:szCs w:val="28"/>
        </w:rPr>
      </w:pPr>
    </w:p>
    <w:p w:rsidR="00DE02A1" w:rsidRPr="00352999" w:rsidRDefault="00DE02A1" w:rsidP="00DE02A1">
      <w:pPr>
        <w:rPr>
          <w:b/>
          <w:sz w:val="28"/>
          <w:szCs w:val="28"/>
        </w:rPr>
      </w:pPr>
      <w:r w:rsidRPr="00352999">
        <w:rPr>
          <w:b/>
          <w:sz w:val="28"/>
          <w:szCs w:val="28"/>
        </w:rPr>
        <w:t>Формулы: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65"/>
        <w:gridCol w:w="4306"/>
      </w:tblGrid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DB4E35">
              <w:rPr>
                <w:sz w:val="28"/>
                <w:szCs w:val="28"/>
              </w:rPr>
              <w:t>Скорость и путь при равно</w:t>
            </w:r>
            <w:r>
              <w:rPr>
                <w:sz w:val="28"/>
                <w:szCs w:val="28"/>
              </w:rPr>
              <w:t xml:space="preserve">замедленном </w:t>
            </w:r>
            <w:r w:rsidRPr="00DB4E35">
              <w:rPr>
                <w:sz w:val="28"/>
                <w:szCs w:val="28"/>
              </w:rPr>
              <w:t>прямолинейном движении.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044947" w:rsidRDefault="00DE02A1" w:rsidP="00DF1143">
            <w:pPr>
              <w:pStyle w:val="a7"/>
              <w:numPr>
                <w:ilvl w:val="0"/>
                <w:numId w:val="16"/>
              </w:numPr>
              <w:spacing w:before="240"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Второй закон Ньютона.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3) </w:t>
            </w:r>
            <w:r w:rsidRPr="00DB4E35">
              <w:rPr>
                <w:sz w:val="28"/>
                <w:szCs w:val="28"/>
              </w:rPr>
              <w:t>Первое начало термодинамики (+ изо</w:t>
            </w:r>
            <w:r>
              <w:rPr>
                <w:sz w:val="28"/>
                <w:szCs w:val="28"/>
              </w:rPr>
              <w:t xml:space="preserve">хорный </w:t>
            </w:r>
            <w:r w:rsidRPr="00DB4E35">
              <w:rPr>
                <w:sz w:val="28"/>
                <w:szCs w:val="28"/>
              </w:rPr>
              <w:t>процесс).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4) </w:t>
            </w:r>
            <w:r w:rsidRPr="00DB4E35">
              <w:rPr>
                <w:sz w:val="28"/>
                <w:szCs w:val="28"/>
              </w:rPr>
              <w:t>Параллельное соединение проводников (сила тока и напряжение).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  <w:tr w:rsidR="00DE02A1" w:rsidRPr="00352999" w:rsidTr="00DE02A1">
        <w:trPr>
          <w:trHeight w:val="792"/>
        </w:trPr>
        <w:tc>
          <w:tcPr>
            <w:tcW w:w="5265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  <w:r w:rsidRPr="00352999">
              <w:rPr>
                <w:sz w:val="28"/>
                <w:szCs w:val="28"/>
              </w:rPr>
              <w:t xml:space="preserve">5) </w:t>
            </w:r>
            <w:r w:rsidRPr="00D50C2F">
              <w:rPr>
                <w:sz w:val="28"/>
                <w:szCs w:val="28"/>
              </w:rPr>
              <w:t>Закон электромагнитной индукции.</w:t>
            </w:r>
          </w:p>
        </w:tc>
        <w:tc>
          <w:tcPr>
            <w:tcW w:w="4306" w:type="dxa"/>
            <w:vAlign w:val="center"/>
          </w:tcPr>
          <w:p w:rsidR="00DE02A1" w:rsidRPr="00352999" w:rsidRDefault="00DE02A1" w:rsidP="00DE02A1">
            <w:pPr>
              <w:spacing w:before="240"/>
              <w:rPr>
                <w:sz w:val="28"/>
                <w:szCs w:val="28"/>
              </w:rPr>
            </w:pPr>
          </w:p>
        </w:tc>
      </w:tr>
    </w:tbl>
    <w:p w:rsidR="00DF1143" w:rsidRDefault="00DF1143" w:rsidP="006D4D75">
      <w:pPr>
        <w:rPr>
          <w:sz w:val="28"/>
          <w:szCs w:val="28"/>
        </w:rPr>
      </w:pPr>
    </w:p>
    <w:p w:rsidR="00DE02A1" w:rsidRDefault="00DE02A1" w:rsidP="006D4D75"/>
    <w:p w:rsidR="00DE02A1" w:rsidRPr="006D4D75" w:rsidRDefault="00DE02A1" w:rsidP="006D4D75"/>
    <w:p w:rsidR="006D4D75" w:rsidRPr="0039610F" w:rsidRDefault="006D4D75" w:rsidP="006D4D75">
      <w:pPr>
        <w:autoSpaceDE w:val="0"/>
        <w:autoSpaceDN w:val="0"/>
        <w:adjustRightInd w:val="0"/>
        <w:rPr>
          <w:b/>
          <w:bCs/>
          <w:sz w:val="28"/>
          <w:szCs w:val="28"/>
          <w:u w:val="single"/>
        </w:rPr>
      </w:pPr>
      <w:r w:rsidRPr="0039610F">
        <w:rPr>
          <w:b/>
          <w:bCs/>
          <w:sz w:val="28"/>
          <w:szCs w:val="28"/>
          <w:u w:val="single"/>
        </w:rPr>
        <w:t>Шкала оценки образовательных достижений:</w:t>
      </w:r>
    </w:p>
    <w:p w:rsidR="006D4D75" w:rsidRDefault="006D4D75" w:rsidP="006D4D75">
      <w:pPr>
        <w:autoSpaceDE w:val="0"/>
        <w:autoSpaceDN w:val="0"/>
        <w:adjustRightInd w:val="0"/>
        <w:rPr>
          <w:b/>
          <w:sz w:val="28"/>
          <w:szCs w:val="28"/>
        </w:rPr>
      </w:pPr>
      <w:r w:rsidRPr="0039610F">
        <w:rPr>
          <w:b/>
          <w:sz w:val="28"/>
          <w:szCs w:val="28"/>
        </w:rPr>
        <w:t xml:space="preserve">Критерии оценки: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6D4D75" w:rsidTr="00E445F4">
        <w:tc>
          <w:tcPr>
            <w:tcW w:w="3190" w:type="dxa"/>
            <w:vMerge w:val="restart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Процент результативности (правильных ответов)</w:t>
            </w:r>
          </w:p>
        </w:tc>
        <w:tc>
          <w:tcPr>
            <w:tcW w:w="6380" w:type="dxa"/>
            <w:gridSpan w:val="2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Оценка уровня подготовки</w:t>
            </w:r>
          </w:p>
        </w:tc>
      </w:tr>
      <w:tr w:rsidR="006D4D75" w:rsidTr="00E445F4">
        <w:tc>
          <w:tcPr>
            <w:tcW w:w="3190" w:type="dxa"/>
            <w:vMerge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балл (отметка)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вербальный аналог</w:t>
            </w:r>
          </w:p>
        </w:tc>
      </w:tr>
      <w:tr w:rsidR="006D4D75" w:rsidTr="00E445F4"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90-100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5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отлично</w:t>
            </w:r>
          </w:p>
        </w:tc>
      </w:tr>
      <w:tr w:rsidR="006D4D75" w:rsidTr="00E445F4"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80-89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хорошо</w:t>
            </w:r>
          </w:p>
        </w:tc>
      </w:tr>
      <w:tr w:rsidR="006D4D75" w:rsidTr="00E445F4"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60-79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удовлетворительно</w:t>
            </w:r>
          </w:p>
        </w:tc>
      </w:tr>
      <w:tr w:rsidR="006D4D75" w:rsidTr="00E445F4"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менее 60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:rsidR="006D4D75" w:rsidRPr="009460A5" w:rsidRDefault="006D4D75" w:rsidP="00E445F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460A5">
              <w:rPr>
                <w:sz w:val="28"/>
                <w:szCs w:val="28"/>
              </w:rPr>
              <w:t>неудовлетворительно</w:t>
            </w:r>
          </w:p>
        </w:tc>
      </w:tr>
      <w:bookmarkEnd w:id="4"/>
    </w:tbl>
    <w:p w:rsidR="00D70927" w:rsidRDefault="00D70927" w:rsidP="006D4D75">
      <w:pPr>
        <w:pStyle w:val="2"/>
        <w:spacing w:before="0" w:after="0"/>
        <w:jc w:val="both"/>
        <w:rPr>
          <w:rFonts w:ascii="Times New Roman" w:hAnsi="Times New Roman"/>
        </w:rPr>
      </w:pPr>
    </w:p>
    <w:sectPr w:rsidR="00D70927" w:rsidSect="00E445F4">
      <w:footerReference w:type="even" r:id="rId131"/>
      <w:footerReference w:type="default" r:id="rId132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400A" w:rsidRDefault="0017400A">
      <w:r>
        <w:separator/>
      </w:r>
    </w:p>
  </w:endnote>
  <w:endnote w:type="continuationSeparator" w:id="0">
    <w:p w:rsidR="0017400A" w:rsidRDefault="001740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+mj-ea"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135A" w:rsidRDefault="00EF135A" w:rsidP="00AA594A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EF135A" w:rsidRDefault="00EF135A" w:rsidP="00AA594A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135A" w:rsidRDefault="00EF135A" w:rsidP="00AA594A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245787">
      <w:rPr>
        <w:rStyle w:val="aa"/>
        <w:noProof/>
      </w:rPr>
      <w:t>73</w:t>
    </w:r>
    <w:r>
      <w:rPr>
        <w:rStyle w:val="aa"/>
      </w:rPr>
      <w:fldChar w:fldCharType="end"/>
    </w:r>
  </w:p>
  <w:p w:rsidR="00EF135A" w:rsidRDefault="00EF135A" w:rsidP="00AA594A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400A" w:rsidRDefault="0017400A">
      <w:r>
        <w:separator/>
      </w:r>
    </w:p>
  </w:footnote>
  <w:footnote w:type="continuationSeparator" w:id="0">
    <w:p w:rsidR="0017400A" w:rsidRDefault="001740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8612B"/>
    <w:multiLevelType w:val="hybridMultilevel"/>
    <w:tmpl w:val="1CD453BE"/>
    <w:lvl w:ilvl="0" w:tplc="49CA3C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A855AB"/>
    <w:multiLevelType w:val="hybridMultilevel"/>
    <w:tmpl w:val="88A6E122"/>
    <w:lvl w:ilvl="0" w:tplc="7E422154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170BD6"/>
    <w:multiLevelType w:val="hybridMultilevel"/>
    <w:tmpl w:val="17902F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D01CCB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2062"/>
        </w:tabs>
        <w:ind w:left="2062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4">
    <w:nsid w:val="0BC12B0A"/>
    <w:multiLevelType w:val="hybridMultilevel"/>
    <w:tmpl w:val="9F12ED86"/>
    <w:lvl w:ilvl="0" w:tplc="EB083F26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601466"/>
    <w:multiLevelType w:val="hybridMultilevel"/>
    <w:tmpl w:val="10701604"/>
    <w:lvl w:ilvl="0" w:tplc="373EC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A3340C"/>
    <w:multiLevelType w:val="hybridMultilevel"/>
    <w:tmpl w:val="7B804674"/>
    <w:lvl w:ilvl="0" w:tplc="23F855C2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AB136C"/>
    <w:multiLevelType w:val="hybridMultilevel"/>
    <w:tmpl w:val="A5007C6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B75D46"/>
    <w:multiLevelType w:val="hybridMultilevel"/>
    <w:tmpl w:val="C9CC1F1C"/>
    <w:lvl w:ilvl="0" w:tplc="DB2CA42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210E32"/>
    <w:multiLevelType w:val="hybridMultilevel"/>
    <w:tmpl w:val="5906BF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421BB5"/>
    <w:multiLevelType w:val="hybridMultilevel"/>
    <w:tmpl w:val="5906BFD2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1AA43C3C"/>
    <w:multiLevelType w:val="hybridMultilevel"/>
    <w:tmpl w:val="0F5CA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2E54B3"/>
    <w:multiLevelType w:val="hybridMultilevel"/>
    <w:tmpl w:val="61AA3FAC"/>
    <w:lvl w:ilvl="0" w:tplc="687E088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264B57C6"/>
    <w:multiLevelType w:val="hybridMultilevel"/>
    <w:tmpl w:val="503EB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1C1478"/>
    <w:multiLevelType w:val="hybridMultilevel"/>
    <w:tmpl w:val="F4BC542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547347"/>
    <w:multiLevelType w:val="hybridMultilevel"/>
    <w:tmpl w:val="25AC9B52"/>
    <w:lvl w:ilvl="0" w:tplc="3DC89C2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2EA94018"/>
    <w:multiLevelType w:val="hybridMultilevel"/>
    <w:tmpl w:val="1B66691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757BB8"/>
    <w:multiLevelType w:val="hybridMultilevel"/>
    <w:tmpl w:val="63DA0E0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F845FD5"/>
    <w:multiLevelType w:val="hybridMultilevel"/>
    <w:tmpl w:val="4F0ABD58"/>
    <w:lvl w:ilvl="0" w:tplc="88549BD4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A154B3"/>
    <w:multiLevelType w:val="hybridMultilevel"/>
    <w:tmpl w:val="C47A325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FA72E00"/>
    <w:multiLevelType w:val="hybridMultilevel"/>
    <w:tmpl w:val="61AA3FAC"/>
    <w:lvl w:ilvl="0" w:tplc="687E088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46241E0B"/>
    <w:multiLevelType w:val="hybridMultilevel"/>
    <w:tmpl w:val="D93A27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4179BE"/>
    <w:multiLevelType w:val="hybridMultilevel"/>
    <w:tmpl w:val="AC5A87DC"/>
    <w:lvl w:ilvl="0" w:tplc="998863C2">
      <w:start w:val="1"/>
      <w:numFmt w:val="lowerLetter"/>
      <w:lvlText w:val="%1)"/>
      <w:lvlJc w:val="left"/>
      <w:pPr>
        <w:ind w:left="720" w:hanging="360"/>
      </w:pPr>
      <w:rPr>
        <w:rFonts w:ascii="Times New Roman" w:eastAsia="BatangChe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961D07"/>
    <w:multiLevelType w:val="hybridMultilevel"/>
    <w:tmpl w:val="81F63B3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D7B1164"/>
    <w:multiLevelType w:val="hybridMultilevel"/>
    <w:tmpl w:val="60DEB222"/>
    <w:lvl w:ilvl="0" w:tplc="5B0895BE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>
    <w:nsid w:val="62104689"/>
    <w:multiLevelType w:val="multilevel"/>
    <w:tmpl w:val="041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2062"/>
        </w:tabs>
        <w:ind w:left="2062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6">
    <w:nsid w:val="62A063A4"/>
    <w:multiLevelType w:val="hybridMultilevel"/>
    <w:tmpl w:val="C47A325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3B028EB"/>
    <w:multiLevelType w:val="hybridMultilevel"/>
    <w:tmpl w:val="95F096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66C1109"/>
    <w:multiLevelType w:val="hybridMultilevel"/>
    <w:tmpl w:val="BBA66C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F63C36"/>
    <w:multiLevelType w:val="hybridMultilevel"/>
    <w:tmpl w:val="F1005338"/>
    <w:lvl w:ilvl="0" w:tplc="0A34CC7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310307"/>
    <w:multiLevelType w:val="hybridMultilevel"/>
    <w:tmpl w:val="81F63B3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7358B1"/>
    <w:multiLevelType w:val="hybridMultilevel"/>
    <w:tmpl w:val="BA5CD9B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912CF0"/>
    <w:multiLevelType w:val="hybridMultilevel"/>
    <w:tmpl w:val="5906BF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9"/>
  </w:num>
  <w:num w:numId="3">
    <w:abstractNumId w:val="4"/>
  </w:num>
  <w:num w:numId="4">
    <w:abstractNumId w:val="18"/>
  </w:num>
  <w:num w:numId="5">
    <w:abstractNumId w:val="15"/>
  </w:num>
  <w:num w:numId="6">
    <w:abstractNumId w:val="24"/>
  </w:num>
  <w:num w:numId="7">
    <w:abstractNumId w:val="0"/>
  </w:num>
  <w:num w:numId="8">
    <w:abstractNumId w:val="31"/>
  </w:num>
  <w:num w:numId="9">
    <w:abstractNumId w:val="1"/>
  </w:num>
  <w:num w:numId="10">
    <w:abstractNumId w:val="12"/>
  </w:num>
  <w:num w:numId="11">
    <w:abstractNumId w:val="20"/>
  </w:num>
  <w:num w:numId="12">
    <w:abstractNumId w:val="25"/>
  </w:num>
  <w:num w:numId="13">
    <w:abstractNumId w:val="3"/>
  </w:num>
  <w:num w:numId="14">
    <w:abstractNumId w:val="9"/>
  </w:num>
  <w:num w:numId="15">
    <w:abstractNumId w:val="32"/>
  </w:num>
  <w:num w:numId="16">
    <w:abstractNumId w:val="10"/>
  </w:num>
  <w:num w:numId="17">
    <w:abstractNumId w:val="8"/>
  </w:num>
  <w:num w:numId="18">
    <w:abstractNumId w:val="21"/>
  </w:num>
  <w:num w:numId="19">
    <w:abstractNumId w:val="13"/>
  </w:num>
  <w:num w:numId="20">
    <w:abstractNumId w:val="28"/>
  </w:num>
  <w:num w:numId="21">
    <w:abstractNumId w:val="14"/>
  </w:num>
  <w:num w:numId="22">
    <w:abstractNumId w:val="22"/>
  </w:num>
  <w:num w:numId="23">
    <w:abstractNumId w:val="27"/>
  </w:num>
  <w:num w:numId="24">
    <w:abstractNumId w:val="6"/>
  </w:num>
  <w:num w:numId="25">
    <w:abstractNumId w:val="17"/>
  </w:num>
  <w:num w:numId="26">
    <w:abstractNumId w:val="2"/>
  </w:num>
  <w:num w:numId="27">
    <w:abstractNumId w:val="26"/>
  </w:num>
  <w:num w:numId="28">
    <w:abstractNumId w:val="19"/>
  </w:num>
  <w:num w:numId="29">
    <w:abstractNumId w:val="23"/>
  </w:num>
  <w:num w:numId="30">
    <w:abstractNumId w:val="30"/>
  </w:num>
  <w:num w:numId="31">
    <w:abstractNumId w:val="16"/>
  </w:num>
  <w:num w:numId="32">
    <w:abstractNumId w:val="7"/>
  </w:num>
  <w:num w:numId="33">
    <w:abstractNumId w:val="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9E7"/>
    <w:rsid w:val="000012F3"/>
    <w:rsid w:val="00002637"/>
    <w:rsid w:val="00004792"/>
    <w:rsid w:val="00005ED8"/>
    <w:rsid w:val="00011DC5"/>
    <w:rsid w:val="00012D0D"/>
    <w:rsid w:val="00017812"/>
    <w:rsid w:val="000205B5"/>
    <w:rsid w:val="00024DE3"/>
    <w:rsid w:val="000258C2"/>
    <w:rsid w:val="00032BA5"/>
    <w:rsid w:val="00040E94"/>
    <w:rsid w:val="000444CC"/>
    <w:rsid w:val="00052660"/>
    <w:rsid w:val="00056D87"/>
    <w:rsid w:val="00067995"/>
    <w:rsid w:val="00074917"/>
    <w:rsid w:val="00086823"/>
    <w:rsid w:val="00091549"/>
    <w:rsid w:val="00096AA7"/>
    <w:rsid w:val="000A1D10"/>
    <w:rsid w:val="000A49C8"/>
    <w:rsid w:val="000A675F"/>
    <w:rsid w:val="000B00E7"/>
    <w:rsid w:val="000B1161"/>
    <w:rsid w:val="000B7ADB"/>
    <w:rsid w:val="000C1F2F"/>
    <w:rsid w:val="000C47DE"/>
    <w:rsid w:val="000C68CE"/>
    <w:rsid w:val="000D1194"/>
    <w:rsid w:val="000D6ECB"/>
    <w:rsid w:val="000E2DFC"/>
    <w:rsid w:val="000E5696"/>
    <w:rsid w:val="000F0298"/>
    <w:rsid w:val="00107E32"/>
    <w:rsid w:val="00110012"/>
    <w:rsid w:val="001134A1"/>
    <w:rsid w:val="0012071E"/>
    <w:rsid w:val="00130EFF"/>
    <w:rsid w:val="00140328"/>
    <w:rsid w:val="00140A11"/>
    <w:rsid w:val="001424FF"/>
    <w:rsid w:val="00143B66"/>
    <w:rsid w:val="00143D26"/>
    <w:rsid w:val="0015602E"/>
    <w:rsid w:val="00162113"/>
    <w:rsid w:val="001629FE"/>
    <w:rsid w:val="0016301F"/>
    <w:rsid w:val="00164223"/>
    <w:rsid w:val="00170F09"/>
    <w:rsid w:val="00172367"/>
    <w:rsid w:val="0017400A"/>
    <w:rsid w:val="00175291"/>
    <w:rsid w:val="00175F90"/>
    <w:rsid w:val="00176BB0"/>
    <w:rsid w:val="00176DBC"/>
    <w:rsid w:val="0018177E"/>
    <w:rsid w:val="0018332D"/>
    <w:rsid w:val="00186DC4"/>
    <w:rsid w:val="00191F49"/>
    <w:rsid w:val="0019210A"/>
    <w:rsid w:val="00193FEC"/>
    <w:rsid w:val="001941E2"/>
    <w:rsid w:val="00197570"/>
    <w:rsid w:val="001A1D46"/>
    <w:rsid w:val="001B1C09"/>
    <w:rsid w:val="001B1C40"/>
    <w:rsid w:val="001B6FE3"/>
    <w:rsid w:val="001C13DC"/>
    <w:rsid w:val="001C2E2E"/>
    <w:rsid w:val="001C4A1B"/>
    <w:rsid w:val="001C7980"/>
    <w:rsid w:val="001D5087"/>
    <w:rsid w:val="001E0066"/>
    <w:rsid w:val="001E4144"/>
    <w:rsid w:val="001E63CC"/>
    <w:rsid w:val="001E66AA"/>
    <w:rsid w:val="001F65CA"/>
    <w:rsid w:val="001F67F1"/>
    <w:rsid w:val="00202324"/>
    <w:rsid w:val="00203953"/>
    <w:rsid w:val="00210D50"/>
    <w:rsid w:val="00212F01"/>
    <w:rsid w:val="00214020"/>
    <w:rsid w:val="002144E2"/>
    <w:rsid w:val="00217EEC"/>
    <w:rsid w:val="00223273"/>
    <w:rsid w:val="002247BB"/>
    <w:rsid w:val="0022540C"/>
    <w:rsid w:val="00225837"/>
    <w:rsid w:val="00233673"/>
    <w:rsid w:val="002352F4"/>
    <w:rsid w:val="00235E0D"/>
    <w:rsid w:val="00240565"/>
    <w:rsid w:val="002418CA"/>
    <w:rsid w:val="00241AE7"/>
    <w:rsid w:val="0024200D"/>
    <w:rsid w:val="00245787"/>
    <w:rsid w:val="00245FCF"/>
    <w:rsid w:val="0024690B"/>
    <w:rsid w:val="00250FFE"/>
    <w:rsid w:val="00252604"/>
    <w:rsid w:val="00254FCA"/>
    <w:rsid w:val="00255B4C"/>
    <w:rsid w:val="002605AC"/>
    <w:rsid w:val="00263435"/>
    <w:rsid w:val="0026636F"/>
    <w:rsid w:val="002674B7"/>
    <w:rsid w:val="00271EDF"/>
    <w:rsid w:val="00275076"/>
    <w:rsid w:val="002751EE"/>
    <w:rsid w:val="00277F5E"/>
    <w:rsid w:val="00282770"/>
    <w:rsid w:val="002827BE"/>
    <w:rsid w:val="00285634"/>
    <w:rsid w:val="0028706D"/>
    <w:rsid w:val="002879B7"/>
    <w:rsid w:val="00291182"/>
    <w:rsid w:val="00291775"/>
    <w:rsid w:val="00291CB4"/>
    <w:rsid w:val="0029700F"/>
    <w:rsid w:val="00297978"/>
    <w:rsid w:val="00297CD2"/>
    <w:rsid w:val="002A0D94"/>
    <w:rsid w:val="002A2369"/>
    <w:rsid w:val="002A2EDA"/>
    <w:rsid w:val="002A63FA"/>
    <w:rsid w:val="002B0E97"/>
    <w:rsid w:val="002B4381"/>
    <w:rsid w:val="002B4481"/>
    <w:rsid w:val="002C0107"/>
    <w:rsid w:val="002C145E"/>
    <w:rsid w:val="002C7016"/>
    <w:rsid w:val="002D1140"/>
    <w:rsid w:val="002D5ACB"/>
    <w:rsid w:val="002D65AF"/>
    <w:rsid w:val="002E7FA4"/>
    <w:rsid w:val="002F316F"/>
    <w:rsid w:val="002F3FBF"/>
    <w:rsid w:val="002F65B3"/>
    <w:rsid w:val="002F6A37"/>
    <w:rsid w:val="0030043F"/>
    <w:rsid w:val="00313061"/>
    <w:rsid w:val="00313F7F"/>
    <w:rsid w:val="0031633A"/>
    <w:rsid w:val="003255A8"/>
    <w:rsid w:val="0033773D"/>
    <w:rsid w:val="00341BBB"/>
    <w:rsid w:val="00342DA1"/>
    <w:rsid w:val="00343552"/>
    <w:rsid w:val="00344A19"/>
    <w:rsid w:val="003475F0"/>
    <w:rsid w:val="0035049B"/>
    <w:rsid w:val="00351BC0"/>
    <w:rsid w:val="0035311C"/>
    <w:rsid w:val="00354395"/>
    <w:rsid w:val="00354C47"/>
    <w:rsid w:val="0036548D"/>
    <w:rsid w:val="00370D8B"/>
    <w:rsid w:val="00373221"/>
    <w:rsid w:val="0037612F"/>
    <w:rsid w:val="00380DA6"/>
    <w:rsid w:val="003833B7"/>
    <w:rsid w:val="00384C1A"/>
    <w:rsid w:val="003950D2"/>
    <w:rsid w:val="00395A4E"/>
    <w:rsid w:val="003A40DB"/>
    <w:rsid w:val="003A4175"/>
    <w:rsid w:val="003A525F"/>
    <w:rsid w:val="003C0093"/>
    <w:rsid w:val="003C118D"/>
    <w:rsid w:val="003C4E8A"/>
    <w:rsid w:val="003C68B7"/>
    <w:rsid w:val="003D395E"/>
    <w:rsid w:val="003D5323"/>
    <w:rsid w:val="003D5B60"/>
    <w:rsid w:val="003E0A86"/>
    <w:rsid w:val="003F6DB7"/>
    <w:rsid w:val="0040060A"/>
    <w:rsid w:val="00404FC4"/>
    <w:rsid w:val="00410A2B"/>
    <w:rsid w:val="00410B72"/>
    <w:rsid w:val="0041189C"/>
    <w:rsid w:val="004137BD"/>
    <w:rsid w:val="00413BDA"/>
    <w:rsid w:val="00414E42"/>
    <w:rsid w:val="004152B5"/>
    <w:rsid w:val="00415B9D"/>
    <w:rsid w:val="00422C15"/>
    <w:rsid w:val="0042300A"/>
    <w:rsid w:val="004239D0"/>
    <w:rsid w:val="004259AC"/>
    <w:rsid w:val="004352AD"/>
    <w:rsid w:val="00435F43"/>
    <w:rsid w:val="0043665E"/>
    <w:rsid w:val="00440860"/>
    <w:rsid w:val="004512A5"/>
    <w:rsid w:val="00463C09"/>
    <w:rsid w:val="00482658"/>
    <w:rsid w:val="00484B28"/>
    <w:rsid w:val="00484BAC"/>
    <w:rsid w:val="00492178"/>
    <w:rsid w:val="004941CF"/>
    <w:rsid w:val="00496026"/>
    <w:rsid w:val="004964B4"/>
    <w:rsid w:val="004A5E2D"/>
    <w:rsid w:val="004A61A4"/>
    <w:rsid w:val="004B6254"/>
    <w:rsid w:val="004C14EB"/>
    <w:rsid w:val="004C5B69"/>
    <w:rsid w:val="004D169E"/>
    <w:rsid w:val="004D68FA"/>
    <w:rsid w:val="004E0F0C"/>
    <w:rsid w:val="004E27D0"/>
    <w:rsid w:val="004E3EA3"/>
    <w:rsid w:val="004E4D4C"/>
    <w:rsid w:val="004E701C"/>
    <w:rsid w:val="004F21CD"/>
    <w:rsid w:val="004F6D8A"/>
    <w:rsid w:val="0050050C"/>
    <w:rsid w:val="00505303"/>
    <w:rsid w:val="00505F0E"/>
    <w:rsid w:val="00507578"/>
    <w:rsid w:val="005154CD"/>
    <w:rsid w:val="005167E9"/>
    <w:rsid w:val="00516FD4"/>
    <w:rsid w:val="0052588B"/>
    <w:rsid w:val="00533EE4"/>
    <w:rsid w:val="0053768D"/>
    <w:rsid w:val="00537A99"/>
    <w:rsid w:val="005450BA"/>
    <w:rsid w:val="0054710F"/>
    <w:rsid w:val="00547D66"/>
    <w:rsid w:val="00551104"/>
    <w:rsid w:val="005512FA"/>
    <w:rsid w:val="005549A9"/>
    <w:rsid w:val="00555B5A"/>
    <w:rsid w:val="00555C25"/>
    <w:rsid w:val="005563E1"/>
    <w:rsid w:val="00561965"/>
    <w:rsid w:val="00564887"/>
    <w:rsid w:val="00565CF5"/>
    <w:rsid w:val="00567838"/>
    <w:rsid w:val="00567B8C"/>
    <w:rsid w:val="0057179A"/>
    <w:rsid w:val="0057274A"/>
    <w:rsid w:val="00586362"/>
    <w:rsid w:val="00586976"/>
    <w:rsid w:val="00587076"/>
    <w:rsid w:val="005914D9"/>
    <w:rsid w:val="00591598"/>
    <w:rsid w:val="00591D5D"/>
    <w:rsid w:val="00591F2D"/>
    <w:rsid w:val="00593103"/>
    <w:rsid w:val="00593DCC"/>
    <w:rsid w:val="0059446C"/>
    <w:rsid w:val="00594E68"/>
    <w:rsid w:val="005A38D9"/>
    <w:rsid w:val="005A4C88"/>
    <w:rsid w:val="005A5943"/>
    <w:rsid w:val="005A76D0"/>
    <w:rsid w:val="005A7BC1"/>
    <w:rsid w:val="005A7E87"/>
    <w:rsid w:val="005B210B"/>
    <w:rsid w:val="005B3949"/>
    <w:rsid w:val="005B46F8"/>
    <w:rsid w:val="005B7CB9"/>
    <w:rsid w:val="005C0A02"/>
    <w:rsid w:val="005C2A08"/>
    <w:rsid w:val="005C54EB"/>
    <w:rsid w:val="005C5D4F"/>
    <w:rsid w:val="005C738A"/>
    <w:rsid w:val="005D123B"/>
    <w:rsid w:val="005D268A"/>
    <w:rsid w:val="005E2D82"/>
    <w:rsid w:val="005E43C5"/>
    <w:rsid w:val="005E69D4"/>
    <w:rsid w:val="005F6C69"/>
    <w:rsid w:val="005F72DE"/>
    <w:rsid w:val="0060604F"/>
    <w:rsid w:val="00606D7A"/>
    <w:rsid w:val="00607D22"/>
    <w:rsid w:val="00611EED"/>
    <w:rsid w:val="006120D3"/>
    <w:rsid w:val="00614689"/>
    <w:rsid w:val="00632DB9"/>
    <w:rsid w:val="0063596F"/>
    <w:rsid w:val="00636C0A"/>
    <w:rsid w:val="00636E46"/>
    <w:rsid w:val="0064101B"/>
    <w:rsid w:val="00654771"/>
    <w:rsid w:val="00661ADD"/>
    <w:rsid w:val="00661C57"/>
    <w:rsid w:val="00662E58"/>
    <w:rsid w:val="006677E5"/>
    <w:rsid w:val="006723C7"/>
    <w:rsid w:val="00674C8E"/>
    <w:rsid w:val="00674D84"/>
    <w:rsid w:val="00676744"/>
    <w:rsid w:val="00676CC7"/>
    <w:rsid w:val="00680BB3"/>
    <w:rsid w:val="00684B70"/>
    <w:rsid w:val="006868F5"/>
    <w:rsid w:val="0069007D"/>
    <w:rsid w:val="006923C3"/>
    <w:rsid w:val="006B1E58"/>
    <w:rsid w:val="006B4FF7"/>
    <w:rsid w:val="006B6117"/>
    <w:rsid w:val="006C3231"/>
    <w:rsid w:val="006C425D"/>
    <w:rsid w:val="006C61CE"/>
    <w:rsid w:val="006D068D"/>
    <w:rsid w:val="006D1291"/>
    <w:rsid w:val="006D3FF0"/>
    <w:rsid w:val="006D4D75"/>
    <w:rsid w:val="006D7E3C"/>
    <w:rsid w:val="006E1102"/>
    <w:rsid w:val="006E2281"/>
    <w:rsid w:val="006E3098"/>
    <w:rsid w:val="006E5A82"/>
    <w:rsid w:val="006E5CFD"/>
    <w:rsid w:val="006F0C3E"/>
    <w:rsid w:val="006F19F8"/>
    <w:rsid w:val="0070150E"/>
    <w:rsid w:val="00702B39"/>
    <w:rsid w:val="00702F99"/>
    <w:rsid w:val="00703A9E"/>
    <w:rsid w:val="00713443"/>
    <w:rsid w:val="00716F4D"/>
    <w:rsid w:val="00721C62"/>
    <w:rsid w:val="00722B8E"/>
    <w:rsid w:val="00725067"/>
    <w:rsid w:val="007265CA"/>
    <w:rsid w:val="007300EB"/>
    <w:rsid w:val="007306E6"/>
    <w:rsid w:val="00732019"/>
    <w:rsid w:val="007330BD"/>
    <w:rsid w:val="00736672"/>
    <w:rsid w:val="00743E8E"/>
    <w:rsid w:val="00745514"/>
    <w:rsid w:val="00746E07"/>
    <w:rsid w:val="0075086E"/>
    <w:rsid w:val="00752BF7"/>
    <w:rsid w:val="00753068"/>
    <w:rsid w:val="0075645D"/>
    <w:rsid w:val="0075654C"/>
    <w:rsid w:val="00760BEA"/>
    <w:rsid w:val="00764312"/>
    <w:rsid w:val="00764F6D"/>
    <w:rsid w:val="0076582B"/>
    <w:rsid w:val="00767C60"/>
    <w:rsid w:val="0078400E"/>
    <w:rsid w:val="0079091B"/>
    <w:rsid w:val="00793439"/>
    <w:rsid w:val="007A43F4"/>
    <w:rsid w:val="007A5F93"/>
    <w:rsid w:val="007A60CA"/>
    <w:rsid w:val="007A65CB"/>
    <w:rsid w:val="007A76DE"/>
    <w:rsid w:val="007A7FE8"/>
    <w:rsid w:val="007B149E"/>
    <w:rsid w:val="007B59D7"/>
    <w:rsid w:val="007C111F"/>
    <w:rsid w:val="007C14FE"/>
    <w:rsid w:val="007C263A"/>
    <w:rsid w:val="007C718D"/>
    <w:rsid w:val="007C7AAB"/>
    <w:rsid w:val="007D29DC"/>
    <w:rsid w:val="007D4F61"/>
    <w:rsid w:val="007D5603"/>
    <w:rsid w:val="007D7012"/>
    <w:rsid w:val="007D7939"/>
    <w:rsid w:val="007E4869"/>
    <w:rsid w:val="007F046A"/>
    <w:rsid w:val="007F0C0D"/>
    <w:rsid w:val="007F537C"/>
    <w:rsid w:val="00801AF2"/>
    <w:rsid w:val="008112D5"/>
    <w:rsid w:val="008126E4"/>
    <w:rsid w:val="0081437C"/>
    <w:rsid w:val="008205FF"/>
    <w:rsid w:val="00822F2D"/>
    <w:rsid w:val="00824CAC"/>
    <w:rsid w:val="00826C01"/>
    <w:rsid w:val="00833A40"/>
    <w:rsid w:val="008348D3"/>
    <w:rsid w:val="008377BF"/>
    <w:rsid w:val="00842346"/>
    <w:rsid w:val="00842821"/>
    <w:rsid w:val="0085677F"/>
    <w:rsid w:val="008619EF"/>
    <w:rsid w:val="00861E65"/>
    <w:rsid w:val="008702EA"/>
    <w:rsid w:val="008719C3"/>
    <w:rsid w:val="008764D1"/>
    <w:rsid w:val="008801A2"/>
    <w:rsid w:val="008872C3"/>
    <w:rsid w:val="0089341C"/>
    <w:rsid w:val="00893D7B"/>
    <w:rsid w:val="008B0D05"/>
    <w:rsid w:val="008B146F"/>
    <w:rsid w:val="008B3695"/>
    <w:rsid w:val="008C633F"/>
    <w:rsid w:val="008C6A58"/>
    <w:rsid w:val="008D07AA"/>
    <w:rsid w:val="008D3C95"/>
    <w:rsid w:val="008E0FAC"/>
    <w:rsid w:val="008E576B"/>
    <w:rsid w:val="008F10D4"/>
    <w:rsid w:val="008F5C16"/>
    <w:rsid w:val="0090289A"/>
    <w:rsid w:val="00906A78"/>
    <w:rsid w:val="00912BAF"/>
    <w:rsid w:val="009174DF"/>
    <w:rsid w:val="00917A95"/>
    <w:rsid w:val="009209D6"/>
    <w:rsid w:val="00921D4C"/>
    <w:rsid w:val="00921DCD"/>
    <w:rsid w:val="009245C2"/>
    <w:rsid w:val="00925D1E"/>
    <w:rsid w:val="00931A87"/>
    <w:rsid w:val="009352FB"/>
    <w:rsid w:val="00935901"/>
    <w:rsid w:val="00937198"/>
    <w:rsid w:val="0093791D"/>
    <w:rsid w:val="0094075E"/>
    <w:rsid w:val="00942C01"/>
    <w:rsid w:val="009460A5"/>
    <w:rsid w:val="00952FEE"/>
    <w:rsid w:val="009665E1"/>
    <w:rsid w:val="00972647"/>
    <w:rsid w:val="009759B9"/>
    <w:rsid w:val="00976A8B"/>
    <w:rsid w:val="00980918"/>
    <w:rsid w:val="009849F3"/>
    <w:rsid w:val="009853DB"/>
    <w:rsid w:val="00985FE5"/>
    <w:rsid w:val="0098642E"/>
    <w:rsid w:val="00986A19"/>
    <w:rsid w:val="009873EB"/>
    <w:rsid w:val="0099140F"/>
    <w:rsid w:val="009940FC"/>
    <w:rsid w:val="0099426E"/>
    <w:rsid w:val="00997CAB"/>
    <w:rsid w:val="009A0D39"/>
    <w:rsid w:val="009A2232"/>
    <w:rsid w:val="009A28BC"/>
    <w:rsid w:val="009A40EB"/>
    <w:rsid w:val="009A7261"/>
    <w:rsid w:val="009B0059"/>
    <w:rsid w:val="009B0CA2"/>
    <w:rsid w:val="009B2159"/>
    <w:rsid w:val="009B51E2"/>
    <w:rsid w:val="009B6A51"/>
    <w:rsid w:val="009C1862"/>
    <w:rsid w:val="009C1BF5"/>
    <w:rsid w:val="009C20D9"/>
    <w:rsid w:val="009D3334"/>
    <w:rsid w:val="009D3D9A"/>
    <w:rsid w:val="009D558A"/>
    <w:rsid w:val="009D6249"/>
    <w:rsid w:val="009E16B6"/>
    <w:rsid w:val="009E48BA"/>
    <w:rsid w:val="009E56FD"/>
    <w:rsid w:val="009E666A"/>
    <w:rsid w:val="009F4C99"/>
    <w:rsid w:val="009F5B2B"/>
    <w:rsid w:val="00A07C67"/>
    <w:rsid w:val="00A10BF1"/>
    <w:rsid w:val="00A15FC2"/>
    <w:rsid w:val="00A23BCE"/>
    <w:rsid w:val="00A251BE"/>
    <w:rsid w:val="00A26F29"/>
    <w:rsid w:val="00A33EE6"/>
    <w:rsid w:val="00A370AA"/>
    <w:rsid w:val="00A37DF4"/>
    <w:rsid w:val="00A408DC"/>
    <w:rsid w:val="00A42F3D"/>
    <w:rsid w:val="00A47F7D"/>
    <w:rsid w:val="00A615C2"/>
    <w:rsid w:val="00A67C9A"/>
    <w:rsid w:val="00A7208B"/>
    <w:rsid w:val="00A72999"/>
    <w:rsid w:val="00A72BE3"/>
    <w:rsid w:val="00A74A08"/>
    <w:rsid w:val="00A76D76"/>
    <w:rsid w:val="00A76E6C"/>
    <w:rsid w:val="00A833C1"/>
    <w:rsid w:val="00A834D3"/>
    <w:rsid w:val="00A858EA"/>
    <w:rsid w:val="00A938B3"/>
    <w:rsid w:val="00A95EA6"/>
    <w:rsid w:val="00A97BD3"/>
    <w:rsid w:val="00AA36F7"/>
    <w:rsid w:val="00AA4964"/>
    <w:rsid w:val="00AA594A"/>
    <w:rsid w:val="00AB0541"/>
    <w:rsid w:val="00AC1C34"/>
    <w:rsid w:val="00AC2819"/>
    <w:rsid w:val="00AD237D"/>
    <w:rsid w:val="00AE083A"/>
    <w:rsid w:val="00AE0DF7"/>
    <w:rsid w:val="00AE0F7C"/>
    <w:rsid w:val="00AF01F7"/>
    <w:rsid w:val="00AF0794"/>
    <w:rsid w:val="00AF1659"/>
    <w:rsid w:val="00AF39DD"/>
    <w:rsid w:val="00AF40EF"/>
    <w:rsid w:val="00AF5152"/>
    <w:rsid w:val="00B04C77"/>
    <w:rsid w:val="00B05002"/>
    <w:rsid w:val="00B061C1"/>
    <w:rsid w:val="00B22F59"/>
    <w:rsid w:val="00B32F47"/>
    <w:rsid w:val="00B3598E"/>
    <w:rsid w:val="00B3773B"/>
    <w:rsid w:val="00B37D1A"/>
    <w:rsid w:val="00B4516C"/>
    <w:rsid w:val="00B5127D"/>
    <w:rsid w:val="00B52140"/>
    <w:rsid w:val="00B56CA5"/>
    <w:rsid w:val="00B56D56"/>
    <w:rsid w:val="00B6284E"/>
    <w:rsid w:val="00B674D8"/>
    <w:rsid w:val="00B709E3"/>
    <w:rsid w:val="00B74CA8"/>
    <w:rsid w:val="00B77A5E"/>
    <w:rsid w:val="00B82694"/>
    <w:rsid w:val="00B83982"/>
    <w:rsid w:val="00B94488"/>
    <w:rsid w:val="00BA1960"/>
    <w:rsid w:val="00BA2E6A"/>
    <w:rsid w:val="00BB128B"/>
    <w:rsid w:val="00BB1464"/>
    <w:rsid w:val="00BB69ED"/>
    <w:rsid w:val="00BD1432"/>
    <w:rsid w:val="00BD4E3F"/>
    <w:rsid w:val="00BD5B5C"/>
    <w:rsid w:val="00BD75EA"/>
    <w:rsid w:val="00BE1DE8"/>
    <w:rsid w:val="00BE3CDF"/>
    <w:rsid w:val="00BE402F"/>
    <w:rsid w:val="00BF4D6F"/>
    <w:rsid w:val="00BF5638"/>
    <w:rsid w:val="00C004E8"/>
    <w:rsid w:val="00C01E44"/>
    <w:rsid w:val="00C052B7"/>
    <w:rsid w:val="00C0761F"/>
    <w:rsid w:val="00C10279"/>
    <w:rsid w:val="00C110F5"/>
    <w:rsid w:val="00C1201E"/>
    <w:rsid w:val="00C132AC"/>
    <w:rsid w:val="00C16C61"/>
    <w:rsid w:val="00C174B7"/>
    <w:rsid w:val="00C226E4"/>
    <w:rsid w:val="00C24388"/>
    <w:rsid w:val="00C322D1"/>
    <w:rsid w:val="00C336F1"/>
    <w:rsid w:val="00C349A5"/>
    <w:rsid w:val="00C369B5"/>
    <w:rsid w:val="00C4170A"/>
    <w:rsid w:val="00C54ECE"/>
    <w:rsid w:val="00C56811"/>
    <w:rsid w:val="00C669E7"/>
    <w:rsid w:val="00C677E8"/>
    <w:rsid w:val="00C7146E"/>
    <w:rsid w:val="00C73545"/>
    <w:rsid w:val="00C7498E"/>
    <w:rsid w:val="00C86122"/>
    <w:rsid w:val="00C87D6D"/>
    <w:rsid w:val="00C91C41"/>
    <w:rsid w:val="00C92531"/>
    <w:rsid w:val="00C92A50"/>
    <w:rsid w:val="00C95C77"/>
    <w:rsid w:val="00CA4915"/>
    <w:rsid w:val="00CB0FE8"/>
    <w:rsid w:val="00CB1D9F"/>
    <w:rsid w:val="00CB4E91"/>
    <w:rsid w:val="00CB5D66"/>
    <w:rsid w:val="00CB6AB2"/>
    <w:rsid w:val="00CC28B1"/>
    <w:rsid w:val="00CC3139"/>
    <w:rsid w:val="00CC6527"/>
    <w:rsid w:val="00CD7216"/>
    <w:rsid w:val="00CD7DE8"/>
    <w:rsid w:val="00CE1816"/>
    <w:rsid w:val="00CE3B5A"/>
    <w:rsid w:val="00CE478A"/>
    <w:rsid w:val="00CE4EFB"/>
    <w:rsid w:val="00CE5391"/>
    <w:rsid w:val="00CE57D6"/>
    <w:rsid w:val="00CE5B0E"/>
    <w:rsid w:val="00D055AE"/>
    <w:rsid w:val="00D06270"/>
    <w:rsid w:val="00D10753"/>
    <w:rsid w:val="00D132AA"/>
    <w:rsid w:val="00D13701"/>
    <w:rsid w:val="00D1679A"/>
    <w:rsid w:val="00D22CED"/>
    <w:rsid w:val="00D252BE"/>
    <w:rsid w:val="00D27406"/>
    <w:rsid w:val="00D27A6A"/>
    <w:rsid w:val="00D31D2A"/>
    <w:rsid w:val="00D357FA"/>
    <w:rsid w:val="00D3602B"/>
    <w:rsid w:val="00D43072"/>
    <w:rsid w:val="00D45AAA"/>
    <w:rsid w:val="00D4735C"/>
    <w:rsid w:val="00D56263"/>
    <w:rsid w:val="00D565FD"/>
    <w:rsid w:val="00D56932"/>
    <w:rsid w:val="00D60D31"/>
    <w:rsid w:val="00D637C9"/>
    <w:rsid w:val="00D64BA2"/>
    <w:rsid w:val="00D654F9"/>
    <w:rsid w:val="00D66432"/>
    <w:rsid w:val="00D70927"/>
    <w:rsid w:val="00D75B6E"/>
    <w:rsid w:val="00D85228"/>
    <w:rsid w:val="00D87524"/>
    <w:rsid w:val="00D92C5B"/>
    <w:rsid w:val="00DA0859"/>
    <w:rsid w:val="00DA0AFB"/>
    <w:rsid w:val="00DA18B5"/>
    <w:rsid w:val="00DA1E90"/>
    <w:rsid w:val="00DA2E56"/>
    <w:rsid w:val="00DA3FF9"/>
    <w:rsid w:val="00DA57ED"/>
    <w:rsid w:val="00DA779C"/>
    <w:rsid w:val="00DB0B92"/>
    <w:rsid w:val="00DB3D75"/>
    <w:rsid w:val="00DB62EC"/>
    <w:rsid w:val="00DB6940"/>
    <w:rsid w:val="00DC5F32"/>
    <w:rsid w:val="00DC7A4F"/>
    <w:rsid w:val="00DD38DF"/>
    <w:rsid w:val="00DD3F73"/>
    <w:rsid w:val="00DD40DA"/>
    <w:rsid w:val="00DD5A30"/>
    <w:rsid w:val="00DE02A1"/>
    <w:rsid w:val="00DE0CFC"/>
    <w:rsid w:val="00DF002C"/>
    <w:rsid w:val="00DF1143"/>
    <w:rsid w:val="00DF64A9"/>
    <w:rsid w:val="00DF7742"/>
    <w:rsid w:val="00E0001A"/>
    <w:rsid w:val="00E01909"/>
    <w:rsid w:val="00E02DD3"/>
    <w:rsid w:val="00E079A9"/>
    <w:rsid w:val="00E11A53"/>
    <w:rsid w:val="00E11BCF"/>
    <w:rsid w:val="00E265F3"/>
    <w:rsid w:val="00E31405"/>
    <w:rsid w:val="00E3305C"/>
    <w:rsid w:val="00E35897"/>
    <w:rsid w:val="00E41861"/>
    <w:rsid w:val="00E423AF"/>
    <w:rsid w:val="00E445F4"/>
    <w:rsid w:val="00E46E38"/>
    <w:rsid w:val="00E6033B"/>
    <w:rsid w:val="00E661CA"/>
    <w:rsid w:val="00E7132C"/>
    <w:rsid w:val="00E718B9"/>
    <w:rsid w:val="00E73070"/>
    <w:rsid w:val="00E7482D"/>
    <w:rsid w:val="00E754DD"/>
    <w:rsid w:val="00E76125"/>
    <w:rsid w:val="00E801F4"/>
    <w:rsid w:val="00E81AAB"/>
    <w:rsid w:val="00E828F0"/>
    <w:rsid w:val="00E85033"/>
    <w:rsid w:val="00E87E16"/>
    <w:rsid w:val="00E91CB0"/>
    <w:rsid w:val="00E95A2E"/>
    <w:rsid w:val="00EA6148"/>
    <w:rsid w:val="00EB1E81"/>
    <w:rsid w:val="00EB6DE4"/>
    <w:rsid w:val="00EC0087"/>
    <w:rsid w:val="00EC442D"/>
    <w:rsid w:val="00EC72E3"/>
    <w:rsid w:val="00EC7D31"/>
    <w:rsid w:val="00ED1B61"/>
    <w:rsid w:val="00ED1C03"/>
    <w:rsid w:val="00ED58FE"/>
    <w:rsid w:val="00EE0F3C"/>
    <w:rsid w:val="00EE6C56"/>
    <w:rsid w:val="00EE70AC"/>
    <w:rsid w:val="00EF088E"/>
    <w:rsid w:val="00EF0F2D"/>
    <w:rsid w:val="00EF135A"/>
    <w:rsid w:val="00EF1C9A"/>
    <w:rsid w:val="00EF2022"/>
    <w:rsid w:val="00EF344A"/>
    <w:rsid w:val="00EF3D5D"/>
    <w:rsid w:val="00EF5021"/>
    <w:rsid w:val="00EF7EB9"/>
    <w:rsid w:val="00F01CC2"/>
    <w:rsid w:val="00F02465"/>
    <w:rsid w:val="00F029E8"/>
    <w:rsid w:val="00F037D7"/>
    <w:rsid w:val="00F1073A"/>
    <w:rsid w:val="00F148AD"/>
    <w:rsid w:val="00F14D23"/>
    <w:rsid w:val="00F15819"/>
    <w:rsid w:val="00F163CA"/>
    <w:rsid w:val="00F17326"/>
    <w:rsid w:val="00F1748B"/>
    <w:rsid w:val="00F220B8"/>
    <w:rsid w:val="00F233CA"/>
    <w:rsid w:val="00F2678C"/>
    <w:rsid w:val="00F348E5"/>
    <w:rsid w:val="00F34902"/>
    <w:rsid w:val="00F40E54"/>
    <w:rsid w:val="00F4711A"/>
    <w:rsid w:val="00F505BC"/>
    <w:rsid w:val="00F522D9"/>
    <w:rsid w:val="00F52D0A"/>
    <w:rsid w:val="00F52E3E"/>
    <w:rsid w:val="00F53FBE"/>
    <w:rsid w:val="00F5641E"/>
    <w:rsid w:val="00F653B1"/>
    <w:rsid w:val="00F6610E"/>
    <w:rsid w:val="00F674AF"/>
    <w:rsid w:val="00F96DA6"/>
    <w:rsid w:val="00FA0A11"/>
    <w:rsid w:val="00FA5D22"/>
    <w:rsid w:val="00FB2D4D"/>
    <w:rsid w:val="00FB333F"/>
    <w:rsid w:val="00FB530C"/>
    <w:rsid w:val="00FC2753"/>
    <w:rsid w:val="00FC4346"/>
    <w:rsid w:val="00FC4C59"/>
    <w:rsid w:val="00FD30F8"/>
    <w:rsid w:val="00FD55E8"/>
    <w:rsid w:val="00FE209D"/>
    <w:rsid w:val="00FE6784"/>
    <w:rsid w:val="00FE6FA7"/>
    <w:rsid w:val="00FE76E6"/>
    <w:rsid w:val="00FF1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qFormat="1"/>
    <w:lsdException w:name="heading 3" w:uiPriority="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D7E3C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3C118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4E4D4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FD30F8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A7E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link w:val="a5"/>
    <w:uiPriority w:val="99"/>
    <w:semiHidden/>
    <w:rsid w:val="007C14FE"/>
    <w:rPr>
      <w:sz w:val="20"/>
      <w:szCs w:val="20"/>
    </w:rPr>
  </w:style>
  <w:style w:type="character" w:styleId="a6">
    <w:name w:val="footnote reference"/>
    <w:semiHidden/>
    <w:rsid w:val="007C14FE"/>
    <w:rPr>
      <w:vertAlign w:val="superscript"/>
    </w:rPr>
  </w:style>
  <w:style w:type="paragraph" w:styleId="a7">
    <w:name w:val="List Paragraph"/>
    <w:basedOn w:val="a"/>
    <w:uiPriority w:val="34"/>
    <w:qFormat/>
    <w:rsid w:val="00CE57D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rsid w:val="00AA594A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AA594A"/>
  </w:style>
  <w:style w:type="paragraph" w:styleId="ab">
    <w:name w:val="endnote text"/>
    <w:basedOn w:val="a"/>
    <w:link w:val="ac"/>
    <w:rsid w:val="004259AC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259AC"/>
  </w:style>
  <w:style w:type="character" w:styleId="ad">
    <w:name w:val="endnote reference"/>
    <w:rsid w:val="004259AC"/>
    <w:rPr>
      <w:vertAlign w:val="superscript"/>
    </w:rPr>
  </w:style>
  <w:style w:type="character" w:customStyle="1" w:styleId="30">
    <w:name w:val="Заголовок 3 Знак"/>
    <w:link w:val="3"/>
    <w:uiPriority w:val="9"/>
    <w:rsid w:val="00FD30F8"/>
    <w:rPr>
      <w:rFonts w:ascii="Arial" w:hAnsi="Arial" w:cs="Arial"/>
      <w:b/>
      <w:bCs/>
      <w:sz w:val="26"/>
      <w:szCs w:val="26"/>
    </w:rPr>
  </w:style>
  <w:style w:type="character" w:customStyle="1" w:styleId="10">
    <w:name w:val="Заголовок 1 Знак"/>
    <w:link w:val="1"/>
    <w:uiPriority w:val="99"/>
    <w:rsid w:val="003C118D"/>
    <w:rPr>
      <w:rFonts w:ascii="Arial" w:hAnsi="Arial" w:cs="Arial"/>
      <w:b/>
      <w:bCs/>
      <w:kern w:val="32"/>
      <w:sz w:val="32"/>
      <w:szCs w:val="32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1E0066"/>
  </w:style>
  <w:style w:type="character" w:styleId="ae">
    <w:name w:val="annotation reference"/>
    <w:rsid w:val="003C68B7"/>
    <w:rPr>
      <w:sz w:val="16"/>
      <w:szCs w:val="16"/>
    </w:rPr>
  </w:style>
  <w:style w:type="paragraph" w:styleId="af">
    <w:name w:val="annotation text"/>
    <w:basedOn w:val="a"/>
    <w:link w:val="af0"/>
    <w:rsid w:val="003C68B7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3C68B7"/>
  </w:style>
  <w:style w:type="paragraph" w:styleId="af1">
    <w:name w:val="annotation subject"/>
    <w:basedOn w:val="af"/>
    <w:next w:val="af"/>
    <w:link w:val="af2"/>
    <w:rsid w:val="003C68B7"/>
    <w:rPr>
      <w:b/>
      <w:bCs/>
    </w:rPr>
  </w:style>
  <w:style w:type="character" w:customStyle="1" w:styleId="af2">
    <w:name w:val="Тема примечания Знак"/>
    <w:link w:val="af1"/>
    <w:rsid w:val="003C68B7"/>
    <w:rPr>
      <w:b/>
      <w:bCs/>
    </w:rPr>
  </w:style>
  <w:style w:type="paragraph" w:styleId="af3">
    <w:name w:val="Balloon Text"/>
    <w:basedOn w:val="a"/>
    <w:link w:val="af4"/>
    <w:uiPriority w:val="99"/>
    <w:rsid w:val="003C68B7"/>
    <w:rPr>
      <w:rFonts w:ascii="Tahoma" w:hAnsi="Tahoma"/>
      <w:sz w:val="16"/>
      <w:szCs w:val="16"/>
    </w:rPr>
  </w:style>
  <w:style w:type="character" w:customStyle="1" w:styleId="af4">
    <w:name w:val="Текст выноски Знак"/>
    <w:link w:val="af3"/>
    <w:uiPriority w:val="99"/>
    <w:rsid w:val="003C68B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semiHidden/>
    <w:rsid w:val="004E4D4C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a9">
    <w:name w:val="Нижний колонтитул Знак"/>
    <w:link w:val="a8"/>
    <w:uiPriority w:val="99"/>
    <w:locked/>
    <w:rsid w:val="00F4711A"/>
    <w:rPr>
      <w:sz w:val="24"/>
      <w:szCs w:val="24"/>
    </w:rPr>
  </w:style>
  <w:style w:type="paragraph" w:styleId="af5">
    <w:name w:val="header"/>
    <w:basedOn w:val="a"/>
    <w:link w:val="af6"/>
    <w:rsid w:val="00ED1B61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link w:val="af5"/>
    <w:rsid w:val="00ED1B61"/>
    <w:rPr>
      <w:sz w:val="24"/>
      <w:szCs w:val="24"/>
    </w:rPr>
  </w:style>
  <w:style w:type="paragraph" w:styleId="af7">
    <w:name w:val="No Spacing"/>
    <w:uiPriority w:val="1"/>
    <w:qFormat/>
    <w:rsid w:val="00DA57ED"/>
    <w:rPr>
      <w:sz w:val="24"/>
      <w:szCs w:val="24"/>
    </w:rPr>
  </w:style>
  <w:style w:type="character" w:styleId="af8">
    <w:name w:val="Strong"/>
    <w:basedOn w:val="a0"/>
    <w:qFormat/>
    <w:rsid w:val="00DA57ED"/>
    <w:rPr>
      <w:b/>
      <w:bCs/>
    </w:rPr>
  </w:style>
  <w:style w:type="paragraph" w:styleId="af9">
    <w:name w:val="Normal (Web)"/>
    <w:basedOn w:val="a"/>
    <w:uiPriority w:val="99"/>
    <w:unhideWhenUsed/>
    <w:rsid w:val="00EF3D5D"/>
    <w:pPr>
      <w:spacing w:before="100" w:beforeAutospacing="1" w:after="100" w:afterAutospacing="1"/>
    </w:pPr>
  </w:style>
  <w:style w:type="character" w:styleId="afa">
    <w:name w:val="Emphasis"/>
    <w:basedOn w:val="a0"/>
    <w:uiPriority w:val="20"/>
    <w:qFormat/>
    <w:rsid w:val="00EF3D5D"/>
    <w:rPr>
      <w:i/>
      <w:iCs/>
    </w:rPr>
  </w:style>
  <w:style w:type="character" w:styleId="afb">
    <w:name w:val="Hyperlink"/>
    <w:basedOn w:val="a0"/>
    <w:unhideWhenUsed/>
    <w:rsid w:val="00EF3D5D"/>
    <w:rPr>
      <w:color w:val="0000FF"/>
      <w:u w:val="single"/>
    </w:rPr>
  </w:style>
  <w:style w:type="character" w:customStyle="1" w:styleId="apple-converted-space">
    <w:name w:val="apple-converted-space"/>
    <w:basedOn w:val="a0"/>
    <w:rsid w:val="00EF3D5D"/>
  </w:style>
  <w:style w:type="paragraph" w:customStyle="1" w:styleId="afc">
    <w:name w:val="a"/>
    <w:basedOn w:val="a"/>
    <w:rsid w:val="00EF3D5D"/>
    <w:pPr>
      <w:spacing w:before="100" w:beforeAutospacing="1" w:after="100" w:afterAutospacing="1"/>
    </w:pPr>
  </w:style>
  <w:style w:type="character" w:customStyle="1" w:styleId="afd">
    <w:name w:val="Основной текст_"/>
    <w:basedOn w:val="a0"/>
    <w:link w:val="21"/>
    <w:rsid w:val="00203953"/>
    <w:rPr>
      <w:sz w:val="23"/>
      <w:szCs w:val="23"/>
      <w:shd w:val="clear" w:color="auto" w:fill="FFFFFF"/>
    </w:rPr>
  </w:style>
  <w:style w:type="character" w:customStyle="1" w:styleId="afe">
    <w:name w:val="Основной текст + Курсив"/>
    <w:basedOn w:val="afd"/>
    <w:rsid w:val="00203953"/>
    <w:rPr>
      <w:i/>
      <w:iCs/>
      <w:sz w:val="23"/>
      <w:szCs w:val="23"/>
      <w:u w:val="single"/>
      <w:shd w:val="clear" w:color="auto" w:fill="FFFFFF"/>
    </w:rPr>
  </w:style>
  <w:style w:type="character" w:customStyle="1" w:styleId="1pt">
    <w:name w:val="Основной текст + Курсив;Интервал 1 pt"/>
    <w:basedOn w:val="afd"/>
    <w:rsid w:val="00203953"/>
    <w:rPr>
      <w:i/>
      <w:iCs/>
      <w:spacing w:val="30"/>
      <w:sz w:val="23"/>
      <w:szCs w:val="23"/>
      <w:shd w:val="clear" w:color="auto" w:fill="FFFFFF"/>
      <w:lang w:val="en-US"/>
    </w:rPr>
  </w:style>
  <w:style w:type="character" w:customStyle="1" w:styleId="2pt">
    <w:name w:val="Основной текст + Интервал 2 pt"/>
    <w:basedOn w:val="afd"/>
    <w:rsid w:val="00203953"/>
    <w:rPr>
      <w:spacing w:val="50"/>
      <w:sz w:val="23"/>
      <w:szCs w:val="23"/>
      <w:shd w:val="clear" w:color="auto" w:fill="FFFFFF"/>
    </w:rPr>
  </w:style>
  <w:style w:type="character" w:customStyle="1" w:styleId="12">
    <w:name w:val="Заголовок №1 (2)_"/>
    <w:basedOn w:val="a0"/>
    <w:link w:val="120"/>
    <w:rsid w:val="00203953"/>
    <w:rPr>
      <w:rFonts w:ascii="Aharoni" w:eastAsia="Aharoni" w:hAnsi="Aharoni" w:cs="Aharoni"/>
      <w:spacing w:val="-20"/>
      <w:sz w:val="30"/>
      <w:szCs w:val="30"/>
      <w:shd w:val="clear" w:color="auto" w:fill="FFFFFF"/>
    </w:rPr>
  </w:style>
  <w:style w:type="character" w:customStyle="1" w:styleId="22">
    <w:name w:val="Подпись к картинке (2)_"/>
    <w:basedOn w:val="a0"/>
    <w:link w:val="23"/>
    <w:rsid w:val="00203953"/>
    <w:rPr>
      <w:sz w:val="18"/>
      <w:szCs w:val="18"/>
      <w:shd w:val="clear" w:color="auto" w:fill="FFFFFF"/>
    </w:rPr>
  </w:style>
  <w:style w:type="character" w:customStyle="1" w:styleId="aff">
    <w:name w:val="Подпись к картинке_"/>
    <w:basedOn w:val="a0"/>
    <w:link w:val="aff0"/>
    <w:rsid w:val="00203953"/>
    <w:rPr>
      <w:sz w:val="23"/>
      <w:szCs w:val="23"/>
      <w:shd w:val="clear" w:color="auto" w:fill="FFFFFF"/>
    </w:rPr>
  </w:style>
  <w:style w:type="character" w:customStyle="1" w:styleId="5">
    <w:name w:val="Основной текст (5)_"/>
    <w:basedOn w:val="a0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55pt">
    <w:name w:val="Основной текст (5) + Интервал 5 pt"/>
    <w:basedOn w:val="5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0"/>
      <w:sz w:val="19"/>
      <w:szCs w:val="19"/>
    </w:rPr>
  </w:style>
  <w:style w:type="character" w:customStyle="1" w:styleId="aff1">
    <w:name w:val="Подпись к таблице_"/>
    <w:basedOn w:val="a0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ff2">
    <w:name w:val="Подпись к таблице"/>
    <w:basedOn w:val="aff1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4">
    <w:name w:val="Основной текст (4)_"/>
    <w:basedOn w:val="a0"/>
    <w:link w:val="40"/>
    <w:rsid w:val="00203953"/>
    <w:rPr>
      <w:shd w:val="clear" w:color="auto" w:fill="FFFFFF"/>
    </w:rPr>
  </w:style>
  <w:style w:type="character" w:customStyle="1" w:styleId="24">
    <w:name w:val="Основной текст (2)_"/>
    <w:basedOn w:val="a0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lang w:val="en-US"/>
    </w:rPr>
  </w:style>
  <w:style w:type="character" w:customStyle="1" w:styleId="295pt">
    <w:name w:val="Основной текст (2) + 9;5 pt;Не курсив"/>
    <w:basedOn w:val="24"/>
    <w:rsid w:val="0020395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lang w:val="en-US"/>
    </w:rPr>
  </w:style>
  <w:style w:type="character" w:customStyle="1" w:styleId="25">
    <w:name w:val="Основной текст (2)"/>
    <w:basedOn w:val="24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lang w:val="en-US"/>
    </w:rPr>
  </w:style>
  <w:style w:type="character" w:customStyle="1" w:styleId="50">
    <w:name w:val="Основной текст (5)"/>
    <w:basedOn w:val="5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51pt">
    <w:name w:val="Основной текст (5) + Интервал 1 pt"/>
    <w:basedOn w:val="5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0"/>
      <w:sz w:val="19"/>
      <w:szCs w:val="19"/>
    </w:rPr>
  </w:style>
  <w:style w:type="character" w:customStyle="1" w:styleId="11">
    <w:name w:val="Основной текст1"/>
    <w:basedOn w:val="afd"/>
    <w:rsid w:val="00203953"/>
    <w:rPr>
      <w:sz w:val="23"/>
      <w:szCs w:val="23"/>
      <w:u w:val="single"/>
      <w:shd w:val="clear" w:color="auto" w:fill="FFFFFF"/>
    </w:rPr>
  </w:style>
  <w:style w:type="character" w:customStyle="1" w:styleId="2pt0">
    <w:name w:val="Подпись к таблице + Интервал 2 pt"/>
    <w:basedOn w:val="aff1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50"/>
      <w:sz w:val="23"/>
      <w:szCs w:val="23"/>
    </w:rPr>
  </w:style>
  <w:style w:type="character" w:customStyle="1" w:styleId="7">
    <w:name w:val="Основной текст (7)_"/>
    <w:basedOn w:val="a0"/>
    <w:link w:val="70"/>
    <w:rsid w:val="00203953"/>
    <w:rPr>
      <w:sz w:val="8"/>
      <w:szCs w:val="8"/>
      <w:shd w:val="clear" w:color="auto" w:fill="FFFFFF"/>
    </w:rPr>
  </w:style>
  <w:style w:type="character" w:customStyle="1" w:styleId="8">
    <w:name w:val="Основной текст (8)_"/>
    <w:basedOn w:val="a0"/>
    <w:link w:val="80"/>
    <w:rsid w:val="00203953"/>
    <w:rPr>
      <w:sz w:val="8"/>
      <w:szCs w:val="8"/>
      <w:shd w:val="clear" w:color="auto" w:fill="FFFFFF"/>
    </w:rPr>
  </w:style>
  <w:style w:type="character" w:customStyle="1" w:styleId="aff3">
    <w:name w:val="Оглавление_"/>
    <w:basedOn w:val="a0"/>
    <w:link w:val="aff4"/>
    <w:rsid w:val="00203953"/>
    <w:rPr>
      <w:sz w:val="23"/>
      <w:szCs w:val="23"/>
      <w:shd w:val="clear" w:color="auto" w:fill="FFFFFF"/>
    </w:rPr>
  </w:style>
  <w:style w:type="paragraph" w:customStyle="1" w:styleId="21">
    <w:name w:val="Основной текст2"/>
    <w:basedOn w:val="a"/>
    <w:link w:val="afd"/>
    <w:rsid w:val="00203953"/>
    <w:pPr>
      <w:shd w:val="clear" w:color="auto" w:fill="FFFFFF"/>
      <w:spacing w:after="2100" w:line="278" w:lineRule="exact"/>
      <w:ind w:hanging="900"/>
      <w:jc w:val="center"/>
    </w:pPr>
    <w:rPr>
      <w:sz w:val="23"/>
      <w:szCs w:val="23"/>
    </w:rPr>
  </w:style>
  <w:style w:type="paragraph" w:customStyle="1" w:styleId="120">
    <w:name w:val="Заголовок №1 (2)"/>
    <w:basedOn w:val="a"/>
    <w:link w:val="12"/>
    <w:rsid w:val="00203953"/>
    <w:pPr>
      <w:shd w:val="clear" w:color="auto" w:fill="FFFFFF"/>
      <w:spacing w:before="240" w:after="240" w:line="0" w:lineRule="atLeast"/>
      <w:outlineLvl w:val="0"/>
    </w:pPr>
    <w:rPr>
      <w:rFonts w:ascii="Aharoni" w:eastAsia="Aharoni" w:hAnsi="Aharoni" w:cs="Aharoni"/>
      <w:spacing w:val="-20"/>
      <w:sz w:val="30"/>
      <w:szCs w:val="30"/>
    </w:rPr>
  </w:style>
  <w:style w:type="paragraph" w:customStyle="1" w:styleId="23">
    <w:name w:val="Подпись к картинке (2)"/>
    <w:basedOn w:val="a"/>
    <w:link w:val="22"/>
    <w:rsid w:val="00203953"/>
    <w:pPr>
      <w:shd w:val="clear" w:color="auto" w:fill="FFFFFF"/>
      <w:spacing w:line="202" w:lineRule="exact"/>
      <w:jc w:val="both"/>
    </w:pPr>
    <w:rPr>
      <w:sz w:val="18"/>
      <w:szCs w:val="18"/>
    </w:rPr>
  </w:style>
  <w:style w:type="paragraph" w:customStyle="1" w:styleId="aff0">
    <w:name w:val="Подпись к картинке"/>
    <w:basedOn w:val="a"/>
    <w:link w:val="aff"/>
    <w:rsid w:val="00203953"/>
    <w:pPr>
      <w:shd w:val="clear" w:color="auto" w:fill="FFFFFF"/>
      <w:spacing w:line="278" w:lineRule="exact"/>
      <w:jc w:val="center"/>
    </w:pPr>
    <w:rPr>
      <w:sz w:val="23"/>
      <w:szCs w:val="23"/>
    </w:rPr>
  </w:style>
  <w:style w:type="paragraph" w:customStyle="1" w:styleId="40">
    <w:name w:val="Основной текст (4)"/>
    <w:basedOn w:val="a"/>
    <w:link w:val="4"/>
    <w:rsid w:val="00203953"/>
    <w:pPr>
      <w:shd w:val="clear" w:color="auto" w:fill="FFFFFF"/>
      <w:spacing w:line="0" w:lineRule="atLeast"/>
    </w:pPr>
    <w:rPr>
      <w:sz w:val="20"/>
      <w:szCs w:val="20"/>
    </w:rPr>
  </w:style>
  <w:style w:type="paragraph" w:customStyle="1" w:styleId="70">
    <w:name w:val="Основной текст (7)"/>
    <w:basedOn w:val="a"/>
    <w:link w:val="7"/>
    <w:rsid w:val="00203953"/>
    <w:pPr>
      <w:shd w:val="clear" w:color="auto" w:fill="FFFFFF"/>
      <w:spacing w:line="0" w:lineRule="atLeast"/>
    </w:pPr>
    <w:rPr>
      <w:sz w:val="8"/>
      <w:szCs w:val="8"/>
    </w:rPr>
  </w:style>
  <w:style w:type="paragraph" w:customStyle="1" w:styleId="80">
    <w:name w:val="Основной текст (8)"/>
    <w:basedOn w:val="a"/>
    <w:link w:val="8"/>
    <w:rsid w:val="00203953"/>
    <w:pPr>
      <w:shd w:val="clear" w:color="auto" w:fill="FFFFFF"/>
      <w:spacing w:line="0" w:lineRule="atLeast"/>
    </w:pPr>
    <w:rPr>
      <w:sz w:val="8"/>
      <w:szCs w:val="8"/>
    </w:rPr>
  </w:style>
  <w:style w:type="paragraph" w:customStyle="1" w:styleId="aff4">
    <w:name w:val="Оглавление"/>
    <w:basedOn w:val="a"/>
    <w:link w:val="aff3"/>
    <w:rsid w:val="00203953"/>
    <w:pPr>
      <w:shd w:val="clear" w:color="auto" w:fill="FFFFFF"/>
      <w:spacing w:before="180" w:line="240" w:lineRule="exact"/>
    </w:pPr>
    <w:rPr>
      <w:sz w:val="23"/>
      <w:szCs w:val="23"/>
    </w:rPr>
  </w:style>
  <w:style w:type="paragraph" w:customStyle="1" w:styleId="71">
    <w:name w:val="Знак Знак7"/>
    <w:basedOn w:val="a"/>
    <w:rsid w:val="00DA0AF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aff5">
    <w:name w:val="Placeholder Text"/>
    <w:basedOn w:val="a0"/>
    <w:uiPriority w:val="99"/>
    <w:semiHidden/>
    <w:rsid w:val="009D3334"/>
    <w:rPr>
      <w:color w:val="808080"/>
    </w:rPr>
  </w:style>
  <w:style w:type="character" w:customStyle="1" w:styleId="WW8Num2z2">
    <w:name w:val="WW8Num2z2"/>
    <w:rsid w:val="00BA2E6A"/>
    <w:rPr>
      <w:rFonts w:ascii="Wingdings" w:hAnsi="Wingdings"/>
    </w:rPr>
  </w:style>
  <w:style w:type="paragraph" w:customStyle="1" w:styleId="Default">
    <w:name w:val="Default"/>
    <w:rsid w:val="00BA2E6A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paragraph" w:customStyle="1" w:styleId="aff6">
    <w:name w:val="Содержимое врезки"/>
    <w:basedOn w:val="aff7"/>
    <w:rsid w:val="00586976"/>
    <w:pPr>
      <w:spacing w:after="0"/>
      <w:jc w:val="both"/>
    </w:pPr>
    <w:rPr>
      <w:rFonts w:eastAsia="Times New Roman"/>
      <w:lang w:eastAsia="ar-SA"/>
    </w:rPr>
  </w:style>
  <w:style w:type="paragraph" w:styleId="aff7">
    <w:name w:val="Body Text"/>
    <w:basedOn w:val="a"/>
    <w:link w:val="aff8"/>
    <w:rsid w:val="00586976"/>
    <w:pPr>
      <w:spacing w:after="120"/>
    </w:pPr>
  </w:style>
  <w:style w:type="character" w:customStyle="1" w:styleId="aff8">
    <w:name w:val="Основной текст Знак"/>
    <w:basedOn w:val="a0"/>
    <w:link w:val="aff7"/>
    <w:rsid w:val="00586976"/>
    <w:rPr>
      <w:sz w:val="24"/>
      <w:szCs w:val="24"/>
    </w:rPr>
  </w:style>
  <w:style w:type="paragraph" w:customStyle="1" w:styleId="c6">
    <w:name w:val="c6"/>
    <w:basedOn w:val="a"/>
    <w:rsid w:val="00D1679A"/>
    <w:pPr>
      <w:spacing w:before="100" w:beforeAutospacing="1" w:after="100" w:afterAutospacing="1"/>
    </w:pPr>
    <w:rPr>
      <w:rFonts w:eastAsia="Times New Roman"/>
    </w:rPr>
  </w:style>
  <w:style w:type="character" w:customStyle="1" w:styleId="c4">
    <w:name w:val="c4"/>
    <w:basedOn w:val="a0"/>
    <w:rsid w:val="00D1679A"/>
  </w:style>
  <w:style w:type="character" w:customStyle="1" w:styleId="c31">
    <w:name w:val="c31"/>
    <w:basedOn w:val="a0"/>
    <w:rsid w:val="00D1679A"/>
  </w:style>
  <w:style w:type="character" w:customStyle="1" w:styleId="c12">
    <w:name w:val="c12"/>
    <w:basedOn w:val="a0"/>
    <w:rsid w:val="00D1679A"/>
  </w:style>
  <w:style w:type="character" w:customStyle="1" w:styleId="c7">
    <w:name w:val="c7"/>
    <w:basedOn w:val="a0"/>
    <w:rsid w:val="00D1679A"/>
  </w:style>
  <w:style w:type="character" w:customStyle="1" w:styleId="c23">
    <w:name w:val="c23"/>
    <w:basedOn w:val="a0"/>
    <w:rsid w:val="00D1679A"/>
  </w:style>
  <w:style w:type="character" w:customStyle="1" w:styleId="c21">
    <w:name w:val="c21"/>
    <w:basedOn w:val="a0"/>
    <w:rsid w:val="00D1679A"/>
  </w:style>
  <w:style w:type="character" w:customStyle="1" w:styleId="c14">
    <w:name w:val="c14"/>
    <w:basedOn w:val="a0"/>
    <w:rsid w:val="00D167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qFormat="1"/>
    <w:lsdException w:name="heading 3" w:uiPriority="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D7E3C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3C118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4E4D4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FD30F8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A7E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link w:val="a5"/>
    <w:uiPriority w:val="99"/>
    <w:semiHidden/>
    <w:rsid w:val="007C14FE"/>
    <w:rPr>
      <w:sz w:val="20"/>
      <w:szCs w:val="20"/>
    </w:rPr>
  </w:style>
  <w:style w:type="character" w:styleId="a6">
    <w:name w:val="footnote reference"/>
    <w:semiHidden/>
    <w:rsid w:val="007C14FE"/>
    <w:rPr>
      <w:vertAlign w:val="superscript"/>
    </w:rPr>
  </w:style>
  <w:style w:type="paragraph" w:styleId="a7">
    <w:name w:val="List Paragraph"/>
    <w:basedOn w:val="a"/>
    <w:uiPriority w:val="34"/>
    <w:qFormat/>
    <w:rsid w:val="00CE57D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rsid w:val="00AA594A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AA594A"/>
  </w:style>
  <w:style w:type="paragraph" w:styleId="ab">
    <w:name w:val="endnote text"/>
    <w:basedOn w:val="a"/>
    <w:link w:val="ac"/>
    <w:rsid w:val="004259AC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259AC"/>
  </w:style>
  <w:style w:type="character" w:styleId="ad">
    <w:name w:val="endnote reference"/>
    <w:rsid w:val="004259AC"/>
    <w:rPr>
      <w:vertAlign w:val="superscript"/>
    </w:rPr>
  </w:style>
  <w:style w:type="character" w:customStyle="1" w:styleId="30">
    <w:name w:val="Заголовок 3 Знак"/>
    <w:link w:val="3"/>
    <w:uiPriority w:val="9"/>
    <w:rsid w:val="00FD30F8"/>
    <w:rPr>
      <w:rFonts w:ascii="Arial" w:hAnsi="Arial" w:cs="Arial"/>
      <w:b/>
      <w:bCs/>
      <w:sz w:val="26"/>
      <w:szCs w:val="26"/>
    </w:rPr>
  </w:style>
  <w:style w:type="character" w:customStyle="1" w:styleId="10">
    <w:name w:val="Заголовок 1 Знак"/>
    <w:link w:val="1"/>
    <w:uiPriority w:val="99"/>
    <w:rsid w:val="003C118D"/>
    <w:rPr>
      <w:rFonts w:ascii="Arial" w:hAnsi="Arial" w:cs="Arial"/>
      <w:b/>
      <w:bCs/>
      <w:kern w:val="32"/>
      <w:sz w:val="32"/>
      <w:szCs w:val="32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1E0066"/>
  </w:style>
  <w:style w:type="character" w:styleId="ae">
    <w:name w:val="annotation reference"/>
    <w:rsid w:val="003C68B7"/>
    <w:rPr>
      <w:sz w:val="16"/>
      <w:szCs w:val="16"/>
    </w:rPr>
  </w:style>
  <w:style w:type="paragraph" w:styleId="af">
    <w:name w:val="annotation text"/>
    <w:basedOn w:val="a"/>
    <w:link w:val="af0"/>
    <w:rsid w:val="003C68B7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3C68B7"/>
  </w:style>
  <w:style w:type="paragraph" w:styleId="af1">
    <w:name w:val="annotation subject"/>
    <w:basedOn w:val="af"/>
    <w:next w:val="af"/>
    <w:link w:val="af2"/>
    <w:rsid w:val="003C68B7"/>
    <w:rPr>
      <w:b/>
      <w:bCs/>
    </w:rPr>
  </w:style>
  <w:style w:type="character" w:customStyle="1" w:styleId="af2">
    <w:name w:val="Тема примечания Знак"/>
    <w:link w:val="af1"/>
    <w:rsid w:val="003C68B7"/>
    <w:rPr>
      <w:b/>
      <w:bCs/>
    </w:rPr>
  </w:style>
  <w:style w:type="paragraph" w:styleId="af3">
    <w:name w:val="Balloon Text"/>
    <w:basedOn w:val="a"/>
    <w:link w:val="af4"/>
    <w:uiPriority w:val="99"/>
    <w:rsid w:val="003C68B7"/>
    <w:rPr>
      <w:rFonts w:ascii="Tahoma" w:hAnsi="Tahoma"/>
      <w:sz w:val="16"/>
      <w:szCs w:val="16"/>
    </w:rPr>
  </w:style>
  <w:style w:type="character" w:customStyle="1" w:styleId="af4">
    <w:name w:val="Текст выноски Знак"/>
    <w:link w:val="af3"/>
    <w:uiPriority w:val="99"/>
    <w:rsid w:val="003C68B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semiHidden/>
    <w:rsid w:val="004E4D4C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a9">
    <w:name w:val="Нижний колонтитул Знак"/>
    <w:link w:val="a8"/>
    <w:uiPriority w:val="99"/>
    <w:locked/>
    <w:rsid w:val="00F4711A"/>
    <w:rPr>
      <w:sz w:val="24"/>
      <w:szCs w:val="24"/>
    </w:rPr>
  </w:style>
  <w:style w:type="paragraph" w:styleId="af5">
    <w:name w:val="header"/>
    <w:basedOn w:val="a"/>
    <w:link w:val="af6"/>
    <w:rsid w:val="00ED1B61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link w:val="af5"/>
    <w:rsid w:val="00ED1B61"/>
    <w:rPr>
      <w:sz w:val="24"/>
      <w:szCs w:val="24"/>
    </w:rPr>
  </w:style>
  <w:style w:type="paragraph" w:styleId="af7">
    <w:name w:val="No Spacing"/>
    <w:uiPriority w:val="1"/>
    <w:qFormat/>
    <w:rsid w:val="00DA57ED"/>
    <w:rPr>
      <w:sz w:val="24"/>
      <w:szCs w:val="24"/>
    </w:rPr>
  </w:style>
  <w:style w:type="character" w:styleId="af8">
    <w:name w:val="Strong"/>
    <w:basedOn w:val="a0"/>
    <w:qFormat/>
    <w:rsid w:val="00DA57ED"/>
    <w:rPr>
      <w:b/>
      <w:bCs/>
    </w:rPr>
  </w:style>
  <w:style w:type="paragraph" w:styleId="af9">
    <w:name w:val="Normal (Web)"/>
    <w:basedOn w:val="a"/>
    <w:uiPriority w:val="99"/>
    <w:unhideWhenUsed/>
    <w:rsid w:val="00EF3D5D"/>
    <w:pPr>
      <w:spacing w:before="100" w:beforeAutospacing="1" w:after="100" w:afterAutospacing="1"/>
    </w:pPr>
  </w:style>
  <w:style w:type="character" w:styleId="afa">
    <w:name w:val="Emphasis"/>
    <w:basedOn w:val="a0"/>
    <w:uiPriority w:val="20"/>
    <w:qFormat/>
    <w:rsid w:val="00EF3D5D"/>
    <w:rPr>
      <w:i/>
      <w:iCs/>
    </w:rPr>
  </w:style>
  <w:style w:type="character" w:styleId="afb">
    <w:name w:val="Hyperlink"/>
    <w:basedOn w:val="a0"/>
    <w:unhideWhenUsed/>
    <w:rsid w:val="00EF3D5D"/>
    <w:rPr>
      <w:color w:val="0000FF"/>
      <w:u w:val="single"/>
    </w:rPr>
  </w:style>
  <w:style w:type="character" w:customStyle="1" w:styleId="apple-converted-space">
    <w:name w:val="apple-converted-space"/>
    <w:basedOn w:val="a0"/>
    <w:rsid w:val="00EF3D5D"/>
  </w:style>
  <w:style w:type="paragraph" w:customStyle="1" w:styleId="afc">
    <w:name w:val="a"/>
    <w:basedOn w:val="a"/>
    <w:rsid w:val="00EF3D5D"/>
    <w:pPr>
      <w:spacing w:before="100" w:beforeAutospacing="1" w:after="100" w:afterAutospacing="1"/>
    </w:pPr>
  </w:style>
  <w:style w:type="character" w:customStyle="1" w:styleId="afd">
    <w:name w:val="Основной текст_"/>
    <w:basedOn w:val="a0"/>
    <w:link w:val="21"/>
    <w:rsid w:val="00203953"/>
    <w:rPr>
      <w:sz w:val="23"/>
      <w:szCs w:val="23"/>
      <w:shd w:val="clear" w:color="auto" w:fill="FFFFFF"/>
    </w:rPr>
  </w:style>
  <w:style w:type="character" w:customStyle="1" w:styleId="afe">
    <w:name w:val="Основной текст + Курсив"/>
    <w:basedOn w:val="afd"/>
    <w:rsid w:val="00203953"/>
    <w:rPr>
      <w:i/>
      <w:iCs/>
      <w:sz w:val="23"/>
      <w:szCs w:val="23"/>
      <w:u w:val="single"/>
      <w:shd w:val="clear" w:color="auto" w:fill="FFFFFF"/>
    </w:rPr>
  </w:style>
  <w:style w:type="character" w:customStyle="1" w:styleId="1pt">
    <w:name w:val="Основной текст + Курсив;Интервал 1 pt"/>
    <w:basedOn w:val="afd"/>
    <w:rsid w:val="00203953"/>
    <w:rPr>
      <w:i/>
      <w:iCs/>
      <w:spacing w:val="30"/>
      <w:sz w:val="23"/>
      <w:szCs w:val="23"/>
      <w:shd w:val="clear" w:color="auto" w:fill="FFFFFF"/>
      <w:lang w:val="en-US"/>
    </w:rPr>
  </w:style>
  <w:style w:type="character" w:customStyle="1" w:styleId="2pt">
    <w:name w:val="Основной текст + Интервал 2 pt"/>
    <w:basedOn w:val="afd"/>
    <w:rsid w:val="00203953"/>
    <w:rPr>
      <w:spacing w:val="50"/>
      <w:sz w:val="23"/>
      <w:szCs w:val="23"/>
      <w:shd w:val="clear" w:color="auto" w:fill="FFFFFF"/>
    </w:rPr>
  </w:style>
  <w:style w:type="character" w:customStyle="1" w:styleId="12">
    <w:name w:val="Заголовок №1 (2)_"/>
    <w:basedOn w:val="a0"/>
    <w:link w:val="120"/>
    <w:rsid w:val="00203953"/>
    <w:rPr>
      <w:rFonts w:ascii="Aharoni" w:eastAsia="Aharoni" w:hAnsi="Aharoni" w:cs="Aharoni"/>
      <w:spacing w:val="-20"/>
      <w:sz w:val="30"/>
      <w:szCs w:val="30"/>
      <w:shd w:val="clear" w:color="auto" w:fill="FFFFFF"/>
    </w:rPr>
  </w:style>
  <w:style w:type="character" w:customStyle="1" w:styleId="22">
    <w:name w:val="Подпись к картинке (2)_"/>
    <w:basedOn w:val="a0"/>
    <w:link w:val="23"/>
    <w:rsid w:val="00203953"/>
    <w:rPr>
      <w:sz w:val="18"/>
      <w:szCs w:val="18"/>
      <w:shd w:val="clear" w:color="auto" w:fill="FFFFFF"/>
    </w:rPr>
  </w:style>
  <w:style w:type="character" w:customStyle="1" w:styleId="aff">
    <w:name w:val="Подпись к картинке_"/>
    <w:basedOn w:val="a0"/>
    <w:link w:val="aff0"/>
    <w:rsid w:val="00203953"/>
    <w:rPr>
      <w:sz w:val="23"/>
      <w:szCs w:val="23"/>
      <w:shd w:val="clear" w:color="auto" w:fill="FFFFFF"/>
    </w:rPr>
  </w:style>
  <w:style w:type="character" w:customStyle="1" w:styleId="5">
    <w:name w:val="Основной текст (5)_"/>
    <w:basedOn w:val="a0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55pt">
    <w:name w:val="Основной текст (5) + Интервал 5 pt"/>
    <w:basedOn w:val="5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0"/>
      <w:sz w:val="19"/>
      <w:szCs w:val="19"/>
    </w:rPr>
  </w:style>
  <w:style w:type="character" w:customStyle="1" w:styleId="aff1">
    <w:name w:val="Подпись к таблице_"/>
    <w:basedOn w:val="a0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ff2">
    <w:name w:val="Подпись к таблице"/>
    <w:basedOn w:val="aff1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4">
    <w:name w:val="Основной текст (4)_"/>
    <w:basedOn w:val="a0"/>
    <w:link w:val="40"/>
    <w:rsid w:val="00203953"/>
    <w:rPr>
      <w:shd w:val="clear" w:color="auto" w:fill="FFFFFF"/>
    </w:rPr>
  </w:style>
  <w:style w:type="character" w:customStyle="1" w:styleId="24">
    <w:name w:val="Основной текст (2)_"/>
    <w:basedOn w:val="a0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lang w:val="en-US"/>
    </w:rPr>
  </w:style>
  <w:style w:type="character" w:customStyle="1" w:styleId="295pt">
    <w:name w:val="Основной текст (2) + 9;5 pt;Не курсив"/>
    <w:basedOn w:val="24"/>
    <w:rsid w:val="0020395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lang w:val="en-US"/>
    </w:rPr>
  </w:style>
  <w:style w:type="character" w:customStyle="1" w:styleId="25">
    <w:name w:val="Основной текст (2)"/>
    <w:basedOn w:val="24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lang w:val="en-US"/>
    </w:rPr>
  </w:style>
  <w:style w:type="character" w:customStyle="1" w:styleId="50">
    <w:name w:val="Основной текст (5)"/>
    <w:basedOn w:val="5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51pt">
    <w:name w:val="Основной текст (5) + Интервал 1 pt"/>
    <w:basedOn w:val="5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0"/>
      <w:sz w:val="19"/>
      <w:szCs w:val="19"/>
    </w:rPr>
  </w:style>
  <w:style w:type="character" w:customStyle="1" w:styleId="11">
    <w:name w:val="Основной текст1"/>
    <w:basedOn w:val="afd"/>
    <w:rsid w:val="00203953"/>
    <w:rPr>
      <w:sz w:val="23"/>
      <w:szCs w:val="23"/>
      <w:u w:val="single"/>
      <w:shd w:val="clear" w:color="auto" w:fill="FFFFFF"/>
    </w:rPr>
  </w:style>
  <w:style w:type="character" w:customStyle="1" w:styleId="2pt0">
    <w:name w:val="Подпись к таблице + Интервал 2 pt"/>
    <w:basedOn w:val="aff1"/>
    <w:rsid w:val="002039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50"/>
      <w:sz w:val="23"/>
      <w:szCs w:val="23"/>
    </w:rPr>
  </w:style>
  <w:style w:type="character" w:customStyle="1" w:styleId="7">
    <w:name w:val="Основной текст (7)_"/>
    <w:basedOn w:val="a0"/>
    <w:link w:val="70"/>
    <w:rsid w:val="00203953"/>
    <w:rPr>
      <w:sz w:val="8"/>
      <w:szCs w:val="8"/>
      <w:shd w:val="clear" w:color="auto" w:fill="FFFFFF"/>
    </w:rPr>
  </w:style>
  <w:style w:type="character" w:customStyle="1" w:styleId="8">
    <w:name w:val="Основной текст (8)_"/>
    <w:basedOn w:val="a0"/>
    <w:link w:val="80"/>
    <w:rsid w:val="00203953"/>
    <w:rPr>
      <w:sz w:val="8"/>
      <w:szCs w:val="8"/>
      <w:shd w:val="clear" w:color="auto" w:fill="FFFFFF"/>
    </w:rPr>
  </w:style>
  <w:style w:type="character" w:customStyle="1" w:styleId="aff3">
    <w:name w:val="Оглавление_"/>
    <w:basedOn w:val="a0"/>
    <w:link w:val="aff4"/>
    <w:rsid w:val="00203953"/>
    <w:rPr>
      <w:sz w:val="23"/>
      <w:szCs w:val="23"/>
      <w:shd w:val="clear" w:color="auto" w:fill="FFFFFF"/>
    </w:rPr>
  </w:style>
  <w:style w:type="paragraph" w:customStyle="1" w:styleId="21">
    <w:name w:val="Основной текст2"/>
    <w:basedOn w:val="a"/>
    <w:link w:val="afd"/>
    <w:rsid w:val="00203953"/>
    <w:pPr>
      <w:shd w:val="clear" w:color="auto" w:fill="FFFFFF"/>
      <w:spacing w:after="2100" w:line="278" w:lineRule="exact"/>
      <w:ind w:hanging="900"/>
      <w:jc w:val="center"/>
    </w:pPr>
    <w:rPr>
      <w:sz w:val="23"/>
      <w:szCs w:val="23"/>
    </w:rPr>
  </w:style>
  <w:style w:type="paragraph" w:customStyle="1" w:styleId="120">
    <w:name w:val="Заголовок №1 (2)"/>
    <w:basedOn w:val="a"/>
    <w:link w:val="12"/>
    <w:rsid w:val="00203953"/>
    <w:pPr>
      <w:shd w:val="clear" w:color="auto" w:fill="FFFFFF"/>
      <w:spacing w:before="240" w:after="240" w:line="0" w:lineRule="atLeast"/>
      <w:outlineLvl w:val="0"/>
    </w:pPr>
    <w:rPr>
      <w:rFonts w:ascii="Aharoni" w:eastAsia="Aharoni" w:hAnsi="Aharoni" w:cs="Aharoni"/>
      <w:spacing w:val="-20"/>
      <w:sz w:val="30"/>
      <w:szCs w:val="30"/>
    </w:rPr>
  </w:style>
  <w:style w:type="paragraph" w:customStyle="1" w:styleId="23">
    <w:name w:val="Подпись к картинке (2)"/>
    <w:basedOn w:val="a"/>
    <w:link w:val="22"/>
    <w:rsid w:val="00203953"/>
    <w:pPr>
      <w:shd w:val="clear" w:color="auto" w:fill="FFFFFF"/>
      <w:spacing w:line="202" w:lineRule="exact"/>
      <w:jc w:val="both"/>
    </w:pPr>
    <w:rPr>
      <w:sz w:val="18"/>
      <w:szCs w:val="18"/>
    </w:rPr>
  </w:style>
  <w:style w:type="paragraph" w:customStyle="1" w:styleId="aff0">
    <w:name w:val="Подпись к картинке"/>
    <w:basedOn w:val="a"/>
    <w:link w:val="aff"/>
    <w:rsid w:val="00203953"/>
    <w:pPr>
      <w:shd w:val="clear" w:color="auto" w:fill="FFFFFF"/>
      <w:spacing w:line="278" w:lineRule="exact"/>
      <w:jc w:val="center"/>
    </w:pPr>
    <w:rPr>
      <w:sz w:val="23"/>
      <w:szCs w:val="23"/>
    </w:rPr>
  </w:style>
  <w:style w:type="paragraph" w:customStyle="1" w:styleId="40">
    <w:name w:val="Основной текст (4)"/>
    <w:basedOn w:val="a"/>
    <w:link w:val="4"/>
    <w:rsid w:val="00203953"/>
    <w:pPr>
      <w:shd w:val="clear" w:color="auto" w:fill="FFFFFF"/>
      <w:spacing w:line="0" w:lineRule="atLeast"/>
    </w:pPr>
    <w:rPr>
      <w:sz w:val="20"/>
      <w:szCs w:val="20"/>
    </w:rPr>
  </w:style>
  <w:style w:type="paragraph" w:customStyle="1" w:styleId="70">
    <w:name w:val="Основной текст (7)"/>
    <w:basedOn w:val="a"/>
    <w:link w:val="7"/>
    <w:rsid w:val="00203953"/>
    <w:pPr>
      <w:shd w:val="clear" w:color="auto" w:fill="FFFFFF"/>
      <w:spacing w:line="0" w:lineRule="atLeast"/>
    </w:pPr>
    <w:rPr>
      <w:sz w:val="8"/>
      <w:szCs w:val="8"/>
    </w:rPr>
  </w:style>
  <w:style w:type="paragraph" w:customStyle="1" w:styleId="80">
    <w:name w:val="Основной текст (8)"/>
    <w:basedOn w:val="a"/>
    <w:link w:val="8"/>
    <w:rsid w:val="00203953"/>
    <w:pPr>
      <w:shd w:val="clear" w:color="auto" w:fill="FFFFFF"/>
      <w:spacing w:line="0" w:lineRule="atLeast"/>
    </w:pPr>
    <w:rPr>
      <w:sz w:val="8"/>
      <w:szCs w:val="8"/>
    </w:rPr>
  </w:style>
  <w:style w:type="paragraph" w:customStyle="1" w:styleId="aff4">
    <w:name w:val="Оглавление"/>
    <w:basedOn w:val="a"/>
    <w:link w:val="aff3"/>
    <w:rsid w:val="00203953"/>
    <w:pPr>
      <w:shd w:val="clear" w:color="auto" w:fill="FFFFFF"/>
      <w:spacing w:before="180" w:line="240" w:lineRule="exact"/>
    </w:pPr>
    <w:rPr>
      <w:sz w:val="23"/>
      <w:szCs w:val="23"/>
    </w:rPr>
  </w:style>
  <w:style w:type="paragraph" w:customStyle="1" w:styleId="71">
    <w:name w:val="Знак Знак7"/>
    <w:basedOn w:val="a"/>
    <w:rsid w:val="00DA0AF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aff5">
    <w:name w:val="Placeholder Text"/>
    <w:basedOn w:val="a0"/>
    <w:uiPriority w:val="99"/>
    <w:semiHidden/>
    <w:rsid w:val="009D3334"/>
    <w:rPr>
      <w:color w:val="808080"/>
    </w:rPr>
  </w:style>
  <w:style w:type="character" w:customStyle="1" w:styleId="WW8Num2z2">
    <w:name w:val="WW8Num2z2"/>
    <w:rsid w:val="00BA2E6A"/>
    <w:rPr>
      <w:rFonts w:ascii="Wingdings" w:hAnsi="Wingdings"/>
    </w:rPr>
  </w:style>
  <w:style w:type="paragraph" w:customStyle="1" w:styleId="Default">
    <w:name w:val="Default"/>
    <w:rsid w:val="00BA2E6A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paragraph" w:customStyle="1" w:styleId="aff6">
    <w:name w:val="Содержимое врезки"/>
    <w:basedOn w:val="aff7"/>
    <w:rsid w:val="00586976"/>
    <w:pPr>
      <w:spacing w:after="0"/>
      <w:jc w:val="both"/>
    </w:pPr>
    <w:rPr>
      <w:rFonts w:eastAsia="Times New Roman"/>
      <w:lang w:eastAsia="ar-SA"/>
    </w:rPr>
  </w:style>
  <w:style w:type="paragraph" w:styleId="aff7">
    <w:name w:val="Body Text"/>
    <w:basedOn w:val="a"/>
    <w:link w:val="aff8"/>
    <w:rsid w:val="00586976"/>
    <w:pPr>
      <w:spacing w:after="120"/>
    </w:pPr>
  </w:style>
  <w:style w:type="character" w:customStyle="1" w:styleId="aff8">
    <w:name w:val="Основной текст Знак"/>
    <w:basedOn w:val="a0"/>
    <w:link w:val="aff7"/>
    <w:rsid w:val="00586976"/>
    <w:rPr>
      <w:sz w:val="24"/>
      <w:szCs w:val="24"/>
    </w:rPr>
  </w:style>
  <w:style w:type="paragraph" w:customStyle="1" w:styleId="c6">
    <w:name w:val="c6"/>
    <w:basedOn w:val="a"/>
    <w:rsid w:val="00D1679A"/>
    <w:pPr>
      <w:spacing w:before="100" w:beforeAutospacing="1" w:after="100" w:afterAutospacing="1"/>
    </w:pPr>
    <w:rPr>
      <w:rFonts w:eastAsia="Times New Roman"/>
    </w:rPr>
  </w:style>
  <w:style w:type="character" w:customStyle="1" w:styleId="c4">
    <w:name w:val="c4"/>
    <w:basedOn w:val="a0"/>
    <w:rsid w:val="00D1679A"/>
  </w:style>
  <w:style w:type="character" w:customStyle="1" w:styleId="c31">
    <w:name w:val="c31"/>
    <w:basedOn w:val="a0"/>
    <w:rsid w:val="00D1679A"/>
  </w:style>
  <w:style w:type="character" w:customStyle="1" w:styleId="c12">
    <w:name w:val="c12"/>
    <w:basedOn w:val="a0"/>
    <w:rsid w:val="00D1679A"/>
  </w:style>
  <w:style w:type="character" w:customStyle="1" w:styleId="c7">
    <w:name w:val="c7"/>
    <w:basedOn w:val="a0"/>
    <w:rsid w:val="00D1679A"/>
  </w:style>
  <w:style w:type="character" w:customStyle="1" w:styleId="c23">
    <w:name w:val="c23"/>
    <w:basedOn w:val="a0"/>
    <w:rsid w:val="00D1679A"/>
  </w:style>
  <w:style w:type="character" w:customStyle="1" w:styleId="c21">
    <w:name w:val="c21"/>
    <w:basedOn w:val="a0"/>
    <w:rsid w:val="00D1679A"/>
  </w:style>
  <w:style w:type="character" w:customStyle="1" w:styleId="c14">
    <w:name w:val="c14"/>
    <w:basedOn w:val="a0"/>
    <w:rsid w:val="00D167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9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46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6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9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1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9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4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9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8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8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2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8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0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1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4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1" Type="http://schemas.openxmlformats.org/officeDocument/2006/relationships/image" Target="media/image9.png"/><Relationship Id="rId42" Type="http://schemas.openxmlformats.org/officeDocument/2006/relationships/oleObject" Target="embeddings/oleObject12.bin"/><Relationship Id="rId63" Type="http://schemas.openxmlformats.org/officeDocument/2006/relationships/image" Target="media/image35.png"/><Relationship Id="rId84" Type="http://schemas.openxmlformats.org/officeDocument/2006/relationships/oleObject" Target="embeddings/oleObject29.bin"/><Relationship Id="rId16" Type="http://schemas.openxmlformats.org/officeDocument/2006/relationships/oleObject" Target="embeddings/oleObject3.bin"/><Relationship Id="rId107" Type="http://schemas.openxmlformats.org/officeDocument/2006/relationships/image" Target="media/image57.png"/><Relationship Id="rId11" Type="http://schemas.openxmlformats.org/officeDocument/2006/relationships/oleObject" Target="embeddings/oleObject1.bin"/><Relationship Id="rId32" Type="http://schemas.microsoft.com/office/2007/relationships/hdphoto" Target="media/hdphoto1.wdp"/><Relationship Id="rId37" Type="http://schemas.openxmlformats.org/officeDocument/2006/relationships/oleObject" Target="embeddings/oleObject10.bin"/><Relationship Id="rId53" Type="http://schemas.openxmlformats.org/officeDocument/2006/relationships/oleObject" Target="embeddings/oleObject15.bin"/><Relationship Id="rId58" Type="http://schemas.openxmlformats.org/officeDocument/2006/relationships/image" Target="media/image32.png"/><Relationship Id="rId74" Type="http://schemas.openxmlformats.org/officeDocument/2006/relationships/image" Target="media/image41.png"/><Relationship Id="rId79" Type="http://schemas.openxmlformats.org/officeDocument/2006/relationships/image" Target="media/image44.png"/><Relationship Id="rId102" Type="http://schemas.openxmlformats.org/officeDocument/2006/relationships/oleObject" Target="embeddings/oleObject38.bin"/><Relationship Id="rId123" Type="http://schemas.openxmlformats.org/officeDocument/2006/relationships/image" Target="media/image63.png"/><Relationship Id="rId128" Type="http://schemas.openxmlformats.org/officeDocument/2006/relationships/oleObject" Target="embeddings/oleObject54.bin"/><Relationship Id="rId5" Type="http://schemas.openxmlformats.org/officeDocument/2006/relationships/settings" Target="settings.xml"/><Relationship Id="rId90" Type="http://schemas.openxmlformats.org/officeDocument/2006/relationships/oleObject" Target="embeddings/oleObject32.bin"/><Relationship Id="rId95" Type="http://schemas.openxmlformats.org/officeDocument/2006/relationships/image" Target="media/image52.png"/><Relationship Id="rId22" Type="http://schemas.openxmlformats.org/officeDocument/2006/relationships/oleObject" Target="embeddings/oleObject5.bin"/><Relationship Id="rId27" Type="http://schemas.openxmlformats.org/officeDocument/2006/relationships/image" Target="media/image12.png"/><Relationship Id="rId43" Type="http://schemas.openxmlformats.org/officeDocument/2006/relationships/image" Target="media/image22.png"/><Relationship Id="rId48" Type="http://schemas.openxmlformats.org/officeDocument/2006/relationships/oleObject" Target="embeddings/oleObject13.bin"/><Relationship Id="rId64" Type="http://schemas.openxmlformats.org/officeDocument/2006/relationships/oleObject" Target="embeddings/oleObject20.bin"/><Relationship Id="rId69" Type="http://schemas.openxmlformats.org/officeDocument/2006/relationships/oleObject" Target="embeddings/oleObject22.bin"/><Relationship Id="rId113" Type="http://schemas.openxmlformats.org/officeDocument/2006/relationships/oleObject" Target="embeddings/oleObject45.bin"/><Relationship Id="rId118" Type="http://schemas.openxmlformats.org/officeDocument/2006/relationships/oleObject" Target="embeddings/oleObject48.bin"/><Relationship Id="rId134" Type="http://schemas.openxmlformats.org/officeDocument/2006/relationships/theme" Target="theme/theme1.xml"/><Relationship Id="rId80" Type="http://schemas.openxmlformats.org/officeDocument/2006/relationships/oleObject" Target="embeddings/oleObject27.bin"/><Relationship Id="rId85" Type="http://schemas.openxmlformats.org/officeDocument/2006/relationships/image" Target="media/image47.png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33" Type="http://schemas.openxmlformats.org/officeDocument/2006/relationships/image" Target="media/image15.gif"/><Relationship Id="rId38" Type="http://schemas.openxmlformats.org/officeDocument/2006/relationships/image" Target="media/image19.png"/><Relationship Id="rId59" Type="http://schemas.openxmlformats.org/officeDocument/2006/relationships/oleObject" Target="embeddings/oleObject18.bin"/><Relationship Id="rId103" Type="http://schemas.openxmlformats.org/officeDocument/2006/relationships/image" Target="media/image56.png"/><Relationship Id="rId108" Type="http://schemas.openxmlformats.org/officeDocument/2006/relationships/oleObject" Target="embeddings/oleObject42.bin"/><Relationship Id="rId124" Type="http://schemas.openxmlformats.org/officeDocument/2006/relationships/oleObject" Target="embeddings/oleObject52.bin"/><Relationship Id="rId129" Type="http://schemas.openxmlformats.org/officeDocument/2006/relationships/image" Target="media/image66.png"/><Relationship Id="rId54" Type="http://schemas.openxmlformats.org/officeDocument/2006/relationships/image" Target="media/image30.png"/><Relationship Id="rId70" Type="http://schemas.openxmlformats.org/officeDocument/2006/relationships/image" Target="media/image39.png"/><Relationship Id="rId75" Type="http://schemas.openxmlformats.org/officeDocument/2006/relationships/oleObject" Target="embeddings/oleObject25.bin"/><Relationship Id="rId91" Type="http://schemas.openxmlformats.org/officeDocument/2006/relationships/image" Target="media/image50.png"/><Relationship Id="rId96" Type="http://schemas.openxmlformats.org/officeDocument/2006/relationships/oleObject" Target="embeddings/oleObject35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0.png"/><Relationship Id="rId28" Type="http://schemas.openxmlformats.org/officeDocument/2006/relationships/oleObject" Target="embeddings/oleObject8.bin"/><Relationship Id="rId49" Type="http://schemas.openxmlformats.org/officeDocument/2006/relationships/image" Target="media/image27.jpeg"/><Relationship Id="rId114" Type="http://schemas.openxmlformats.org/officeDocument/2006/relationships/image" Target="media/image60.png"/><Relationship Id="rId119" Type="http://schemas.openxmlformats.org/officeDocument/2006/relationships/oleObject" Target="embeddings/oleObject49.bin"/><Relationship Id="rId44" Type="http://schemas.openxmlformats.org/officeDocument/2006/relationships/image" Target="media/image23.png"/><Relationship Id="rId60" Type="http://schemas.openxmlformats.org/officeDocument/2006/relationships/image" Target="media/image33.png"/><Relationship Id="rId65" Type="http://schemas.openxmlformats.org/officeDocument/2006/relationships/image" Target="media/image36.png"/><Relationship Id="rId81" Type="http://schemas.openxmlformats.org/officeDocument/2006/relationships/image" Target="media/image45.png"/><Relationship Id="rId86" Type="http://schemas.openxmlformats.org/officeDocument/2006/relationships/oleObject" Target="embeddings/oleObject30.bin"/><Relationship Id="rId130" Type="http://schemas.openxmlformats.org/officeDocument/2006/relationships/oleObject" Target="embeddings/oleObject55.bin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39" Type="http://schemas.openxmlformats.org/officeDocument/2006/relationships/image" Target="media/image20.png"/><Relationship Id="rId109" Type="http://schemas.openxmlformats.org/officeDocument/2006/relationships/oleObject" Target="embeddings/oleObject43.bin"/><Relationship Id="rId34" Type="http://schemas.openxmlformats.org/officeDocument/2006/relationships/image" Target="media/image16.gif"/><Relationship Id="rId50" Type="http://schemas.openxmlformats.org/officeDocument/2006/relationships/image" Target="media/image28.png"/><Relationship Id="rId55" Type="http://schemas.openxmlformats.org/officeDocument/2006/relationships/oleObject" Target="embeddings/oleObject16.bin"/><Relationship Id="rId76" Type="http://schemas.openxmlformats.org/officeDocument/2006/relationships/image" Target="media/image42.png"/><Relationship Id="rId97" Type="http://schemas.openxmlformats.org/officeDocument/2006/relationships/image" Target="media/image53.png"/><Relationship Id="rId104" Type="http://schemas.openxmlformats.org/officeDocument/2006/relationships/oleObject" Target="embeddings/oleObject39.bin"/><Relationship Id="rId120" Type="http://schemas.openxmlformats.org/officeDocument/2006/relationships/image" Target="media/image62.png"/><Relationship Id="rId125" Type="http://schemas.openxmlformats.org/officeDocument/2006/relationships/image" Target="media/image64.png"/><Relationship Id="rId7" Type="http://schemas.openxmlformats.org/officeDocument/2006/relationships/footnotes" Target="footnotes.xml"/><Relationship Id="rId71" Type="http://schemas.openxmlformats.org/officeDocument/2006/relationships/oleObject" Target="embeddings/oleObject23.bin"/><Relationship Id="rId92" Type="http://schemas.openxmlformats.org/officeDocument/2006/relationships/oleObject" Target="embeddings/oleObject33.bin"/><Relationship Id="rId2" Type="http://schemas.openxmlformats.org/officeDocument/2006/relationships/numbering" Target="numbering.xml"/><Relationship Id="rId29" Type="http://schemas.openxmlformats.org/officeDocument/2006/relationships/image" Target="media/image13.png"/><Relationship Id="rId24" Type="http://schemas.openxmlformats.org/officeDocument/2006/relationships/oleObject" Target="embeddings/oleObject6.bin"/><Relationship Id="rId40" Type="http://schemas.openxmlformats.org/officeDocument/2006/relationships/oleObject" Target="embeddings/oleObject11.bin"/><Relationship Id="rId45" Type="http://schemas.openxmlformats.org/officeDocument/2006/relationships/image" Target="media/image24.png"/><Relationship Id="rId66" Type="http://schemas.openxmlformats.org/officeDocument/2006/relationships/oleObject" Target="embeddings/oleObject21.bin"/><Relationship Id="rId87" Type="http://schemas.openxmlformats.org/officeDocument/2006/relationships/image" Target="media/image48.png"/><Relationship Id="rId110" Type="http://schemas.openxmlformats.org/officeDocument/2006/relationships/image" Target="media/image58.png"/><Relationship Id="rId115" Type="http://schemas.openxmlformats.org/officeDocument/2006/relationships/oleObject" Target="embeddings/oleObject46.bin"/><Relationship Id="rId131" Type="http://schemas.openxmlformats.org/officeDocument/2006/relationships/footer" Target="footer1.xml"/><Relationship Id="rId61" Type="http://schemas.openxmlformats.org/officeDocument/2006/relationships/image" Target="media/image34.png"/><Relationship Id="rId82" Type="http://schemas.openxmlformats.org/officeDocument/2006/relationships/oleObject" Target="embeddings/oleObject28.bin"/><Relationship Id="rId19" Type="http://schemas.openxmlformats.org/officeDocument/2006/relationships/image" Target="media/image8.png"/><Relationship Id="rId14" Type="http://schemas.openxmlformats.org/officeDocument/2006/relationships/image" Target="media/image4.png"/><Relationship Id="rId30" Type="http://schemas.openxmlformats.org/officeDocument/2006/relationships/oleObject" Target="embeddings/oleObject9.bin"/><Relationship Id="rId35" Type="http://schemas.openxmlformats.org/officeDocument/2006/relationships/image" Target="media/image17.gif"/><Relationship Id="rId56" Type="http://schemas.openxmlformats.org/officeDocument/2006/relationships/image" Target="media/image31.png"/><Relationship Id="rId77" Type="http://schemas.openxmlformats.org/officeDocument/2006/relationships/image" Target="media/image43.png"/><Relationship Id="rId100" Type="http://schemas.openxmlformats.org/officeDocument/2006/relationships/oleObject" Target="embeddings/oleObject37.bin"/><Relationship Id="rId105" Type="http://schemas.openxmlformats.org/officeDocument/2006/relationships/oleObject" Target="embeddings/oleObject40.bin"/><Relationship Id="rId126" Type="http://schemas.openxmlformats.org/officeDocument/2006/relationships/oleObject" Target="embeddings/oleObject53.bin"/><Relationship Id="rId8" Type="http://schemas.openxmlformats.org/officeDocument/2006/relationships/endnotes" Target="endnotes.xml"/><Relationship Id="rId51" Type="http://schemas.openxmlformats.org/officeDocument/2006/relationships/oleObject" Target="embeddings/oleObject14.bin"/><Relationship Id="rId72" Type="http://schemas.openxmlformats.org/officeDocument/2006/relationships/image" Target="media/image40.png"/><Relationship Id="rId93" Type="http://schemas.openxmlformats.org/officeDocument/2006/relationships/image" Target="media/image51.png"/><Relationship Id="rId98" Type="http://schemas.openxmlformats.org/officeDocument/2006/relationships/oleObject" Target="embeddings/oleObject36.bin"/><Relationship Id="rId121" Type="http://schemas.openxmlformats.org/officeDocument/2006/relationships/oleObject" Target="embeddings/oleObject50.bin"/><Relationship Id="rId3" Type="http://schemas.openxmlformats.org/officeDocument/2006/relationships/styles" Target="styles.xml"/><Relationship Id="rId25" Type="http://schemas.openxmlformats.org/officeDocument/2006/relationships/image" Target="media/image11.png"/><Relationship Id="rId46" Type="http://schemas.openxmlformats.org/officeDocument/2006/relationships/image" Target="media/image25.jpeg"/><Relationship Id="rId67" Type="http://schemas.openxmlformats.org/officeDocument/2006/relationships/image" Target="media/image37.png"/><Relationship Id="rId116" Type="http://schemas.openxmlformats.org/officeDocument/2006/relationships/image" Target="media/image61.png"/><Relationship Id="rId20" Type="http://schemas.openxmlformats.org/officeDocument/2006/relationships/oleObject" Target="embeddings/oleObject4.bin"/><Relationship Id="rId41" Type="http://schemas.openxmlformats.org/officeDocument/2006/relationships/image" Target="media/image21.png"/><Relationship Id="rId62" Type="http://schemas.openxmlformats.org/officeDocument/2006/relationships/oleObject" Target="embeddings/oleObject19.bin"/><Relationship Id="rId83" Type="http://schemas.openxmlformats.org/officeDocument/2006/relationships/image" Target="media/image46.png"/><Relationship Id="rId88" Type="http://schemas.openxmlformats.org/officeDocument/2006/relationships/oleObject" Target="embeddings/oleObject31.bin"/><Relationship Id="rId111" Type="http://schemas.openxmlformats.org/officeDocument/2006/relationships/oleObject" Target="embeddings/oleObject44.bin"/><Relationship Id="rId132" Type="http://schemas.openxmlformats.org/officeDocument/2006/relationships/footer" Target="footer2.xml"/><Relationship Id="rId15" Type="http://schemas.openxmlformats.org/officeDocument/2006/relationships/image" Target="media/image5.png"/><Relationship Id="rId36" Type="http://schemas.openxmlformats.org/officeDocument/2006/relationships/image" Target="media/image18.png"/><Relationship Id="rId57" Type="http://schemas.openxmlformats.org/officeDocument/2006/relationships/oleObject" Target="embeddings/oleObject17.bin"/><Relationship Id="rId106" Type="http://schemas.openxmlformats.org/officeDocument/2006/relationships/oleObject" Target="embeddings/oleObject41.bin"/><Relationship Id="rId127" Type="http://schemas.openxmlformats.org/officeDocument/2006/relationships/image" Target="media/image65.png"/><Relationship Id="rId10" Type="http://schemas.openxmlformats.org/officeDocument/2006/relationships/image" Target="media/image2.png"/><Relationship Id="rId31" Type="http://schemas.openxmlformats.org/officeDocument/2006/relationships/image" Target="media/image14.png"/><Relationship Id="rId52" Type="http://schemas.openxmlformats.org/officeDocument/2006/relationships/image" Target="media/image29.png"/><Relationship Id="rId73" Type="http://schemas.openxmlformats.org/officeDocument/2006/relationships/oleObject" Target="embeddings/oleObject24.bin"/><Relationship Id="rId78" Type="http://schemas.openxmlformats.org/officeDocument/2006/relationships/oleObject" Target="embeddings/oleObject26.bin"/><Relationship Id="rId94" Type="http://schemas.openxmlformats.org/officeDocument/2006/relationships/oleObject" Target="embeddings/oleObject34.bin"/><Relationship Id="rId99" Type="http://schemas.openxmlformats.org/officeDocument/2006/relationships/image" Target="media/image54.png"/><Relationship Id="rId101" Type="http://schemas.openxmlformats.org/officeDocument/2006/relationships/image" Target="media/image55.png"/><Relationship Id="rId122" Type="http://schemas.openxmlformats.org/officeDocument/2006/relationships/oleObject" Target="embeddings/oleObject51.bin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26" Type="http://schemas.openxmlformats.org/officeDocument/2006/relationships/oleObject" Target="embeddings/oleObject7.bin"/><Relationship Id="rId47" Type="http://schemas.openxmlformats.org/officeDocument/2006/relationships/image" Target="media/image26.png"/><Relationship Id="rId68" Type="http://schemas.openxmlformats.org/officeDocument/2006/relationships/image" Target="media/image38.png"/><Relationship Id="rId89" Type="http://schemas.openxmlformats.org/officeDocument/2006/relationships/image" Target="media/image49.png"/><Relationship Id="rId112" Type="http://schemas.openxmlformats.org/officeDocument/2006/relationships/image" Target="media/image59.png"/><Relationship Id="rId13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73BC32-3949-4076-A843-7980B23B24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12533</Words>
  <Characters>71439</Characters>
  <Application>Microsoft Office Word</Application>
  <DocSecurity>0</DocSecurity>
  <Lines>595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83805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Работа</dc:creator>
  <cp:lastModifiedBy>RePack by Diakov</cp:lastModifiedBy>
  <cp:revision>6</cp:revision>
  <cp:lastPrinted>2018-02-27T08:28:00Z</cp:lastPrinted>
  <dcterms:created xsi:type="dcterms:W3CDTF">2017-01-09T15:33:00Z</dcterms:created>
  <dcterms:modified xsi:type="dcterms:W3CDTF">2018-02-27T08:29:00Z</dcterms:modified>
</cp:coreProperties>
</file>